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695ABCCD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25C4C">
        <w:rPr>
          <w:rFonts w:ascii="Times New Roman" w:hAnsi="Times New Roman" w:cs="Times New Roman"/>
          <w:sz w:val="24"/>
          <w:szCs w:val="24"/>
        </w:rPr>
        <w:t>2</w:t>
      </w:r>
      <w:r w:rsidR="00702DE5">
        <w:rPr>
          <w:rFonts w:ascii="Times New Roman" w:hAnsi="Times New Roman" w:cs="Times New Roman"/>
          <w:sz w:val="24"/>
          <w:szCs w:val="24"/>
        </w:rPr>
        <w:t>2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225C4C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2022 r. o godz. 1</w:t>
      </w:r>
      <w:r w:rsidR="00702DE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Gospodarki i Budżetu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2C409FBF" w14:textId="77777777" w:rsidR="00702DE5" w:rsidRDefault="00AE6F7D" w:rsidP="00AE6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702D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komisji ds. Gospodarki i Budżetu </w:t>
      </w:r>
    </w:p>
    <w:p w14:paraId="58C1D476" w14:textId="41A0522B" w:rsidR="00AE6F7D" w:rsidRDefault="00702DE5" w:rsidP="00702DE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F7D">
        <w:rPr>
          <w:rFonts w:ascii="Times New Roman" w:hAnsi="Times New Roman" w:cs="Times New Roman"/>
          <w:sz w:val="24"/>
          <w:szCs w:val="24"/>
        </w:rPr>
        <w:t xml:space="preserve">Rady Miejskiej w Stepnicy </w:t>
      </w:r>
    </w:p>
    <w:p w14:paraId="0AADC977" w14:textId="26160C9A" w:rsidR="00702DE5" w:rsidRDefault="00702DE5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Kleszcz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73DBB7E3" w14:textId="777C97E9" w:rsidR="00702DE5" w:rsidRPr="00DE159B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4F2A70D5" w14:textId="77777777" w:rsidR="00702DE5" w:rsidRPr="00DE159B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2.  Stwierdzenie kworum i 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DE159B">
        <w:rPr>
          <w:rFonts w:ascii="Times New Roman" w:hAnsi="Times New Roman" w:cs="Times New Roman"/>
          <w:sz w:val="24"/>
          <w:szCs w:val="24"/>
        </w:rPr>
        <w:t>.</w:t>
      </w:r>
    </w:p>
    <w:p w14:paraId="2A376E7A" w14:textId="77777777" w:rsidR="00702DE5" w:rsidRDefault="00702DE5" w:rsidP="00470491">
      <w:pPr>
        <w:pStyle w:val="Heading10"/>
        <w:keepNext/>
        <w:keepLines/>
        <w:shd w:val="clear" w:color="auto" w:fill="auto"/>
        <w:spacing w:line="240" w:lineRule="auto"/>
        <w:jc w:val="left"/>
        <w:rPr>
          <w:rStyle w:val="Bodytext3"/>
          <w:color w:val="000000"/>
          <w:sz w:val="24"/>
          <w:szCs w:val="24"/>
        </w:rPr>
      </w:pPr>
      <w:r w:rsidRPr="009839A8">
        <w:rPr>
          <w:b w:val="0"/>
          <w:bCs w:val="0"/>
          <w:sz w:val="24"/>
          <w:szCs w:val="24"/>
        </w:rPr>
        <w:t>3.  Przyjęcie protokołu</w:t>
      </w:r>
      <w:r w:rsidRPr="00DE159B">
        <w:rPr>
          <w:sz w:val="24"/>
          <w:szCs w:val="24"/>
        </w:rPr>
        <w:t xml:space="preserve"> </w:t>
      </w:r>
      <w:r w:rsidRPr="00677CC8">
        <w:rPr>
          <w:rStyle w:val="Heading1"/>
          <w:color w:val="000000"/>
          <w:sz w:val="24"/>
          <w:szCs w:val="24"/>
        </w:rPr>
        <w:t xml:space="preserve">Nr </w:t>
      </w:r>
      <w:r>
        <w:rPr>
          <w:rStyle w:val="Heading1"/>
          <w:color w:val="000000"/>
          <w:sz w:val="24"/>
          <w:szCs w:val="24"/>
        </w:rPr>
        <w:t>10</w:t>
      </w:r>
      <w:r w:rsidRPr="00677CC8">
        <w:rPr>
          <w:rStyle w:val="Heading1"/>
          <w:color w:val="000000"/>
          <w:sz w:val="24"/>
          <w:szCs w:val="24"/>
        </w:rPr>
        <w:t>/202</w:t>
      </w:r>
      <w:r>
        <w:rPr>
          <w:rStyle w:val="Heading1"/>
          <w:color w:val="000000"/>
          <w:sz w:val="24"/>
          <w:szCs w:val="24"/>
        </w:rPr>
        <w:t xml:space="preserve">2 </w:t>
      </w:r>
      <w:r w:rsidRPr="00F43487">
        <w:rPr>
          <w:rStyle w:val="Bodytext3"/>
          <w:color w:val="000000"/>
          <w:sz w:val="24"/>
          <w:szCs w:val="24"/>
        </w:rPr>
        <w:t xml:space="preserve">z  posiedzenia Komisji ds. Gospodarki i Budżetu Rady Miejskiej w Stepnicy z dnia </w:t>
      </w:r>
      <w:r>
        <w:rPr>
          <w:rStyle w:val="Bodytext3"/>
          <w:color w:val="000000"/>
          <w:sz w:val="24"/>
          <w:szCs w:val="24"/>
        </w:rPr>
        <w:t>25</w:t>
      </w:r>
      <w:r w:rsidRPr="00F43487">
        <w:rPr>
          <w:rStyle w:val="Bodytext3"/>
          <w:color w:val="000000"/>
          <w:sz w:val="24"/>
          <w:szCs w:val="24"/>
        </w:rPr>
        <w:t xml:space="preserve"> </w:t>
      </w:r>
      <w:r>
        <w:rPr>
          <w:rStyle w:val="Bodytext3"/>
          <w:color w:val="000000"/>
          <w:sz w:val="24"/>
          <w:szCs w:val="24"/>
        </w:rPr>
        <w:t xml:space="preserve">marca </w:t>
      </w:r>
      <w:r w:rsidRPr="00F43487">
        <w:rPr>
          <w:rStyle w:val="Bodytext3"/>
          <w:color w:val="000000"/>
          <w:sz w:val="24"/>
          <w:szCs w:val="24"/>
        </w:rPr>
        <w:t>202</w:t>
      </w:r>
      <w:r>
        <w:rPr>
          <w:rStyle w:val="Bodytext3"/>
          <w:color w:val="000000"/>
          <w:sz w:val="24"/>
          <w:szCs w:val="24"/>
        </w:rPr>
        <w:t>2</w:t>
      </w:r>
      <w:r w:rsidRPr="00F43487">
        <w:rPr>
          <w:rStyle w:val="Bodytext3"/>
          <w:color w:val="000000"/>
          <w:sz w:val="24"/>
          <w:szCs w:val="24"/>
        </w:rPr>
        <w:t xml:space="preserve"> r.</w:t>
      </w:r>
    </w:p>
    <w:p w14:paraId="2B9602A8" w14:textId="77777777" w:rsidR="00702DE5" w:rsidRPr="00EE5A7D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b w:val="0"/>
          <w:bCs w:val="0"/>
          <w:color w:val="000000"/>
          <w:sz w:val="24"/>
          <w:szCs w:val="24"/>
        </w:rPr>
        <w:t>4.</w:t>
      </w:r>
      <w:r w:rsidRPr="00EE5A7D">
        <w:rPr>
          <w:rStyle w:val="Bodytext3"/>
          <w:color w:val="000000"/>
          <w:sz w:val="24"/>
          <w:szCs w:val="24"/>
        </w:rPr>
        <w:t xml:space="preserve"> </w:t>
      </w:r>
      <w:r w:rsidRPr="00EE5A7D">
        <w:rPr>
          <w:rFonts w:ascii="Times New Roman" w:hAnsi="Times New Roman" w:cs="Times New Roman"/>
          <w:sz w:val="24"/>
          <w:szCs w:val="24"/>
        </w:rPr>
        <w:t>Informacja o przebiegu wykonania budżetu jednostki samorządu terytorialnego za pierwsze półrocze 2022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EE5A7D">
        <w:rPr>
          <w:rFonts w:ascii="Times New Roman" w:hAnsi="Times New Roman" w:cs="Times New Roman"/>
          <w:sz w:val="24"/>
          <w:szCs w:val="24"/>
        </w:rPr>
        <w:t>., informacja o przebiegu wykonania planu finansowego instytucji kultury, oraz informacja o kształtowaniu się wieloletniej prognozy finansowej w I półroczu 2022 r.</w:t>
      </w:r>
    </w:p>
    <w:p w14:paraId="34F0B3AF" w14:textId="77777777" w:rsidR="00702DE5" w:rsidRPr="00EE5A7D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5A7D">
        <w:rPr>
          <w:rFonts w:ascii="Times New Roman" w:hAnsi="Times New Roman" w:cs="Times New Roman"/>
          <w:sz w:val="24"/>
          <w:szCs w:val="24"/>
        </w:rPr>
        <w:t>Informacja o wynikach konsultacji w sprawie przyjęcia „Strategii Rozwoju Turystyki Gminy Stepnica do roku 2030”.</w:t>
      </w:r>
    </w:p>
    <w:p w14:paraId="112A1373" w14:textId="77777777" w:rsidR="00702DE5" w:rsidRPr="00EE5A7D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Rozpatrzenie projektu </w:t>
      </w:r>
      <w:r w:rsidRPr="00EE5A7D">
        <w:rPr>
          <w:rFonts w:ascii="Times New Roman" w:hAnsi="Times New Roman" w:cs="Times New Roman"/>
          <w:sz w:val="24"/>
          <w:szCs w:val="24"/>
        </w:rPr>
        <w:t>uchwały w sprawie przyjęcia „Strategii Rozwoju Turystyki Gminy Stepnica do roku 2030”</w:t>
      </w:r>
    </w:p>
    <w:p w14:paraId="1638D236" w14:textId="77777777" w:rsidR="00702DE5" w:rsidRPr="00EE5A7D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Rozpatrzenie projektu 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zmieniającej uchwałę Rady Gminy Stepnica w sprawie określenia regulaminu wynagrodzenia nauczycieli.</w:t>
      </w:r>
    </w:p>
    <w:p w14:paraId="1CE51445" w14:textId="77777777" w:rsidR="00702DE5" w:rsidRPr="00EE5A7D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w sprawie przyjęcia Strategii Rozwoju Portu Morskiego w Stepnicy na lata 2021-2027.</w:t>
      </w:r>
    </w:p>
    <w:p w14:paraId="1B476CD1" w14:textId="77777777" w:rsidR="00702DE5" w:rsidRPr="00EE5A7D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w sprawie wyrażenia zgody na wydzierżawienie nieruchomości lokalowej na okres kolejnych 7 lat w trybie bezprzetargowym.</w:t>
      </w:r>
    </w:p>
    <w:p w14:paraId="17FD48A8" w14:textId="233C53FF" w:rsidR="00470491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w sprawie wyrażenia zgody na zbycie nieruchomości stanowiącej mienie gminne, działki oznaczonej numerem 43/4 położonej w obrębie Kopice, gmina Stepnica na poprawę warunków zagospodarowania działki sąsiadującej.</w:t>
      </w:r>
    </w:p>
    <w:p w14:paraId="5C6F1A41" w14:textId="26F940A2" w:rsidR="00470491" w:rsidRDefault="00470491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Rozpatrzenie projektu uchwały w sprawie dopłat do taryf dla zbiorowego zaopatrzenia w wodę i zbiorowego odprowadzania ścieków na terenie Gminy Stepnica.</w:t>
      </w:r>
    </w:p>
    <w:p w14:paraId="455F3D7A" w14:textId="77777777" w:rsidR="00702DE5" w:rsidRPr="00EE5A7D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1F2D7" w14:textId="567A0D71" w:rsidR="00702DE5" w:rsidRPr="00EE5A7D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4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w sprawie zmian w budżecie Gminy na rok 2022.</w:t>
      </w:r>
    </w:p>
    <w:p w14:paraId="08EDEE3C" w14:textId="14156567" w:rsidR="00702DE5" w:rsidRPr="00EE5A7D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4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w sprawie zmian w wieloletniej prognozie finansowej.</w:t>
      </w:r>
    </w:p>
    <w:p w14:paraId="2AD93C41" w14:textId="0C131267" w:rsidR="00702DE5" w:rsidRPr="00DE159B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4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Wolne wnioski.</w:t>
      </w:r>
    </w:p>
    <w:p w14:paraId="6AE955E3" w14:textId="1F2999B1" w:rsidR="00702DE5" w:rsidRPr="00DE159B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491">
        <w:rPr>
          <w:rFonts w:ascii="Times New Roman" w:hAnsi="Times New Roman" w:cs="Times New Roman"/>
          <w:sz w:val="24"/>
          <w:szCs w:val="24"/>
        </w:rPr>
        <w:t>5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Zamknięcie </w:t>
      </w:r>
      <w:r>
        <w:rPr>
          <w:rFonts w:ascii="Times New Roman" w:hAnsi="Times New Roman" w:cs="Times New Roman"/>
          <w:sz w:val="24"/>
          <w:szCs w:val="24"/>
        </w:rPr>
        <w:t xml:space="preserve">posiedzenia komisji ds. Gospodarki i Budżetu </w:t>
      </w:r>
      <w:r w:rsidRPr="00DE159B">
        <w:rPr>
          <w:rFonts w:ascii="Times New Roman" w:hAnsi="Times New Roman" w:cs="Times New Roman"/>
          <w:sz w:val="24"/>
          <w:szCs w:val="24"/>
        </w:rPr>
        <w:t xml:space="preserve">  Rady Miejskiej w Stepnicy.</w:t>
      </w:r>
    </w:p>
    <w:p w14:paraId="1490E239" w14:textId="77777777" w:rsidR="00702DE5" w:rsidRDefault="00702DE5" w:rsidP="00470491">
      <w:pPr>
        <w:spacing w:after="0" w:line="240" w:lineRule="auto"/>
      </w:pPr>
    </w:p>
    <w:p w14:paraId="45602D67" w14:textId="77777777" w:rsidR="00AE6F7D" w:rsidRPr="005B08DE" w:rsidRDefault="00AE6F7D" w:rsidP="00470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5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470491"/>
    <w:rsid w:val="00477253"/>
    <w:rsid w:val="004B1650"/>
    <w:rsid w:val="005B08DE"/>
    <w:rsid w:val="006E2C21"/>
    <w:rsid w:val="00702DE5"/>
    <w:rsid w:val="00915673"/>
    <w:rsid w:val="00A56057"/>
    <w:rsid w:val="00A719FA"/>
    <w:rsid w:val="00AE6F7D"/>
    <w:rsid w:val="00C06123"/>
    <w:rsid w:val="00C92295"/>
    <w:rsid w:val="00D620A1"/>
    <w:rsid w:val="00EB536F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2022-09-16T11:47:00Z</cp:lastPrinted>
  <dcterms:created xsi:type="dcterms:W3CDTF">2022-09-16T12:13:00Z</dcterms:created>
  <dcterms:modified xsi:type="dcterms:W3CDTF">2022-09-16T12:13:00Z</dcterms:modified>
</cp:coreProperties>
</file>