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68" w:rsidRPr="00E83B6C" w:rsidRDefault="004E5468" w:rsidP="004E5468">
      <w:pPr>
        <w:jc w:val="center"/>
        <w:rPr>
          <w:b/>
          <w:sz w:val="36"/>
        </w:rPr>
      </w:pPr>
      <w:r w:rsidRPr="00E83B6C">
        <w:rPr>
          <w:b/>
          <w:sz w:val="36"/>
        </w:rPr>
        <w:t>Objaśnienia do projektu budżetu na rok 20</w:t>
      </w:r>
      <w:r w:rsidR="00706D1C" w:rsidRPr="00E83B6C">
        <w:rPr>
          <w:b/>
          <w:sz w:val="36"/>
        </w:rPr>
        <w:t>1</w:t>
      </w:r>
      <w:r w:rsidR="00E21A27" w:rsidRPr="00E83B6C">
        <w:rPr>
          <w:b/>
          <w:sz w:val="36"/>
        </w:rPr>
        <w:t>1</w:t>
      </w:r>
    </w:p>
    <w:p w:rsidR="004E5468" w:rsidRPr="00E83B6C" w:rsidRDefault="004E5468" w:rsidP="004E5468">
      <w:pPr>
        <w:jc w:val="center"/>
        <w:rPr>
          <w:b/>
          <w:sz w:val="36"/>
        </w:rPr>
      </w:pPr>
    </w:p>
    <w:p w:rsidR="0005701E" w:rsidRPr="00E83B6C" w:rsidRDefault="004E5468" w:rsidP="0005701E">
      <w:pPr>
        <w:rPr>
          <w:sz w:val="24"/>
        </w:rPr>
      </w:pPr>
      <w:r w:rsidRPr="00E83B6C">
        <w:rPr>
          <w:b/>
          <w:sz w:val="36"/>
        </w:rPr>
        <w:tab/>
      </w:r>
      <w:r w:rsidR="0005701E" w:rsidRPr="00E83B6C">
        <w:rPr>
          <w:b/>
          <w:sz w:val="36"/>
        </w:rPr>
        <w:t>Wysoka Rado !</w:t>
      </w:r>
    </w:p>
    <w:p w:rsidR="0005701E" w:rsidRPr="00E83B6C" w:rsidRDefault="0005701E" w:rsidP="0005701E">
      <w:pPr>
        <w:rPr>
          <w:sz w:val="24"/>
          <w:szCs w:val="24"/>
        </w:rPr>
      </w:pPr>
    </w:p>
    <w:p w:rsidR="0005701E" w:rsidRPr="00E83B6C" w:rsidRDefault="0005701E" w:rsidP="00DF27FD">
      <w:pPr>
        <w:pStyle w:val="Tekstpodstawowywcity"/>
        <w:ind w:left="0" w:firstLine="0"/>
        <w:rPr>
          <w:sz w:val="24"/>
          <w:szCs w:val="24"/>
        </w:rPr>
      </w:pPr>
      <w:r w:rsidRPr="00E83B6C">
        <w:rPr>
          <w:sz w:val="24"/>
          <w:szCs w:val="24"/>
        </w:rPr>
        <w:t xml:space="preserve">Prace nad konstrukcją budżetu przebiegały pod dyktando założeń </w:t>
      </w:r>
      <w:r w:rsidR="00706D1C" w:rsidRPr="00E83B6C">
        <w:rPr>
          <w:sz w:val="24"/>
          <w:szCs w:val="24"/>
        </w:rPr>
        <w:t xml:space="preserve">zmienionej </w:t>
      </w:r>
      <w:r w:rsidRPr="00E83B6C">
        <w:rPr>
          <w:sz w:val="24"/>
          <w:szCs w:val="24"/>
        </w:rPr>
        <w:t>ustawy o finansach publicznych, ustawy o podatku PIT i CIT. Bezpośrednio do Wójta Gminy lub pośrednio poprzez Radę Gminy</w:t>
      </w:r>
      <w:r w:rsidR="00162CEC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 xml:space="preserve"> wpłynęł</w:t>
      </w:r>
      <w:r w:rsidR="00DF27FD" w:rsidRPr="00E83B6C">
        <w:rPr>
          <w:sz w:val="24"/>
          <w:szCs w:val="24"/>
        </w:rPr>
        <w:t>y</w:t>
      </w:r>
      <w:r w:rsidRPr="00E83B6C">
        <w:rPr>
          <w:sz w:val="24"/>
          <w:szCs w:val="24"/>
        </w:rPr>
        <w:t xml:space="preserve"> wniosk</w:t>
      </w:r>
      <w:r w:rsidR="00DF27FD" w:rsidRPr="00E83B6C">
        <w:rPr>
          <w:sz w:val="24"/>
          <w:szCs w:val="24"/>
        </w:rPr>
        <w:t>i</w:t>
      </w:r>
      <w:r w:rsidRPr="00E83B6C">
        <w:rPr>
          <w:sz w:val="24"/>
          <w:szCs w:val="24"/>
        </w:rPr>
        <w:t xml:space="preserve"> uwzględniając</w:t>
      </w:r>
      <w:r w:rsidR="00DF27FD" w:rsidRPr="00E83B6C">
        <w:rPr>
          <w:sz w:val="24"/>
          <w:szCs w:val="24"/>
        </w:rPr>
        <w:t>e</w:t>
      </w:r>
      <w:r w:rsidRPr="00E83B6C">
        <w:rPr>
          <w:sz w:val="24"/>
          <w:szCs w:val="24"/>
        </w:rPr>
        <w:t xml:space="preserve"> potrzeby mieszkańców reprezentowanych przez sołectwa, radnych</w:t>
      </w:r>
      <w:r w:rsidR="00162CEC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 xml:space="preserve"> stowarzyszenia, kluby</w:t>
      </w:r>
      <w:r w:rsidR="00727B24" w:rsidRPr="00E83B6C">
        <w:rPr>
          <w:sz w:val="24"/>
          <w:szCs w:val="24"/>
        </w:rPr>
        <w:t xml:space="preserve"> sportowe</w:t>
      </w:r>
      <w:r w:rsidRPr="00E83B6C">
        <w:rPr>
          <w:sz w:val="24"/>
          <w:szCs w:val="24"/>
        </w:rPr>
        <w:t>, jednostki budżetowe, co do których Wójt się ustosunkował i określił, które zostaną jako priorytet</w:t>
      </w:r>
      <w:r w:rsidR="00706D1C" w:rsidRPr="00E83B6C">
        <w:rPr>
          <w:sz w:val="24"/>
          <w:szCs w:val="24"/>
        </w:rPr>
        <w:t>y uwzględnione w budżecie. Dużą</w:t>
      </w:r>
      <w:r w:rsidRPr="00E83B6C">
        <w:rPr>
          <w:sz w:val="24"/>
          <w:szCs w:val="24"/>
        </w:rPr>
        <w:t xml:space="preserve"> część zadań przyj</w:t>
      </w:r>
      <w:r w:rsidR="00706D1C" w:rsidRPr="00E83B6C">
        <w:rPr>
          <w:sz w:val="24"/>
          <w:szCs w:val="24"/>
        </w:rPr>
        <w:t>ęto</w:t>
      </w:r>
      <w:r w:rsidRPr="00E83B6C">
        <w:rPr>
          <w:sz w:val="24"/>
          <w:szCs w:val="24"/>
        </w:rPr>
        <w:t xml:space="preserve"> do projektu budżetu, a pozostałe b</w:t>
      </w:r>
      <w:r w:rsidR="00706D1C" w:rsidRPr="00E83B6C">
        <w:rPr>
          <w:sz w:val="24"/>
          <w:szCs w:val="24"/>
        </w:rPr>
        <w:t>ędą możliwe do realizacji</w:t>
      </w:r>
      <w:r w:rsidRPr="00E83B6C">
        <w:rPr>
          <w:sz w:val="24"/>
          <w:szCs w:val="24"/>
        </w:rPr>
        <w:t xml:space="preserve">,  </w:t>
      </w:r>
      <w:r w:rsidR="00706D1C" w:rsidRPr="00E83B6C">
        <w:rPr>
          <w:sz w:val="24"/>
          <w:szCs w:val="24"/>
        </w:rPr>
        <w:t>w latach następnych</w:t>
      </w:r>
      <w:r w:rsidR="00F80480" w:rsidRPr="00E83B6C">
        <w:rPr>
          <w:sz w:val="24"/>
          <w:szCs w:val="24"/>
        </w:rPr>
        <w:t>.</w:t>
      </w:r>
      <w:r w:rsidRPr="00E83B6C">
        <w:rPr>
          <w:sz w:val="24"/>
          <w:szCs w:val="24"/>
        </w:rPr>
        <w:t xml:space="preserve"> </w:t>
      </w:r>
    </w:p>
    <w:p w:rsidR="0005701E" w:rsidRPr="00E83B6C" w:rsidRDefault="0005701E" w:rsidP="0005701E">
      <w:pPr>
        <w:jc w:val="both"/>
        <w:rPr>
          <w:sz w:val="24"/>
          <w:szCs w:val="24"/>
        </w:rPr>
      </w:pPr>
    </w:p>
    <w:p w:rsidR="0005701E" w:rsidRPr="00E83B6C" w:rsidRDefault="0005701E" w:rsidP="0005701E">
      <w:pPr>
        <w:jc w:val="both"/>
        <w:rPr>
          <w:sz w:val="24"/>
          <w:szCs w:val="24"/>
        </w:rPr>
      </w:pPr>
      <w:r w:rsidRPr="00E83B6C">
        <w:rPr>
          <w:sz w:val="24"/>
          <w:szCs w:val="24"/>
        </w:rPr>
        <w:t>Projekt budżetu na rok 20</w:t>
      </w:r>
      <w:r w:rsidR="00706D1C" w:rsidRPr="00E83B6C">
        <w:rPr>
          <w:sz w:val="24"/>
          <w:szCs w:val="24"/>
        </w:rPr>
        <w:t>1</w:t>
      </w:r>
      <w:r w:rsidR="00E21A27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został ustalony na poziomie realnym do wykonania.</w:t>
      </w:r>
    </w:p>
    <w:p w:rsidR="0005701E" w:rsidRPr="00E83B6C" w:rsidRDefault="0005701E" w:rsidP="0005701E">
      <w:pPr>
        <w:jc w:val="both"/>
        <w:rPr>
          <w:sz w:val="24"/>
          <w:szCs w:val="24"/>
        </w:rPr>
      </w:pPr>
    </w:p>
    <w:p w:rsidR="0005701E" w:rsidRPr="00E83B6C" w:rsidRDefault="00F80480" w:rsidP="0005701E">
      <w:pPr>
        <w:pStyle w:val="Tekstpodstawowy"/>
        <w:rPr>
          <w:sz w:val="24"/>
          <w:szCs w:val="24"/>
        </w:rPr>
      </w:pPr>
      <w:r w:rsidRPr="00E83B6C">
        <w:rPr>
          <w:sz w:val="24"/>
          <w:szCs w:val="24"/>
        </w:rPr>
        <w:t>Planowana</w:t>
      </w:r>
      <w:r w:rsidR="00706D1C" w:rsidRPr="00E83B6C">
        <w:rPr>
          <w:sz w:val="24"/>
          <w:szCs w:val="24"/>
        </w:rPr>
        <w:t xml:space="preserve"> inflacja w roku 201</w:t>
      </w:r>
      <w:r w:rsidR="00E21A27" w:rsidRPr="00E83B6C">
        <w:rPr>
          <w:sz w:val="24"/>
          <w:szCs w:val="24"/>
        </w:rPr>
        <w:t>1</w:t>
      </w:r>
      <w:r w:rsidR="00DF27FD" w:rsidRPr="00E83B6C">
        <w:rPr>
          <w:sz w:val="24"/>
          <w:szCs w:val="24"/>
        </w:rPr>
        <w:t xml:space="preserve"> wyniesie od 2</w:t>
      </w:r>
      <w:r w:rsidR="0005701E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>5</w:t>
      </w:r>
      <w:r w:rsidR="0005701E" w:rsidRPr="00E83B6C">
        <w:rPr>
          <w:sz w:val="24"/>
          <w:szCs w:val="24"/>
        </w:rPr>
        <w:sym w:font="Symbol" w:char="F0B8"/>
      </w:r>
      <w:r w:rsidRPr="00E83B6C">
        <w:rPr>
          <w:sz w:val="24"/>
          <w:szCs w:val="24"/>
        </w:rPr>
        <w:t>3</w:t>
      </w:r>
      <w:r w:rsidR="00B70266" w:rsidRPr="00E83B6C">
        <w:rPr>
          <w:sz w:val="24"/>
          <w:szCs w:val="24"/>
        </w:rPr>
        <w:t xml:space="preserve">,5%. </w:t>
      </w:r>
      <w:r w:rsidR="00711899" w:rsidRPr="00E83B6C">
        <w:rPr>
          <w:sz w:val="24"/>
          <w:szCs w:val="24"/>
        </w:rPr>
        <w:t>Planując budżet po stronie dochodów uwzględniono</w:t>
      </w:r>
      <w:r w:rsidR="0005701E" w:rsidRPr="00E83B6C">
        <w:rPr>
          <w:sz w:val="24"/>
          <w:szCs w:val="24"/>
        </w:rPr>
        <w:t xml:space="preserve"> następujące fakty :</w:t>
      </w:r>
    </w:p>
    <w:p w:rsidR="0005701E" w:rsidRPr="00E83B6C" w:rsidRDefault="0005701E" w:rsidP="00F33E6A">
      <w:pPr>
        <w:tabs>
          <w:tab w:val="left" w:pos="354"/>
          <w:tab w:val="left" w:pos="9494"/>
        </w:tabs>
        <w:ind w:left="284" w:hanging="284"/>
        <w:rPr>
          <w:sz w:val="24"/>
          <w:szCs w:val="24"/>
        </w:rPr>
      </w:pPr>
      <w:r w:rsidRPr="00E83B6C">
        <w:rPr>
          <w:sz w:val="24"/>
          <w:szCs w:val="24"/>
        </w:rPr>
        <w:t>-</w:t>
      </w:r>
      <w:r w:rsidRPr="00E83B6C">
        <w:rPr>
          <w:sz w:val="24"/>
          <w:szCs w:val="24"/>
        </w:rPr>
        <w:tab/>
        <w:t>naliczenie subwencji</w:t>
      </w:r>
      <w:r w:rsidR="00F80480" w:rsidRPr="00E83B6C">
        <w:rPr>
          <w:sz w:val="24"/>
          <w:szCs w:val="24"/>
        </w:rPr>
        <w:t xml:space="preserve"> </w:t>
      </w:r>
      <w:r w:rsidR="00E21A27" w:rsidRPr="00E83B6C">
        <w:rPr>
          <w:sz w:val="24"/>
          <w:szCs w:val="24"/>
        </w:rPr>
        <w:t xml:space="preserve">oświatowej i wyrównawczej </w:t>
      </w:r>
      <w:r w:rsidR="00B97A50" w:rsidRPr="00E83B6C">
        <w:rPr>
          <w:sz w:val="24"/>
          <w:szCs w:val="24"/>
        </w:rPr>
        <w:t>w</w:t>
      </w:r>
      <w:r w:rsidR="00F80480" w:rsidRPr="00E83B6C">
        <w:rPr>
          <w:sz w:val="24"/>
          <w:szCs w:val="24"/>
        </w:rPr>
        <w:t xml:space="preserve"> kwo</w:t>
      </w:r>
      <w:r w:rsidR="00B97A50" w:rsidRPr="00E83B6C">
        <w:rPr>
          <w:sz w:val="24"/>
          <w:szCs w:val="24"/>
        </w:rPr>
        <w:t>cie</w:t>
      </w:r>
      <w:r w:rsidR="00F80480" w:rsidRPr="00E83B6C">
        <w:rPr>
          <w:sz w:val="24"/>
          <w:szCs w:val="24"/>
        </w:rPr>
        <w:t xml:space="preserve"> </w:t>
      </w:r>
      <w:r w:rsidR="00E21A27" w:rsidRPr="00E83B6C">
        <w:rPr>
          <w:sz w:val="24"/>
          <w:szCs w:val="24"/>
        </w:rPr>
        <w:t>5</w:t>
      </w:r>
      <w:r w:rsidRPr="00E83B6C">
        <w:rPr>
          <w:sz w:val="24"/>
          <w:szCs w:val="24"/>
        </w:rPr>
        <w:t>.</w:t>
      </w:r>
      <w:r w:rsidR="00B97A50" w:rsidRPr="00E83B6C">
        <w:rPr>
          <w:sz w:val="24"/>
          <w:szCs w:val="24"/>
        </w:rPr>
        <w:t>2</w:t>
      </w:r>
      <w:r w:rsidR="00E21A27" w:rsidRPr="00E83B6C">
        <w:rPr>
          <w:sz w:val="24"/>
          <w:szCs w:val="24"/>
        </w:rPr>
        <w:t>55</w:t>
      </w:r>
      <w:r w:rsidRPr="00E83B6C">
        <w:rPr>
          <w:sz w:val="24"/>
          <w:szCs w:val="24"/>
        </w:rPr>
        <w:t>.</w:t>
      </w:r>
      <w:r w:rsidR="00E21A27" w:rsidRPr="00E83B6C">
        <w:rPr>
          <w:sz w:val="24"/>
          <w:szCs w:val="24"/>
        </w:rPr>
        <w:t>726</w:t>
      </w:r>
      <w:r w:rsidRPr="00E83B6C">
        <w:rPr>
          <w:sz w:val="24"/>
          <w:szCs w:val="24"/>
        </w:rPr>
        <w:t>,</w:t>
      </w:r>
      <w:r w:rsidR="00F80480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 xml:space="preserve"> zł ,</w:t>
      </w:r>
    </w:p>
    <w:p w:rsidR="0005701E" w:rsidRPr="00E83B6C" w:rsidRDefault="00E21A27" w:rsidP="00400334">
      <w:pPr>
        <w:numPr>
          <w:ilvl w:val="0"/>
          <w:numId w:val="6"/>
        </w:numPr>
        <w:tabs>
          <w:tab w:val="left" w:pos="9494"/>
        </w:tabs>
        <w:ind w:left="284" w:hanging="284"/>
        <w:jc w:val="both"/>
        <w:rPr>
          <w:sz w:val="24"/>
          <w:szCs w:val="24"/>
        </w:rPr>
      </w:pPr>
      <w:r w:rsidRPr="00E83B6C">
        <w:rPr>
          <w:sz w:val="24"/>
          <w:szCs w:val="24"/>
        </w:rPr>
        <w:t>podwy</w:t>
      </w:r>
      <w:r w:rsidR="00B70266" w:rsidRPr="00E83B6C">
        <w:rPr>
          <w:sz w:val="24"/>
          <w:szCs w:val="24"/>
        </w:rPr>
        <w:t>ż</w:t>
      </w:r>
      <w:r w:rsidRPr="00E83B6C">
        <w:rPr>
          <w:sz w:val="24"/>
          <w:szCs w:val="24"/>
        </w:rPr>
        <w:t>sz</w:t>
      </w:r>
      <w:r w:rsidR="00B70266" w:rsidRPr="00E83B6C">
        <w:rPr>
          <w:sz w:val="24"/>
          <w:szCs w:val="24"/>
        </w:rPr>
        <w:t xml:space="preserve">enie </w:t>
      </w:r>
      <w:r w:rsidR="0005701E" w:rsidRPr="00E83B6C">
        <w:rPr>
          <w:sz w:val="24"/>
          <w:szCs w:val="24"/>
        </w:rPr>
        <w:t xml:space="preserve">stawki ceny średniej skupu żyta </w:t>
      </w:r>
      <w:r w:rsidR="00706D1C" w:rsidRPr="00E83B6C">
        <w:rPr>
          <w:sz w:val="24"/>
          <w:szCs w:val="24"/>
        </w:rPr>
        <w:t xml:space="preserve">z </w:t>
      </w:r>
      <w:r w:rsidRPr="00E83B6C">
        <w:rPr>
          <w:sz w:val="24"/>
          <w:szCs w:val="24"/>
        </w:rPr>
        <w:t>34,10</w:t>
      </w:r>
      <w:r w:rsidR="00F23D9D" w:rsidRPr="00E83B6C">
        <w:rPr>
          <w:sz w:val="24"/>
          <w:szCs w:val="24"/>
        </w:rPr>
        <w:t xml:space="preserve"> z</w:t>
      </w:r>
      <w:r w:rsidR="0005701E" w:rsidRPr="00E83B6C">
        <w:rPr>
          <w:sz w:val="24"/>
          <w:szCs w:val="24"/>
        </w:rPr>
        <w:t>ł</w:t>
      </w:r>
      <w:r w:rsidR="00F23D9D" w:rsidRPr="00E83B6C">
        <w:rPr>
          <w:sz w:val="24"/>
          <w:szCs w:val="24"/>
        </w:rPr>
        <w:t xml:space="preserve"> </w:t>
      </w:r>
      <w:r w:rsidR="0005701E" w:rsidRPr="00E83B6C">
        <w:rPr>
          <w:sz w:val="24"/>
          <w:szCs w:val="24"/>
        </w:rPr>
        <w:t xml:space="preserve">za 1q </w:t>
      </w:r>
      <w:r w:rsidR="00706D1C" w:rsidRPr="00E83B6C">
        <w:rPr>
          <w:sz w:val="24"/>
          <w:szCs w:val="24"/>
        </w:rPr>
        <w:t>do 3</w:t>
      </w:r>
      <w:r w:rsidRPr="00E83B6C">
        <w:rPr>
          <w:sz w:val="24"/>
          <w:szCs w:val="24"/>
        </w:rPr>
        <w:t>7</w:t>
      </w:r>
      <w:r w:rsidR="00706D1C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>64</w:t>
      </w:r>
      <w:r w:rsidR="00706D1C" w:rsidRPr="00E83B6C">
        <w:rPr>
          <w:sz w:val="24"/>
          <w:szCs w:val="24"/>
        </w:rPr>
        <w:t xml:space="preserve"> zł</w:t>
      </w:r>
      <w:r w:rsidR="0005701E" w:rsidRPr="00E83B6C">
        <w:rPr>
          <w:sz w:val="24"/>
          <w:szCs w:val="24"/>
        </w:rPr>
        <w:t>, co ma wpływ na dochody z podatku rolnego</w:t>
      </w:r>
      <w:r w:rsidR="00F33E6A" w:rsidRPr="00E83B6C">
        <w:rPr>
          <w:sz w:val="24"/>
          <w:szCs w:val="24"/>
        </w:rPr>
        <w:t xml:space="preserve"> i </w:t>
      </w:r>
      <w:r w:rsidRPr="00E83B6C">
        <w:rPr>
          <w:sz w:val="24"/>
          <w:szCs w:val="24"/>
        </w:rPr>
        <w:t>podwy</w:t>
      </w:r>
      <w:r w:rsidR="00706D1C" w:rsidRPr="00E83B6C">
        <w:rPr>
          <w:sz w:val="24"/>
          <w:szCs w:val="24"/>
        </w:rPr>
        <w:t>ż</w:t>
      </w:r>
      <w:r w:rsidRPr="00E83B6C">
        <w:rPr>
          <w:sz w:val="24"/>
          <w:szCs w:val="24"/>
        </w:rPr>
        <w:t>sz</w:t>
      </w:r>
      <w:r w:rsidR="00706D1C" w:rsidRPr="00E83B6C">
        <w:rPr>
          <w:sz w:val="24"/>
          <w:szCs w:val="24"/>
        </w:rPr>
        <w:t>e</w:t>
      </w:r>
      <w:r w:rsidR="00B70266" w:rsidRPr="00E83B6C">
        <w:rPr>
          <w:sz w:val="24"/>
          <w:szCs w:val="24"/>
        </w:rPr>
        <w:t xml:space="preserve">nie </w:t>
      </w:r>
      <w:r w:rsidR="00F33E6A" w:rsidRPr="00E83B6C">
        <w:rPr>
          <w:sz w:val="24"/>
          <w:szCs w:val="24"/>
        </w:rPr>
        <w:t>średniej ceny drewna</w:t>
      </w:r>
      <w:r w:rsidR="00711899" w:rsidRPr="00E83B6C">
        <w:rPr>
          <w:sz w:val="24"/>
          <w:szCs w:val="24"/>
        </w:rPr>
        <w:t xml:space="preserve"> z 152,53 zł </w:t>
      </w:r>
      <w:r w:rsidR="00706D1C" w:rsidRPr="00E83B6C">
        <w:rPr>
          <w:sz w:val="24"/>
          <w:szCs w:val="24"/>
        </w:rPr>
        <w:t xml:space="preserve">do </w:t>
      </w:r>
      <w:r w:rsidR="00562798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>54</w:t>
      </w:r>
      <w:r w:rsidR="00562798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>6</w:t>
      </w:r>
      <w:r w:rsidR="00562798" w:rsidRPr="00E83B6C">
        <w:rPr>
          <w:sz w:val="24"/>
          <w:szCs w:val="24"/>
        </w:rPr>
        <w:t>5</w:t>
      </w:r>
      <w:r w:rsidR="00400334">
        <w:rPr>
          <w:sz w:val="24"/>
          <w:szCs w:val="24"/>
        </w:rPr>
        <w:t> </w:t>
      </w:r>
      <w:r w:rsidR="0005701E" w:rsidRPr="00E83B6C">
        <w:rPr>
          <w:sz w:val="24"/>
          <w:szCs w:val="24"/>
        </w:rPr>
        <w:t>zł, co ma wpływ na wysokość podatku leśnego,</w:t>
      </w:r>
    </w:p>
    <w:p w:rsidR="0005701E" w:rsidRPr="00E83B6C" w:rsidRDefault="00706D1C" w:rsidP="00F33E6A">
      <w:pPr>
        <w:pStyle w:val="Tekstpodstawowy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E83B6C">
        <w:rPr>
          <w:sz w:val="24"/>
          <w:szCs w:val="24"/>
        </w:rPr>
        <w:t>pozostawienie</w:t>
      </w:r>
      <w:r w:rsidR="0005701E" w:rsidRPr="00E83B6C">
        <w:rPr>
          <w:sz w:val="24"/>
          <w:szCs w:val="24"/>
        </w:rPr>
        <w:t xml:space="preserve"> stawek podatk</w:t>
      </w:r>
      <w:r w:rsidR="00F33E6A" w:rsidRPr="00E83B6C">
        <w:rPr>
          <w:sz w:val="24"/>
          <w:szCs w:val="24"/>
        </w:rPr>
        <w:t>ów lokalnych</w:t>
      </w:r>
      <w:r w:rsidR="0005701E" w:rsidRPr="00E83B6C">
        <w:rPr>
          <w:sz w:val="24"/>
          <w:szCs w:val="24"/>
        </w:rPr>
        <w:t xml:space="preserve"> od nieruchomości</w:t>
      </w:r>
      <w:r w:rsidR="00F33E6A" w:rsidRPr="00E83B6C">
        <w:rPr>
          <w:sz w:val="24"/>
          <w:szCs w:val="24"/>
        </w:rPr>
        <w:t xml:space="preserve"> </w:t>
      </w:r>
      <w:r w:rsidRPr="00E83B6C">
        <w:rPr>
          <w:sz w:val="24"/>
          <w:szCs w:val="24"/>
        </w:rPr>
        <w:t>i</w:t>
      </w:r>
      <w:r w:rsidR="00F33E6A" w:rsidRPr="00E83B6C">
        <w:rPr>
          <w:sz w:val="24"/>
          <w:szCs w:val="24"/>
        </w:rPr>
        <w:t xml:space="preserve"> </w:t>
      </w:r>
      <w:r w:rsidRPr="00E83B6C">
        <w:rPr>
          <w:sz w:val="24"/>
          <w:szCs w:val="24"/>
        </w:rPr>
        <w:t xml:space="preserve">od </w:t>
      </w:r>
      <w:r w:rsidR="0005701E" w:rsidRPr="00E83B6C">
        <w:rPr>
          <w:sz w:val="24"/>
          <w:szCs w:val="24"/>
        </w:rPr>
        <w:t>środków transportu na poziomie roku 200</w:t>
      </w:r>
      <w:r w:rsidRPr="00E83B6C">
        <w:rPr>
          <w:sz w:val="24"/>
          <w:szCs w:val="24"/>
        </w:rPr>
        <w:t>9</w:t>
      </w:r>
      <w:r w:rsidR="00E21A27" w:rsidRPr="00E83B6C">
        <w:rPr>
          <w:sz w:val="24"/>
          <w:szCs w:val="24"/>
        </w:rPr>
        <w:t xml:space="preserve"> i 2010</w:t>
      </w:r>
      <w:r w:rsidR="0005701E" w:rsidRPr="00E83B6C">
        <w:rPr>
          <w:sz w:val="24"/>
          <w:szCs w:val="24"/>
        </w:rPr>
        <w:t>,</w:t>
      </w:r>
    </w:p>
    <w:p w:rsidR="00E21A27" w:rsidRPr="00E83B6C" w:rsidRDefault="0005701E" w:rsidP="004F710B">
      <w:pPr>
        <w:tabs>
          <w:tab w:val="left" w:pos="9494"/>
        </w:tabs>
        <w:ind w:left="284" w:hanging="284"/>
        <w:jc w:val="both"/>
        <w:rPr>
          <w:sz w:val="24"/>
          <w:szCs w:val="24"/>
        </w:rPr>
      </w:pPr>
      <w:r w:rsidRPr="00E83B6C">
        <w:rPr>
          <w:sz w:val="24"/>
          <w:szCs w:val="24"/>
        </w:rPr>
        <w:t>-</w:t>
      </w:r>
      <w:r w:rsidRPr="00E83B6C">
        <w:rPr>
          <w:sz w:val="24"/>
          <w:szCs w:val="24"/>
        </w:rPr>
        <w:tab/>
        <w:t xml:space="preserve">procentowy udział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we wpływach z podatku dochodowego od osób fizycznych na rok 20</w:t>
      </w:r>
      <w:r w:rsidR="00E21A27" w:rsidRPr="00E83B6C">
        <w:rPr>
          <w:sz w:val="24"/>
          <w:szCs w:val="24"/>
        </w:rPr>
        <w:t>11</w:t>
      </w:r>
      <w:r w:rsidRPr="00E83B6C">
        <w:rPr>
          <w:sz w:val="24"/>
          <w:szCs w:val="24"/>
        </w:rPr>
        <w:t xml:space="preserve"> wynosi </w:t>
      </w:r>
      <w:r w:rsidR="00E21A27" w:rsidRPr="00E83B6C">
        <w:rPr>
          <w:sz w:val="24"/>
          <w:szCs w:val="24"/>
        </w:rPr>
        <w:t>37,12</w:t>
      </w:r>
      <w:r w:rsidRPr="00E83B6C">
        <w:rPr>
          <w:sz w:val="24"/>
          <w:szCs w:val="24"/>
        </w:rPr>
        <w:t xml:space="preserve"> %,</w:t>
      </w:r>
      <w:r w:rsidR="00562798" w:rsidRPr="00E83B6C">
        <w:rPr>
          <w:sz w:val="24"/>
          <w:szCs w:val="24"/>
        </w:rPr>
        <w:t xml:space="preserve"> </w:t>
      </w:r>
      <w:r w:rsidR="00E21A27" w:rsidRPr="00E83B6C">
        <w:rPr>
          <w:sz w:val="24"/>
          <w:szCs w:val="24"/>
        </w:rPr>
        <w:t>co daje planowaną kwotę 1.286.866,00 zł</w:t>
      </w:r>
    </w:p>
    <w:p w:rsidR="004F710B" w:rsidRPr="00E83B6C" w:rsidRDefault="0005701E" w:rsidP="004F710B">
      <w:pPr>
        <w:pStyle w:val="Tekstpodstawowywcity2"/>
        <w:spacing w:line="240" w:lineRule="auto"/>
        <w:ind w:hanging="284"/>
        <w:rPr>
          <w:szCs w:val="24"/>
        </w:rPr>
      </w:pPr>
      <w:r w:rsidRPr="00E83B6C">
        <w:rPr>
          <w:szCs w:val="24"/>
        </w:rPr>
        <w:t>-</w:t>
      </w:r>
      <w:r w:rsidRPr="00E83B6C">
        <w:rPr>
          <w:szCs w:val="24"/>
        </w:rPr>
        <w:tab/>
      </w:r>
      <w:r w:rsidR="00D25551" w:rsidRPr="00E83B6C">
        <w:rPr>
          <w:szCs w:val="24"/>
        </w:rPr>
        <w:t>planowane do otrzymania środki z Unii</w:t>
      </w:r>
      <w:r w:rsidR="00C34623" w:rsidRPr="00E83B6C">
        <w:rPr>
          <w:szCs w:val="24"/>
        </w:rPr>
        <w:t xml:space="preserve"> Europejskiej </w:t>
      </w:r>
      <w:r w:rsidR="00F80480" w:rsidRPr="00E83B6C">
        <w:rPr>
          <w:szCs w:val="24"/>
        </w:rPr>
        <w:t xml:space="preserve">w kwocie </w:t>
      </w:r>
      <w:r w:rsidR="00212A19" w:rsidRPr="00E83B6C">
        <w:rPr>
          <w:szCs w:val="24"/>
        </w:rPr>
        <w:t>8.0</w:t>
      </w:r>
      <w:r w:rsidR="00BA12FB" w:rsidRPr="00E83B6C">
        <w:rPr>
          <w:szCs w:val="24"/>
        </w:rPr>
        <w:t>21</w:t>
      </w:r>
      <w:r w:rsidR="00212A19" w:rsidRPr="00E83B6C">
        <w:rPr>
          <w:szCs w:val="24"/>
        </w:rPr>
        <w:t>.</w:t>
      </w:r>
      <w:r w:rsidR="00BA12FB" w:rsidRPr="00E83B6C">
        <w:rPr>
          <w:szCs w:val="24"/>
        </w:rPr>
        <w:t>5</w:t>
      </w:r>
      <w:r w:rsidR="00212A19" w:rsidRPr="00E83B6C">
        <w:rPr>
          <w:szCs w:val="24"/>
        </w:rPr>
        <w:t>34,16</w:t>
      </w:r>
      <w:r w:rsidR="00D25551" w:rsidRPr="00E83B6C">
        <w:rPr>
          <w:szCs w:val="24"/>
        </w:rPr>
        <w:t xml:space="preserve"> zł</w:t>
      </w:r>
      <w:r w:rsidR="00CB39FD" w:rsidRPr="00E83B6C">
        <w:rPr>
          <w:szCs w:val="24"/>
        </w:rPr>
        <w:t xml:space="preserve"> na inwestycje </w:t>
      </w:r>
      <w:r w:rsidR="00212A19" w:rsidRPr="00E83B6C">
        <w:rPr>
          <w:szCs w:val="24"/>
        </w:rPr>
        <w:t>i zadania bieżące,</w:t>
      </w:r>
    </w:p>
    <w:p w:rsidR="004F710B" w:rsidRPr="00E83B6C" w:rsidRDefault="004F710B" w:rsidP="004F710B">
      <w:pPr>
        <w:pStyle w:val="Tekstpodstawowywcity2"/>
        <w:spacing w:line="240" w:lineRule="auto"/>
        <w:ind w:hanging="284"/>
        <w:rPr>
          <w:szCs w:val="24"/>
        </w:rPr>
      </w:pPr>
      <w:r w:rsidRPr="00E83B6C">
        <w:rPr>
          <w:szCs w:val="24"/>
        </w:rPr>
        <w:t>-</w:t>
      </w:r>
      <w:r w:rsidRPr="00E83B6C">
        <w:rPr>
          <w:szCs w:val="24"/>
        </w:rPr>
        <w:tab/>
        <w:t xml:space="preserve">wpływ do budżetu Gminy od Urzędu Morskiego </w:t>
      </w:r>
      <w:r w:rsidR="00212A19" w:rsidRPr="00E83B6C">
        <w:rPr>
          <w:szCs w:val="24"/>
        </w:rPr>
        <w:t xml:space="preserve">kolejnej raty zaległego </w:t>
      </w:r>
      <w:r w:rsidRPr="00E83B6C">
        <w:rPr>
          <w:szCs w:val="24"/>
        </w:rPr>
        <w:t xml:space="preserve">podatku od nieruchomości </w:t>
      </w:r>
      <w:r w:rsidR="00706D1C" w:rsidRPr="00E83B6C">
        <w:rPr>
          <w:szCs w:val="24"/>
        </w:rPr>
        <w:t>w kwocie ponad 2</w:t>
      </w:r>
      <w:r w:rsidR="00212A19" w:rsidRPr="00E83B6C">
        <w:rPr>
          <w:szCs w:val="24"/>
        </w:rPr>
        <w:t>0,4</w:t>
      </w:r>
      <w:r w:rsidR="00706D1C" w:rsidRPr="00E83B6C">
        <w:rPr>
          <w:szCs w:val="24"/>
        </w:rPr>
        <w:t xml:space="preserve"> mln złotych z odsetkami i opłatą prolongacyjną</w:t>
      </w:r>
      <w:r w:rsidRPr="00E83B6C">
        <w:rPr>
          <w:szCs w:val="24"/>
        </w:rPr>
        <w:t>.</w:t>
      </w:r>
    </w:p>
    <w:p w:rsidR="0005701E" w:rsidRPr="00E83B6C" w:rsidRDefault="0005701E" w:rsidP="0005701E">
      <w:pPr>
        <w:pStyle w:val="Tekstpodstawowy"/>
        <w:rPr>
          <w:sz w:val="24"/>
          <w:szCs w:val="24"/>
        </w:rPr>
      </w:pPr>
    </w:p>
    <w:p w:rsidR="0005701E" w:rsidRPr="00E83B6C" w:rsidRDefault="0005701E" w:rsidP="0005701E">
      <w:pPr>
        <w:pStyle w:val="Tekstpodstawowy"/>
        <w:rPr>
          <w:sz w:val="24"/>
          <w:szCs w:val="24"/>
        </w:rPr>
      </w:pPr>
      <w:r w:rsidRPr="00E83B6C">
        <w:rPr>
          <w:sz w:val="24"/>
          <w:szCs w:val="24"/>
        </w:rPr>
        <w:t xml:space="preserve">W strukturze budżetu po stronie wydatków relacja między akumulacją, a konsumpcją stanowi </w:t>
      </w:r>
      <w:r w:rsidR="00651F10" w:rsidRPr="00E83B6C">
        <w:rPr>
          <w:sz w:val="24"/>
          <w:szCs w:val="24"/>
        </w:rPr>
        <w:t>7</w:t>
      </w:r>
      <w:r w:rsidR="009F49A8" w:rsidRPr="00E83B6C">
        <w:rPr>
          <w:sz w:val="24"/>
          <w:szCs w:val="24"/>
        </w:rPr>
        <w:t>0</w:t>
      </w:r>
      <w:r w:rsidR="00651F10" w:rsidRPr="00E83B6C">
        <w:rPr>
          <w:sz w:val="24"/>
          <w:szCs w:val="24"/>
        </w:rPr>
        <w:t>,</w:t>
      </w:r>
      <w:r w:rsidR="00E83B6C">
        <w:rPr>
          <w:sz w:val="24"/>
          <w:szCs w:val="24"/>
        </w:rPr>
        <w:t>2</w:t>
      </w:r>
      <w:r w:rsidR="00044AF6">
        <w:rPr>
          <w:sz w:val="24"/>
          <w:szCs w:val="24"/>
        </w:rPr>
        <w:t>2</w:t>
      </w:r>
      <w:r w:rsidRPr="00E83B6C">
        <w:rPr>
          <w:sz w:val="24"/>
          <w:szCs w:val="24"/>
        </w:rPr>
        <w:t xml:space="preserve">% - </w:t>
      </w:r>
      <w:r w:rsidR="00651F10" w:rsidRPr="00E83B6C">
        <w:rPr>
          <w:sz w:val="24"/>
          <w:szCs w:val="24"/>
        </w:rPr>
        <w:t>2</w:t>
      </w:r>
      <w:r w:rsidR="009F49A8" w:rsidRPr="00E83B6C">
        <w:rPr>
          <w:sz w:val="24"/>
          <w:szCs w:val="24"/>
        </w:rPr>
        <w:t>9</w:t>
      </w:r>
      <w:r w:rsidRPr="00E83B6C">
        <w:rPr>
          <w:sz w:val="24"/>
          <w:szCs w:val="24"/>
        </w:rPr>
        <w:t>,</w:t>
      </w:r>
      <w:r w:rsidR="00E83B6C">
        <w:rPr>
          <w:sz w:val="24"/>
          <w:szCs w:val="24"/>
        </w:rPr>
        <w:t>7</w:t>
      </w:r>
      <w:r w:rsidR="00044AF6">
        <w:rPr>
          <w:sz w:val="24"/>
          <w:szCs w:val="24"/>
        </w:rPr>
        <w:t>8</w:t>
      </w:r>
      <w:r w:rsidRPr="00E83B6C">
        <w:rPr>
          <w:sz w:val="24"/>
          <w:szCs w:val="24"/>
        </w:rPr>
        <w:t>%. Planowana na rok 20</w:t>
      </w:r>
      <w:r w:rsidR="00651F10" w:rsidRPr="00E83B6C">
        <w:rPr>
          <w:sz w:val="24"/>
          <w:szCs w:val="24"/>
        </w:rPr>
        <w:t>1</w:t>
      </w:r>
      <w:r w:rsidR="009F49A8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struktura akumulacji finansowej przedstawiona została poniżej: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2126"/>
      </w:tblGrid>
      <w:tr w:rsidR="0005701E" w:rsidRPr="00E83B6C">
        <w:tc>
          <w:tcPr>
            <w:tcW w:w="3686" w:type="dxa"/>
          </w:tcPr>
          <w:p w:rsidR="0005701E" w:rsidRPr="00E83B6C" w:rsidRDefault="0005701E" w:rsidP="006057FF">
            <w:p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 xml:space="preserve">- zadania </w:t>
            </w:r>
            <w:r w:rsidR="00212A19" w:rsidRPr="00E83B6C">
              <w:rPr>
                <w:sz w:val="24"/>
                <w:szCs w:val="24"/>
              </w:rPr>
              <w:t xml:space="preserve">i zakupy </w:t>
            </w:r>
            <w:r w:rsidRPr="00E83B6C">
              <w:rPr>
                <w:sz w:val="24"/>
                <w:szCs w:val="24"/>
              </w:rPr>
              <w:t xml:space="preserve">inwestycje </w:t>
            </w:r>
          </w:p>
        </w:tc>
        <w:tc>
          <w:tcPr>
            <w:tcW w:w="2126" w:type="dxa"/>
          </w:tcPr>
          <w:p w:rsidR="0005701E" w:rsidRPr="00E83B6C" w:rsidRDefault="001E39A8" w:rsidP="00212A19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3</w:t>
            </w:r>
            <w:r w:rsidR="00212A19" w:rsidRPr="00E83B6C">
              <w:rPr>
                <w:sz w:val="24"/>
                <w:szCs w:val="24"/>
              </w:rPr>
              <w:t>8</w:t>
            </w:r>
            <w:r w:rsidRPr="00E83B6C">
              <w:rPr>
                <w:sz w:val="24"/>
                <w:szCs w:val="24"/>
              </w:rPr>
              <w:t>.</w:t>
            </w:r>
            <w:r w:rsidR="007C7CAA" w:rsidRPr="00E83B6C">
              <w:rPr>
                <w:sz w:val="24"/>
                <w:szCs w:val="24"/>
              </w:rPr>
              <w:t>83</w:t>
            </w:r>
            <w:r w:rsidR="00212A19" w:rsidRPr="00E83B6C">
              <w:rPr>
                <w:sz w:val="24"/>
                <w:szCs w:val="24"/>
              </w:rPr>
              <w:t>4</w:t>
            </w:r>
            <w:r w:rsidR="0005701E" w:rsidRPr="00E83B6C">
              <w:rPr>
                <w:sz w:val="24"/>
                <w:szCs w:val="24"/>
              </w:rPr>
              <w:t>.</w:t>
            </w:r>
            <w:r w:rsidR="00212A19" w:rsidRPr="00E83B6C">
              <w:rPr>
                <w:sz w:val="24"/>
                <w:szCs w:val="24"/>
              </w:rPr>
              <w:t>0</w:t>
            </w:r>
            <w:r w:rsidR="007C7CAA" w:rsidRPr="00E83B6C">
              <w:rPr>
                <w:sz w:val="24"/>
                <w:szCs w:val="24"/>
              </w:rPr>
              <w:t>1</w:t>
            </w:r>
            <w:r w:rsidRPr="00E83B6C">
              <w:rPr>
                <w:sz w:val="24"/>
                <w:szCs w:val="24"/>
              </w:rPr>
              <w:t>6</w:t>
            </w:r>
            <w:r w:rsidR="0005701E" w:rsidRPr="00E83B6C">
              <w:rPr>
                <w:sz w:val="24"/>
                <w:szCs w:val="24"/>
              </w:rPr>
              <w:t>,</w:t>
            </w:r>
            <w:r w:rsidR="00EA094A" w:rsidRPr="00E83B6C">
              <w:rPr>
                <w:sz w:val="24"/>
                <w:szCs w:val="24"/>
              </w:rPr>
              <w:t>0</w:t>
            </w:r>
            <w:r w:rsidR="00212A19" w:rsidRPr="00E83B6C">
              <w:rPr>
                <w:sz w:val="24"/>
                <w:szCs w:val="24"/>
              </w:rPr>
              <w:t>5</w:t>
            </w:r>
            <w:r w:rsidR="0005701E" w:rsidRPr="00E83B6C">
              <w:rPr>
                <w:sz w:val="24"/>
                <w:szCs w:val="24"/>
              </w:rPr>
              <w:t xml:space="preserve"> zł</w:t>
            </w:r>
          </w:p>
        </w:tc>
      </w:tr>
      <w:tr w:rsidR="0005701E" w:rsidRPr="00E83B6C">
        <w:tc>
          <w:tcPr>
            <w:tcW w:w="3686" w:type="dxa"/>
          </w:tcPr>
          <w:p w:rsidR="0005701E" w:rsidRPr="00E83B6C" w:rsidRDefault="0005701E" w:rsidP="006057FF">
            <w:p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- remonty</w:t>
            </w:r>
          </w:p>
        </w:tc>
        <w:tc>
          <w:tcPr>
            <w:tcW w:w="2126" w:type="dxa"/>
          </w:tcPr>
          <w:p w:rsidR="0005701E" w:rsidRPr="00E83B6C" w:rsidRDefault="00EC294C" w:rsidP="00212A19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9</w:t>
            </w:r>
            <w:r w:rsidR="00212A19" w:rsidRPr="00E83B6C">
              <w:rPr>
                <w:sz w:val="24"/>
                <w:szCs w:val="24"/>
              </w:rPr>
              <w:t>13</w:t>
            </w:r>
            <w:r w:rsidR="0005701E" w:rsidRPr="00E83B6C">
              <w:rPr>
                <w:sz w:val="24"/>
                <w:szCs w:val="24"/>
              </w:rPr>
              <w:t>.</w:t>
            </w:r>
            <w:r w:rsidR="00212A19" w:rsidRPr="00E83B6C">
              <w:rPr>
                <w:sz w:val="24"/>
                <w:szCs w:val="24"/>
              </w:rPr>
              <w:t>245</w:t>
            </w:r>
            <w:r w:rsidR="0005701E" w:rsidRPr="00E83B6C">
              <w:rPr>
                <w:sz w:val="24"/>
                <w:szCs w:val="24"/>
              </w:rPr>
              <w:t>,</w:t>
            </w:r>
            <w:r w:rsidR="00212A19" w:rsidRPr="00E83B6C">
              <w:rPr>
                <w:sz w:val="24"/>
                <w:szCs w:val="24"/>
              </w:rPr>
              <w:t>81</w:t>
            </w:r>
            <w:r w:rsidR="0005701E" w:rsidRPr="00E83B6C">
              <w:rPr>
                <w:sz w:val="24"/>
                <w:szCs w:val="24"/>
              </w:rPr>
              <w:t xml:space="preserve"> zł</w:t>
            </w:r>
          </w:p>
        </w:tc>
      </w:tr>
      <w:tr w:rsidR="0005701E" w:rsidRPr="00E83B6C">
        <w:tc>
          <w:tcPr>
            <w:tcW w:w="3686" w:type="dxa"/>
          </w:tcPr>
          <w:p w:rsidR="0005701E" w:rsidRPr="00E83B6C" w:rsidRDefault="0005701E" w:rsidP="006057FF">
            <w:pPr>
              <w:jc w:val="right"/>
              <w:rPr>
                <w:b/>
                <w:sz w:val="24"/>
                <w:szCs w:val="24"/>
              </w:rPr>
            </w:pPr>
            <w:r w:rsidRPr="00E83B6C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</w:tcPr>
          <w:p w:rsidR="0005701E" w:rsidRPr="00E83B6C" w:rsidRDefault="00212A19" w:rsidP="00212A19">
            <w:pPr>
              <w:jc w:val="right"/>
              <w:rPr>
                <w:b/>
                <w:sz w:val="24"/>
                <w:szCs w:val="24"/>
              </w:rPr>
            </w:pPr>
            <w:r w:rsidRPr="00E83B6C">
              <w:rPr>
                <w:b/>
                <w:sz w:val="24"/>
                <w:szCs w:val="24"/>
              </w:rPr>
              <w:t>39.747.261</w:t>
            </w:r>
            <w:r w:rsidR="00EA094A" w:rsidRPr="00E83B6C">
              <w:rPr>
                <w:b/>
                <w:sz w:val="24"/>
                <w:szCs w:val="24"/>
              </w:rPr>
              <w:t>,</w:t>
            </w:r>
            <w:r w:rsidRPr="00E83B6C">
              <w:rPr>
                <w:b/>
                <w:sz w:val="24"/>
                <w:szCs w:val="24"/>
              </w:rPr>
              <w:t>86</w:t>
            </w:r>
            <w:r w:rsidR="0005701E" w:rsidRPr="00E83B6C">
              <w:rPr>
                <w:b/>
                <w:sz w:val="24"/>
                <w:szCs w:val="24"/>
              </w:rPr>
              <w:t xml:space="preserve"> zł</w:t>
            </w:r>
          </w:p>
        </w:tc>
      </w:tr>
    </w:tbl>
    <w:p w:rsidR="0005701E" w:rsidRPr="00E83B6C" w:rsidRDefault="0005701E" w:rsidP="00546B39">
      <w:pPr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Przedłożony projekt budżetu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na rok 20</w:t>
      </w:r>
      <w:r w:rsidR="00651F10" w:rsidRPr="00E83B6C">
        <w:rPr>
          <w:sz w:val="24"/>
          <w:szCs w:val="24"/>
        </w:rPr>
        <w:t>1</w:t>
      </w:r>
      <w:r w:rsidR="00546B39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zaproponowany pod obrady Wysokiej Radzie jest niezrównoważony:</w:t>
      </w:r>
    </w:p>
    <w:p w:rsidR="0005701E" w:rsidRPr="00E83B6C" w:rsidRDefault="0005701E" w:rsidP="0005701E">
      <w:pPr>
        <w:numPr>
          <w:ilvl w:val="0"/>
          <w:numId w:val="13"/>
        </w:numPr>
        <w:tabs>
          <w:tab w:val="left" w:pos="9494"/>
        </w:tabs>
        <w:rPr>
          <w:sz w:val="24"/>
          <w:szCs w:val="24"/>
        </w:rPr>
      </w:pPr>
      <w:r w:rsidRPr="00E83B6C">
        <w:rPr>
          <w:sz w:val="24"/>
          <w:szCs w:val="24"/>
        </w:rPr>
        <w:t xml:space="preserve">dochody budżetowe w wysokości                            </w:t>
      </w:r>
      <w:r w:rsidR="00546B39" w:rsidRPr="00E83B6C">
        <w:rPr>
          <w:sz w:val="24"/>
          <w:szCs w:val="24"/>
        </w:rPr>
        <w:t>42</w:t>
      </w:r>
      <w:r w:rsidRPr="00E83B6C">
        <w:rPr>
          <w:sz w:val="24"/>
          <w:szCs w:val="24"/>
        </w:rPr>
        <w:t>.</w:t>
      </w:r>
      <w:r w:rsidR="00546B39" w:rsidRPr="00E83B6C">
        <w:rPr>
          <w:sz w:val="24"/>
          <w:szCs w:val="24"/>
        </w:rPr>
        <w:t>504</w:t>
      </w:r>
      <w:r w:rsidRPr="00E83B6C">
        <w:rPr>
          <w:sz w:val="24"/>
          <w:szCs w:val="24"/>
        </w:rPr>
        <w:t>.</w:t>
      </w:r>
      <w:r w:rsidR="00351A3C" w:rsidRPr="00E83B6C">
        <w:rPr>
          <w:sz w:val="24"/>
          <w:szCs w:val="24"/>
        </w:rPr>
        <w:t>4</w:t>
      </w:r>
      <w:r w:rsidR="00546B39" w:rsidRPr="00E83B6C">
        <w:rPr>
          <w:sz w:val="24"/>
          <w:szCs w:val="24"/>
        </w:rPr>
        <w:t>56</w:t>
      </w:r>
      <w:r w:rsidRPr="00E83B6C">
        <w:rPr>
          <w:sz w:val="24"/>
          <w:szCs w:val="24"/>
        </w:rPr>
        <w:t>,</w:t>
      </w:r>
      <w:r w:rsidR="00546B39" w:rsidRPr="00E83B6C">
        <w:rPr>
          <w:sz w:val="24"/>
          <w:szCs w:val="24"/>
        </w:rPr>
        <w:t>16</w:t>
      </w:r>
      <w:r w:rsidRPr="00E83B6C">
        <w:rPr>
          <w:sz w:val="24"/>
          <w:szCs w:val="24"/>
        </w:rPr>
        <w:t xml:space="preserve"> zł</w:t>
      </w:r>
    </w:p>
    <w:p w:rsidR="0005701E" w:rsidRPr="00E83B6C" w:rsidRDefault="0005701E" w:rsidP="006057FF">
      <w:pPr>
        <w:numPr>
          <w:ilvl w:val="0"/>
          <w:numId w:val="13"/>
        </w:numPr>
        <w:tabs>
          <w:tab w:val="clear" w:pos="360"/>
          <w:tab w:val="left" w:pos="354"/>
          <w:tab w:val="left" w:pos="9494"/>
        </w:tabs>
        <w:rPr>
          <w:sz w:val="24"/>
          <w:szCs w:val="24"/>
        </w:rPr>
      </w:pPr>
      <w:r w:rsidRPr="00E83B6C">
        <w:rPr>
          <w:sz w:val="24"/>
          <w:szCs w:val="24"/>
        </w:rPr>
        <w:t xml:space="preserve">wydatki budżetowe w wysokości                             </w:t>
      </w:r>
      <w:r w:rsidR="00651F10" w:rsidRPr="00E83B6C">
        <w:rPr>
          <w:sz w:val="24"/>
          <w:szCs w:val="24"/>
        </w:rPr>
        <w:t>5</w:t>
      </w:r>
      <w:r w:rsidR="00546B39" w:rsidRPr="00E83B6C">
        <w:rPr>
          <w:sz w:val="24"/>
          <w:szCs w:val="24"/>
        </w:rPr>
        <w:t>6</w:t>
      </w:r>
      <w:r w:rsidRPr="00E83B6C">
        <w:rPr>
          <w:sz w:val="24"/>
          <w:szCs w:val="24"/>
        </w:rPr>
        <w:t>.</w:t>
      </w:r>
      <w:r w:rsidR="00E83B6C">
        <w:rPr>
          <w:sz w:val="24"/>
          <w:szCs w:val="24"/>
        </w:rPr>
        <w:t>59</w:t>
      </w:r>
      <w:r w:rsidR="00B960F5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>.</w:t>
      </w:r>
      <w:r w:rsidR="00546B39" w:rsidRPr="00E83B6C">
        <w:rPr>
          <w:sz w:val="24"/>
          <w:szCs w:val="24"/>
        </w:rPr>
        <w:t>938</w:t>
      </w:r>
      <w:r w:rsidRPr="00E83B6C">
        <w:rPr>
          <w:sz w:val="24"/>
          <w:szCs w:val="24"/>
        </w:rPr>
        <w:t>,</w:t>
      </w:r>
      <w:r w:rsidR="00546B39" w:rsidRPr="00E83B6C">
        <w:rPr>
          <w:sz w:val="24"/>
          <w:szCs w:val="24"/>
        </w:rPr>
        <w:t>14</w:t>
      </w:r>
      <w:r w:rsidRPr="00E83B6C">
        <w:rPr>
          <w:sz w:val="24"/>
          <w:szCs w:val="24"/>
        </w:rPr>
        <w:t xml:space="preserve"> zł</w:t>
      </w:r>
    </w:p>
    <w:p w:rsidR="0005701E" w:rsidRPr="00E83B6C" w:rsidRDefault="0005701E" w:rsidP="006057FF">
      <w:pPr>
        <w:numPr>
          <w:ilvl w:val="0"/>
          <w:numId w:val="13"/>
        </w:numPr>
        <w:tabs>
          <w:tab w:val="clear" w:pos="360"/>
          <w:tab w:val="left" w:pos="354"/>
          <w:tab w:val="left" w:pos="9494"/>
        </w:tabs>
        <w:rPr>
          <w:sz w:val="24"/>
          <w:szCs w:val="24"/>
        </w:rPr>
      </w:pPr>
      <w:r w:rsidRPr="00E83B6C">
        <w:rPr>
          <w:sz w:val="24"/>
          <w:szCs w:val="24"/>
        </w:rPr>
        <w:t>przychody</w:t>
      </w:r>
      <w:r w:rsidR="00651F10" w:rsidRPr="00E83B6C">
        <w:rPr>
          <w:sz w:val="24"/>
          <w:szCs w:val="24"/>
        </w:rPr>
        <w:t xml:space="preserve"> budżetu </w:t>
      </w:r>
      <w:proofErr w:type="spellStart"/>
      <w:r w:rsidR="00651F10" w:rsidRPr="00E83B6C">
        <w:rPr>
          <w:sz w:val="24"/>
          <w:szCs w:val="24"/>
        </w:rPr>
        <w:t>gminy</w:t>
      </w:r>
      <w:proofErr w:type="spellEnd"/>
      <w:r w:rsidR="00651F10" w:rsidRPr="00E83B6C">
        <w:rPr>
          <w:sz w:val="24"/>
          <w:szCs w:val="24"/>
        </w:rPr>
        <w:t xml:space="preserve"> w wysokości   </w:t>
      </w:r>
      <w:r w:rsidR="00546B39" w:rsidRPr="00E83B6C">
        <w:rPr>
          <w:sz w:val="24"/>
          <w:szCs w:val="24"/>
        </w:rPr>
        <w:t xml:space="preserve">               </w:t>
      </w:r>
      <w:r w:rsidR="00651F10" w:rsidRPr="00E83B6C">
        <w:rPr>
          <w:sz w:val="24"/>
          <w:szCs w:val="24"/>
        </w:rPr>
        <w:t>1</w:t>
      </w:r>
      <w:r w:rsidR="00546B39" w:rsidRPr="00E83B6C">
        <w:rPr>
          <w:sz w:val="24"/>
          <w:szCs w:val="24"/>
        </w:rPr>
        <w:t>4</w:t>
      </w:r>
      <w:r w:rsidRPr="00E83B6C">
        <w:rPr>
          <w:sz w:val="24"/>
          <w:szCs w:val="24"/>
        </w:rPr>
        <w:t>.</w:t>
      </w:r>
      <w:r w:rsidR="00E83B6C">
        <w:rPr>
          <w:sz w:val="24"/>
          <w:szCs w:val="24"/>
        </w:rPr>
        <w:t>3</w:t>
      </w:r>
      <w:r w:rsidR="00B960F5" w:rsidRPr="00E83B6C">
        <w:rPr>
          <w:sz w:val="24"/>
          <w:szCs w:val="24"/>
        </w:rPr>
        <w:t>87</w:t>
      </w:r>
      <w:r w:rsidR="00B70266" w:rsidRPr="00E83B6C">
        <w:rPr>
          <w:sz w:val="24"/>
          <w:szCs w:val="24"/>
        </w:rPr>
        <w:t>.</w:t>
      </w:r>
      <w:r w:rsidR="00546B39" w:rsidRPr="00E83B6C">
        <w:rPr>
          <w:sz w:val="24"/>
          <w:szCs w:val="24"/>
        </w:rPr>
        <w:t>481</w:t>
      </w:r>
      <w:r w:rsidRPr="00E83B6C">
        <w:rPr>
          <w:sz w:val="24"/>
          <w:szCs w:val="24"/>
        </w:rPr>
        <w:t>,</w:t>
      </w:r>
      <w:r w:rsidR="00546B39" w:rsidRPr="00E83B6C">
        <w:rPr>
          <w:sz w:val="24"/>
          <w:szCs w:val="24"/>
        </w:rPr>
        <w:t>98</w:t>
      </w:r>
      <w:r w:rsidRPr="00E83B6C">
        <w:rPr>
          <w:sz w:val="24"/>
          <w:szCs w:val="24"/>
        </w:rPr>
        <w:t xml:space="preserve"> zł</w:t>
      </w:r>
    </w:p>
    <w:p w:rsidR="00546B39" w:rsidRPr="00E83B6C" w:rsidRDefault="00546B39" w:rsidP="00546B39">
      <w:pPr>
        <w:numPr>
          <w:ilvl w:val="0"/>
          <w:numId w:val="13"/>
        </w:numPr>
        <w:tabs>
          <w:tab w:val="clear" w:pos="360"/>
          <w:tab w:val="left" w:pos="354"/>
          <w:tab w:val="left" w:pos="9494"/>
        </w:tabs>
        <w:rPr>
          <w:sz w:val="24"/>
          <w:szCs w:val="24"/>
        </w:rPr>
      </w:pPr>
      <w:r w:rsidRPr="00E83B6C">
        <w:rPr>
          <w:sz w:val="24"/>
          <w:szCs w:val="24"/>
        </w:rPr>
        <w:t xml:space="preserve">rozchody budżetu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w wysokości                         300.000,00 zł</w:t>
      </w:r>
    </w:p>
    <w:p w:rsidR="0005701E" w:rsidRPr="00E83B6C" w:rsidRDefault="00D96A06" w:rsidP="003E08F1">
      <w:pPr>
        <w:numPr>
          <w:ilvl w:val="0"/>
          <w:numId w:val="13"/>
        </w:numPr>
        <w:tabs>
          <w:tab w:val="left" w:pos="9494"/>
        </w:tabs>
        <w:rPr>
          <w:sz w:val="24"/>
          <w:szCs w:val="24"/>
        </w:rPr>
      </w:pPr>
      <w:r w:rsidRPr="00E83B6C">
        <w:rPr>
          <w:sz w:val="24"/>
          <w:szCs w:val="24"/>
        </w:rPr>
        <w:t>deficyt</w:t>
      </w:r>
      <w:r w:rsidR="0005701E" w:rsidRPr="00E83B6C">
        <w:rPr>
          <w:sz w:val="24"/>
          <w:szCs w:val="24"/>
        </w:rPr>
        <w:t xml:space="preserve"> budżetu w kwocie  </w:t>
      </w:r>
      <w:r w:rsidR="00F33E6A" w:rsidRPr="00E83B6C">
        <w:rPr>
          <w:sz w:val="24"/>
          <w:szCs w:val="24"/>
        </w:rPr>
        <w:t xml:space="preserve"> </w:t>
      </w:r>
      <w:r w:rsidR="0005701E" w:rsidRPr="00E83B6C">
        <w:rPr>
          <w:sz w:val="24"/>
          <w:szCs w:val="24"/>
        </w:rPr>
        <w:t xml:space="preserve">       </w:t>
      </w:r>
      <w:r w:rsidR="00546B39" w:rsidRPr="00E83B6C">
        <w:rPr>
          <w:sz w:val="24"/>
          <w:szCs w:val="24"/>
        </w:rPr>
        <w:t xml:space="preserve">               </w:t>
      </w:r>
      <w:r w:rsidR="0005701E" w:rsidRPr="00E83B6C">
        <w:rPr>
          <w:sz w:val="24"/>
          <w:szCs w:val="24"/>
        </w:rPr>
        <w:t xml:space="preserve">            </w:t>
      </w:r>
      <w:r w:rsidR="00F33E6A" w:rsidRPr="00E83B6C">
        <w:rPr>
          <w:sz w:val="24"/>
          <w:szCs w:val="24"/>
        </w:rPr>
        <w:t xml:space="preserve">  </w:t>
      </w:r>
      <w:r w:rsidR="004F710B" w:rsidRPr="00E83B6C">
        <w:rPr>
          <w:sz w:val="24"/>
          <w:szCs w:val="24"/>
        </w:rPr>
        <w:t xml:space="preserve"> </w:t>
      </w:r>
      <w:r w:rsidR="00351A3C" w:rsidRPr="00E83B6C">
        <w:rPr>
          <w:sz w:val="24"/>
          <w:szCs w:val="24"/>
        </w:rPr>
        <w:t>1</w:t>
      </w:r>
      <w:r w:rsidR="00E83B6C">
        <w:rPr>
          <w:sz w:val="24"/>
          <w:szCs w:val="24"/>
        </w:rPr>
        <w:t>4</w:t>
      </w:r>
      <w:r w:rsidR="00351A3C" w:rsidRPr="00E83B6C">
        <w:rPr>
          <w:sz w:val="24"/>
          <w:szCs w:val="24"/>
        </w:rPr>
        <w:t>.</w:t>
      </w:r>
      <w:r w:rsidR="00E83B6C">
        <w:rPr>
          <w:sz w:val="24"/>
          <w:szCs w:val="24"/>
        </w:rPr>
        <w:t>0</w:t>
      </w:r>
      <w:r w:rsidR="00B960F5" w:rsidRPr="00E83B6C">
        <w:rPr>
          <w:sz w:val="24"/>
          <w:szCs w:val="24"/>
        </w:rPr>
        <w:t>87</w:t>
      </w:r>
      <w:r w:rsidR="00651F10" w:rsidRPr="00E83B6C">
        <w:rPr>
          <w:sz w:val="24"/>
          <w:szCs w:val="24"/>
        </w:rPr>
        <w:t>.</w:t>
      </w:r>
      <w:r w:rsidR="00546B39" w:rsidRPr="00E83B6C">
        <w:rPr>
          <w:sz w:val="24"/>
          <w:szCs w:val="24"/>
        </w:rPr>
        <w:t>481</w:t>
      </w:r>
      <w:r w:rsidR="00651F10" w:rsidRPr="00E83B6C">
        <w:rPr>
          <w:sz w:val="24"/>
          <w:szCs w:val="24"/>
        </w:rPr>
        <w:t>,</w:t>
      </w:r>
      <w:r w:rsidR="00546B39" w:rsidRPr="00E83B6C">
        <w:rPr>
          <w:sz w:val="24"/>
          <w:szCs w:val="24"/>
        </w:rPr>
        <w:t>98</w:t>
      </w:r>
      <w:r w:rsidR="00651F10" w:rsidRPr="00E83B6C">
        <w:rPr>
          <w:sz w:val="24"/>
          <w:szCs w:val="24"/>
        </w:rPr>
        <w:t xml:space="preserve"> </w:t>
      </w:r>
      <w:r w:rsidR="0005701E" w:rsidRPr="00E83B6C">
        <w:rPr>
          <w:sz w:val="24"/>
          <w:szCs w:val="24"/>
        </w:rPr>
        <w:t>zł</w:t>
      </w:r>
    </w:p>
    <w:p w:rsidR="0005701E" w:rsidRPr="00E83B6C" w:rsidRDefault="00D96A06" w:rsidP="00D96A06">
      <w:pPr>
        <w:ind w:left="360"/>
        <w:rPr>
          <w:sz w:val="24"/>
          <w:szCs w:val="24"/>
        </w:rPr>
      </w:pPr>
      <w:r w:rsidRPr="00E83B6C">
        <w:rPr>
          <w:sz w:val="24"/>
          <w:szCs w:val="24"/>
        </w:rPr>
        <w:t>pokryty nadwyżką budżetu z lat ubiegłych</w:t>
      </w:r>
      <w:r w:rsidR="00651F10" w:rsidRPr="00E83B6C">
        <w:rPr>
          <w:sz w:val="24"/>
          <w:szCs w:val="24"/>
        </w:rPr>
        <w:t xml:space="preserve"> i pozostałością środków na rachunkach bankowych z roku 20</w:t>
      </w:r>
      <w:r w:rsidR="00546B39" w:rsidRPr="00E83B6C">
        <w:rPr>
          <w:sz w:val="24"/>
          <w:szCs w:val="24"/>
        </w:rPr>
        <w:t>1</w:t>
      </w:r>
      <w:r w:rsidR="00651F10" w:rsidRPr="00E83B6C">
        <w:rPr>
          <w:sz w:val="24"/>
          <w:szCs w:val="24"/>
        </w:rPr>
        <w:t>0</w:t>
      </w:r>
      <w:r w:rsidR="003E3841" w:rsidRPr="00E83B6C">
        <w:rPr>
          <w:sz w:val="24"/>
          <w:szCs w:val="24"/>
        </w:rPr>
        <w:t>.</w:t>
      </w:r>
    </w:p>
    <w:p w:rsidR="00D96A06" w:rsidRPr="00E83B6C" w:rsidRDefault="00D96A06" w:rsidP="00D96A06">
      <w:pPr>
        <w:ind w:left="360"/>
        <w:rPr>
          <w:sz w:val="24"/>
          <w:szCs w:val="24"/>
        </w:rPr>
      </w:pPr>
    </w:p>
    <w:p w:rsidR="00651F10" w:rsidRPr="00E83B6C" w:rsidRDefault="00651F10" w:rsidP="003653AA">
      <w:pPr>
        <w:jc w:val="both"/>
        <w:rPr>
          <w:b/>
          <w:sz w:val="24"/>
          <w:szCs w:val="24"/>
        </w:rPr>
      </w:pPr>
    </w:p>
    <w:p w:rsidR="00546B39" w:rsidRPr="00E83B6C" w:rsidRDefault="00546B39" w:rsidP="003653AA">
      <w:pPr>
        <w:jc w:val="both"/>
        <w:rPr>
          <w:b/>
          <w:sz w:val="24"/>
          <w:szCs w:val="24"/>
        </w:rPr>
      </w:pPr>
    </w:p>
    <w:p w:rsidR="00546B39" w:rsidRPr="00E83B6C" w:rsidRDefault="00546B39" w:rsidP="003653AA">
      <w:pPr>
        <w:jc w:val="both"/>
        <w:rPr>
          <w:b/>
          <w:sz w:val="24"/>
          <w:szCs w:val="24"/>
        </w:rPr>
      </w:pPr>
    </w:p>
    <w:p w:rsidR="00546B39" w:rsidRPr="00E83B6C" w:rsidRDefault="00546B39" w:rsidP="003653AA">
      <w:pPr>
        <w:jc w:val="both"/>
        <w:rPr>
          <w:b/>
          <w:sz w:val="24"/>
          <w:szCs w:val="24"/>
        </w:rPr>
      </w:pPr>
    </w:p>
    <w:p w:rsidR="0005701E" w:rsidRPr="00E83B6C" w:rsidRDefault="0005701E" w:rsidP="003653AA">
      <w:pPr>
        <w:jc w:val="both"/>
        <w:rPr>
          <w:b/>
          <w:sz w:val="24"/>
          <w:szCs w:val="24"/>
        </w:rPr>
      </w:pPr>
      <w:r w:rsidRPr="00E83B6C">
        <w:rPr>
          <w:b/>
          <w:sz w:val="24"/>
          <w:szCs w:val="24"/>
        </w:rPr>
        <w:lastRenderedPageBreak/>
        <w:t>Dochody</w:t>
      </w:r>
    </w:p>
    <w:p w:rsidR="0005701E" w:rsidRPr="00E83B6C" w:rsidRDefault="0005701E" w:rsidP="003653AA">
      <w:pPr>
        <w:jc w:val="both"/>
        <w:rPr>
          <w:sz w:val="24"/>
          <w:szCs w:val="24"/>
        </w:rPr>
      </w:pPr>
    </w:p>
    <w:p w:rsidR="0005701E" w:rsidRPr="00E83B6C" w:rsidRDefault="0005701E" w:rsidP="00D02C3A">
      <w:pPr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Budżet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na rok 20</w:t>
      </w:r>
      <w:r w:rsidR="00E30D95" w:rsidRPr="00E83B6C">
        <w:rPr>
          <w:sz w:val="24"/>
          <w:szCs w:val="24"/>
        </w:rPr>
        <w:t>1</w:t>
      </w:r>
      <w:r w:rsidR="00546B39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został opracowany na podstawie obowiązujących aktów prawnych regulujących gospodarkę finansową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w obecnym okresie.</w:t>
      </w:r>
      <w:r w:rsidR="00D02C3A" w:rsidRPr="00E83B6C">
        <w:rPr>
          <w:sz w:val="24"/>
          <w:szCs w:val="24"/>
        </w:rPr>
        <w:t xml:space="preserve"> </w:t>
      </w:r>
      <w:r w:rsidRPr="00E83B6C">
        <w:rPr>
          <w:sz w:val="24"/>
          <w:szCs w:val="24"/>
        </w:rPr>
        <w:t>Do projektu planu dochodów zostały włączone kwoty</w:t>
      </w:r>
      <w:r w:rsidR="007C4097" w:rsidRPr="00E83B6C">
        <w:rPr>
          <w:sz w:val="24"/>
          <w:szCs w:val="24"/>
        </w:rPr>
        <w:t xml:space="preserve"> planowane do </w:t>
      </w:r>
      <w:r w:rsidRPr="00E83B6C">
        <w:rPr>
          <w:sz w:val="24"/>
          <w:szCs w:val="24"/>
        </w:rPr>
        <w:t>przekazan</w:t>
      </w:r>
      <w:r w:rsidR="007C4097" w:rsidRPr="00E83B6C">
        <w:rPr>
          <w:sz w:val="24"/>
          <w:szCs w:val="24"/>
        </w:rPr>
        <w:t>ia</w:t>
      </w:r>
      <w:r w:rsidRPr="00E83B6C">
        <w:rPr>
          <w:sz w:val="24"/>
          <w:szCs w:val="24"/>
        </w:rPr>
        <w:t xml:space="preserve"> przez Ministerstwo Finansów oraz Wojewodę Zachodniopomorskiego i Krajowe Biuro Wyborcze.</w:t>
      </w:r>
    </w:p>
    <w:p w:rsidR="0005701E" w:rsidRPr="00E83B6C" w:rsidRDefault="0005701E" w:rsidP="003653AA">
      <w:pPr>
        <w:pStyle w:val="Tekstpodstawowy"/>
        <w:rPr>
          <w:sz w:val="24"/>
          <w:szCs w:val="24"/>
        </w:rPr>
      </w:pPr>
      <w:r w:rsidRPr="00E83B6C">
        <w:rPr>
          <w:sz w:val="24"/>
          <w:szCs w:val="24"/>
        </w:rPr>
        <w:t xml:space="preserve">Podstawą do opracowania projektu budżetu po stronie dochodów to wykonanie </w:t>
      </w:r>
      <w:r w:rsidR="00F33E6A" w:rsidRPr="00E83B6C">
        <w:rPr>
          <w:sz w:val="24"/>
          <w:szCs w:val="24"/>
        </w:rPr>
        <w:t>za okres 10 miesięcy 20</w:t>
      </w:r>
      <w:r w:rsidR="00546B39" w:rsidRPr="00E83B6C">
        <w:rPr>
          <w:sz w:val="24"/>
          <w:szCs w:val="24"/>
        </w:rPr>
        <w:t>1</w:t>
      </w:r>
      <w:r w:rsidR="00F33E6A" w:rsidRPr="00E83B6C">
        <w:rPr>
          <w:sz w:val="24"/>
          <w:szCs w:val="24"/>
        </w:rPr>
        <w:t>0</w:t>
      </w:r>
      <w:r w:rsidRPr="00E83B6C">
        <w:rPr>
          <w:sz w:val="24"/>
          <w:szCs w:val="24"/>
        </w:rPr>
        <w:t xml:space="preserve"> roku, przewi</w:t>
      </w:r>
      <w:r w:rsidR="00D02C3A" w:rsidRPr="00E83B6C">
        <w:rPr>
          <w:sz w:val="24"/>
          <w:szCs w:val="24"/>
        </w:rPr>
        <w:t xml:space="preserve">dywane wykonanie na koniec </w:t>
      </w:r>
      <w:r w:rsidRPr="00E83B6C">
        <w:rPr>
          <w:sz w:val="24"/>
          <w:szCs w:val="24"/>
        </w:rPr>
        <w:t>20</w:t>
      </w:r>
      <w:r w:rsidR="00546B39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>0</w:t>
      </w:r>
      <w:r w:rsidR="00D02C3A" w:rsidRPr="00E83B6C">
        <w:rPr>
          <w:sz w:val="24"/>
          <w:szCs w:val="24"/>
        </w:rPr>
        <w:t>r.</w:t>
      </w:r>
      <w:r w:rsidRPr="00E83B6C">
        <w:rPr>
          <w:sz w:val="24"/>
          <w:szCs w:val="24"/>
        </w:rPr>
        <w:t xml:space="preserve">, </w:t>
      </w:r>
      <w:r w:rsidR="004F57A3" w:rsidRPr="00E83B6C">
        <w:rPr>
          <w:sz w:val="24"/>
          <w:szCs w:val="24"/>
        </w:rPr>
        <w:t xml:space="preserve">podpisane umowy dzierżaw, </w:t>
      </w:r>
      <w:r w:rsidR="00693F14" w:rsidRPr="00E83B6C">
        <w:rPr>
          <w:sz w:val="24"/>
          <w:szCs w:val="24"/>
        </w:rPr>
        <w:t>planowan</w:t>
      </w:r>
      <w:r w:rsidR="00400334">
        <w:rPr>
          <w:sz w:val="24"/>
          <w:szCs w:val="24"/>
        </w:rPr>
        <w:t>a</w:t>
      </w:r>
      <w:r w:rsidR="00693F14" w:rsidRPr="00E83B6C">
        <w:rPr>
          <w:sz w:val="24"/>
          <w:szCs w:val="24"/>
        </w:rPr>
        <w:t xml:space="preserve"> </w:t>
      </w:r>
      <w:r w:rsidR="00400334">
        <w:rPr>
          <w:sz w:val="24"/>
          <w:szCs w:val="24"/>
        </w:rPr>
        <w:t>sprzedaż</w:t>
      </w:r>
      <w:r w:rsidR="004F57A3" w:rsidRPr="00E83B6C">
        <w:rPr>
          <w:sz w:val="24"/>
          <w:szCs w:val="24"/>
        </w:rPr>
        <w:t xml:space="preserve"> mienia, </w:t>
      </w:r>
      <w:r w:rsidRPr="00E83B6C">
        <w:rPr>
          <w:sz w:val="24"/>
          <w:szCs w:val="24"/>
        </w:rPr>
        <w:t>ustawa o dochodach jednostek samorządu terytorialnego oraz przyjęte wskaźniki i założenia przez Ministra Finansów do opracowania projektu budżetu państwa na rok 20</w:t>
      </w:r>
      <w:r w:rsidR="00E30D95" w:rsidRPr="00E83B6C">
        <w:rPr>
          <w:sz w:val="24"/>
          <w:szCs w:val="24"/>
        </w:rPr>
        <w:t>1</w:t>
      </w:r>
      <w:r w:rsidR="00546B39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>.</w:t>
      </w:r>
    </w:p>
    <w:p w:rsidR="0005701E" w:rsidRPr="00E83B6C" w:rsidRDefault="0005701E" w:rsidP="003653AA">
      <w:pPr>
        <w:rPr>
          <w:sz w:val="24"/>
          <w:szCs w:val="24"/>
        </w:rPr>
      </w:pPr>
    </w:p>
    <w:p w:rsidR="0005701E" w:rsidRPr="00E83B6C" w:rsidRDefault="007C4097" w:rsidP="003653AA">
      <w:pPr>
        <w:rPr>
          <w:sz w:val="24"/>
          <w:szCs w:val="24"/>
        </w:rPr>
      </w:pPr>
      <w:r w:rsidRPr="00E83B6C">
        <w:rPr>
          <w:sz w:val="24"/>
          <w:szCs w:val="24"/>
        </w:rPr>
        <w:t>Plan</w:t>
      </w:r>
      <w:r w:rsidR="0005701E" w:rsidRPr="00E83B6C">
        <w:rPr>
          <w:sz w:val="24"/>
          <w:szCs w:val="24"/>
        </w:rPr>
        <w:t xml:space="preserve"> dochodów stanowią 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1985"/>
      </w:tblGrid>
      <w:tr w:rsidR="0005701E" w:rsidRPr="00E83B6C">
        <w:tc>
          <w:tcPr>
            <w:tcW w:w="5882" w:type="dxa"/>
          </w:tcPr>
          <w:p w:rsidR="0005701E" w:rsidRPr="00E83B6C" w:rsidRDefault="0005701E" w:rsidP="006057F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dochody własne w wysokości</w:t>
            </w:r>
          </w:p>
        </w:tc>
        <w:tc>
          <w:tcPr>
            <w:tcW w:w="1985" w:type="dxa"/>
          </w:tcPr>
          <w:p w:rsidR="0005701E" w:rsidRPr="00E83B6C" w:rsidRDefault="00BA12FB" w:rsidP="00BA12FB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26.827.692</w:t>
            </w:r>
            <w:r w:rsidR="0005701E" w:rsidRPr="00E83B6C">
              <w:rPr>
                <w:sz w:val="24"/>
                <w:szCs w:val="24"/>
              </w:rPr>
              <w:t>,</w:t>
            </w:r>
            <w:r w:rsidR="00A453A3" w:rsidRPr="00E83B6C">
              <w:rPr>
                <w:sz w:val="24"/>
                <w:szCs w:val="24"/>
              </w:rPr>
              <w:t>00</w:t>
            </w:r>
            <w:r w:rsidR="0005701E" w:rsidRPr="00E83B6C">
              <w:rPr>
                <w:sz w:val="24"/>
                <w:szCs w:val="24"/>
              </w:rPr>
              <w:t xml:space="preserve"> zł</w:t>
            </w:r>
          </w:p>
        </w:tc>
      </w:tr>
      <w:tr w:rsidR="0005701E" w:rsidRPr="00E83B6C">
        <w:tc>
          <w:tcPr>
            <w:tcW w:w="5882" w:type="dxa"/>
          </w:tcPr>
          <w:p w:rsidR="0005701E" w:rsidRPr="00E83B6C" w:rsidRDefault="0005701E" w:rsidP="006057F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subwencja wyrównawcza w wysokości</w:t>
            </w:r>
          </w:p>
        </w:tc>
        <w:tc>
          <w:tcPr>
            <w:tcW w:w="1985" w:type="dxa"/>
          </w:tcPr>
          <w:p w:rsidR="0005701E" w:rsidRPr="00E83B6C" w:rsidRDefault="00546B39" w:rsidP="006057FF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1.817.554</w:t>
            </w:r>
            <w:r w:rsidR="0005701E" w:rsidRPr="00E83B6C">
              <w:rPr>
                <w:sz w:val="24"/>
                <w:szCs w:val="24"/>
              </w:rPr>
              <w:t>,</w:t>
            </w:r>
            <w:r w:rsidR="004F57A3" w:rsidRPr="00E83B6C">
              <w:rPr>
                <w:sz w:val="24"/>
                <w:szCs w:val="24"/>
              </w:rPr>
              <w:t>00</w:t>
            </w:r>
            <w:r w:rsidR="0005701E" w:rsidRPr="00E83B6C">
              <w:rPr>
                <w:sz w:val="24"/>
                <w:szCs w:val="24"/>
              </w:rPr>
              <w:t xml:space="preserve"> zł</w:t>
            </w:r>
          </w:p>
        </w:tc>
      </w:tr>
      <w:tr w:rsidR="0005701E" w:rsidRPr="00E83B6C">
        <w:tc>
          <w:tcPr>
            <w:tcW w:w="5882" w:type="dxa"/>
          </w:tcPr>
          <w:p w:rsidR="0005701E" w:rsidRPr="00E83B6C" w:rsidRDefault="0005701E" w:rsidP="006057F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subwencja na zadania oświatowe w wysokości</w:t>
            </w:r>
          </w:p>
        </w:tc>
        <w:tc>
          <w:tcPr>
            <w:tcW w:w="1985" w:type="dxa"/>
          </w:tcPr>
          <w:p w:rsidR="0005701E" w:rsidRPr="00E83B6C" w:rsidRDefault="004F57A3" w:rsidP="00546B39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3</w:t>
            </w:r>
            <w:r w:rsidR="0005701E" w:rsidRPr="00E83B6C">
              <w:rPr>
                <w:sz w:val="24"/>
                <w:szCs w:val="24"/>
              </w:rPr>
              <w:t>.</w:t>
            </w:r>
            <w:r w:rsidR="00546B39" w:rsidRPr="00E83B6C">
              <w:rPr>
                <w:sz w:val="24"/>
                <w:szCs w:val="24"/>
              </w:rPr>
              <w:t>438</w:t>
            </w:r>
            <w:r w:rsidR="0005701E" w:rsidRPr="00E83B6C">
              <w:rPr>
                <w:sz w:val="24"/>
                <w:szCs w:val="24"/>
              </w:rPr>
              <w:t>.</w:t>
            </w:r>
            <w:r w:rsidR="00546B39" w:rsidRPr="00E83B6C">
              <w:rPr>
                <w:sz w:val="24"/>
                <w:szCs w:val="24"/>
              </w:rPr>
              <w:t>172</w:t>
            </w:r>
            <w:r w:rsidR="0005701E" w:rsidRPr="00E83B6C">
              <w:rPr>
                <w:sz w:val="24"/>
                <w:szCs w:val="24"/>
              </w:rPr>
              <w:t>,</w:t>
            </w:r>
            <w:r w:rsidRPr="00E83B6C">
              <w:rPr>
                <w:sz w:val="24"/>
                <w:szCs w:val="24"/>
              </w:rPr>
              <w:t>00</w:t>
            </w:r>
            <w:r w:rsidR="0005701E" w:rsidRPr="00E83B6C">
              <w:rPr>
                <w:sz w:val="24"/>
                <w:szCs w:val="24"/>
              </w:rPr>
              <w:t xml:space="preserve"> zł</w:t>
            </w:r>
          </w:p>
        </w:tc>
      </w:tr>
      <w:tr w:rsidR="00A453A3" w:rsidRPr="00E83B6C">
        <w:tc>
          <w:tcPr>
            <w:tcW w:w="5882" w:type="dxa"/>
          </w:tcPr>
          <w:p w:rsidR="00A453A3" w:rsidRPr="00E83B6C" w:rsidRDefault="00A453A3" w:rsidP="006F3A4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subwencja równoważąca w wysokości</w:t>
            </w:r>
          </w:p>
        </w:tc>
        <w:tc>
          <w:tcPr>
            <w:tcW w:w="1985" w:type="dxa"/>
          </w:tcPr>
          <w:p w:rsidR="00A453A3" w:rsidRPr="00E83B6C" w:rsidRDefault="00546B39" w:rsidP="006F3A48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0</w:t>
            </w:r>
            <w:r w:rsidR="00A453A3" w:rsidRPr="00E83B6C">
              <w:rPr>
                <w:sz w:val="24"/>
                <w:szCs w:val="24"/>
              </w:rPr>
              <w:t>,00 zł</w:t>
            </w:r>
          </w:p>
        </w:tc>
      </w:tr>
      <w:tr w:rsidR="0005701E" w:rsidRPr="00E83B6C">
        <w:tc>
          <w:tcPr>
            <w:tcW w:w="5882" w:type="dxa"/>
          </w:tcPr>
          <w:p w:rsidR="0005701E" w:rsidRPr="00E83B6C" w:rsidRDefault="0005701E" w:rsidP="006057F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dotacje na zadania zlecone w wysokości</w:t>
            </w:r>
          </w:p>
        </w:tc>
        <w:tc>
          <w:tcPr>
            <w:tcW w:w="1985" w:type="dxa"/>
          </w:tcPr>
          <w:p w:rsidR="0005701E" w:rsidRPr="00E83B6C" w:rsidRDefault="00B53EB9" w:rsidP="00546B39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1</w:t>
            </w:r>
            <w:r w:rsidR="0005701E" w:rsidRPr="00E83B6C">
              <w:rPr>
                <w:sz w:val="24"/>
                <w:szCs w:val="24"/>
              </w:rPr>
              <w:t>.</w:t>
            </w:r>
            <w:r w:rsidRPr="00E83B6C">
              <w:rPr>
                <w:sz w:val="24"/>
                <w:szCs w:val="24"/>
              </w:rPr>
              <w:t>8</w:t>
            </w:r>
            <w:r w:rsidR="00546B39" w:rsidRPr="00E83B6C">
              <w:rPr>
                <w:sz w:val="24"/>
                <w:szCs w:val="24"/>
              </w:rPr>
              <w:t>94</w:t>
            </w:r>
            <w:r w:rsidR="0005701E" w:rsidRPr="00E83B6C">
              <w:rPr>
                <w:sz w:val="24"/>
                <w:szCs w:val="24"/>
              </w:rPr>
              <w:t>.</w:t>
            </w:r>
            <w:r w:rsidR="00546B39" w:rsidRPr="00E83B6C">
              <w:rPr>
                <w:sz w:val="24"/>
                <w:szCs w:val="24"/>
              </w:rPr>
              <w:t>304</w:t>
            </w:r>
            <w:r w:rsidR="0005701E" w:rsidRPr="00E83B6C">
              <w:rPr>
                <w:sz w:val="24"/>
                <w:szCs w:val="24"/>
              </w:rPr>
              <w:t>,</w:t>
            </w:r>
            <w:r w:rsidR="004F57A3" w:rsidRPr="00E83B6C">
              <w:rPr>
                <w:sz w:val="24"/>
                <w:szCs w:val="24"/>
              </w:rPr>
              <w:t>00</w:t>
            </w:r>
            <w:r w:rsidR="0005701E" w:rsidRPr="00E83B6C">
              <w:rPr>
                <w:sz w:val="24"/>
                <w:szCs w:val="24"/>
              </w:rPr>
              <w:t xml:space="preserve"> zł</w:t>
            </w:r>
          </w:p>
        </w:tc>
      </w:tr>
      <w:tr w:rsidR="009D6FBA" w:rsidRPr="00E83B6C">
        <w:tc>
          <w:tcPr>
            <w:tcW w:w="5882" w:type="dxa"/>
          </w:tcPr>
          <w:p w:rsidR="009D6FBA" w:rsidRPr="00E83B6C" w:rsidRDefault="009D6FBA" w:rsidP="00E91990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dotacje na zadania własne</w:t>
            </w:r>
          </w:p>
        </w:tc>
        <w:tc>
          <w:tcPr>
            <w:tcW w:w="1985" w:type="dxa"/>
          </w:tcPr>
          <w:p w:rsidR="009D6FBA" w:rsidRPr="00E83B6C" w:rsidRDefault="009D6FBA" w:rsidP="00546B39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5</w:t>
            </w:r>
            <w:r w:rsidR="00546B39" w:rsidRPr="00E83B6C">
              <w:rPr>
                <w:sz w:val="24"/>
                <w:szCs w:val="24"/>
              </w:rPr>
              <w:t>54</w:t>
            </w:r>
            <w:r w:rsidRPr="00E83B6C">
              <w:rPr>
                <w:sz w:val="24"/>
                <w:szCs w:val="24"/>
              </w:rPr>
              <w:t>.000,00 zł</w:t>
            </w:r>
          </w:p>
        </w:tc>
      </w:tr>
      <w:tr w:rsidR="009D6FBA" w:rsidRPr="00E83B6C">
        <w:tc>
          <w:tcPr>
            <w:tcW w:w="5882" w:type="dxa"/>
          </w:tcPr>
          <w:p w:rsidR="009D6FBA" w:rsidRPr="00E83B6C" w:rsidRDefault="009D6FBA" w:rsidP="006057FF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dotacje na zadania inwestycyjne</w:t>
            </w:r>
            <w:r w:rsidR="00BA12FB" w:rsidRPr="00E83B6C">
              <w:rPr>
                <w:sz w:val="24"/>
                <w:szCs w:val="24"/>
              </w:rPr>
              <w:t xml:space="preserve"> (UE)</w:t>
            </w:r>
          </w:p>
        </w:tc>
        <w:tc>
          <w:tcPr>
            <w:tcW w:w="1985" w:type="dxa"/>
          </w:tcPr>
          <w:p w:rsidR="009D6FBA" w:rsidRPr="00E83B6C" w:rsidRDefault="00BA12FB" w:rsidP="00BA12FB">
            <w:pPr>
              <w:jc w:val="right"/>
              <w:rPr>
                <w:sz w:val="24"/>
                <w:szCs w:val="24"/>
              </w:rPr>
            </w:pPr>
            <w:r w:rsidRPr="00E83B6C">
              <w:rPr>
                <w:sz w:val="24"/>
                <w:szCs w:val="24"/>
              </w:rPr>
              <w:t>7</w:t>
            </w:r>
            <w:r w:rsidR="009D6FBA" w:rsidRPr="00E83B6C">
              <w:rPr>
                <w:sz w:val="24"/>
                <w:szCs w:val="24"/>
              </w:rPr>
              <w:t>.</w:t>
            </w:r>
            <w:r w:rsidRPr="00E83B6C">
              <w:rPr>
                <w:sz w:val="24"/>
                <w:szCs w:val="24"/>
              </w:rPr>
              <w:t>972</w:t>
            </w:r>
            <w:r w:rsidR="009D6FBA" w:rsidRPr="00E83B6C">
              <w:rPr>
                <w:sz w:val="24"/>
                <w:szCs w:val="24"/>
              </w:rPr>
              <w:t>.</w:t>
            </w:r>
            <w:r w:rsidRPr="00E83B6C">
              <w:rPr>
                <w:sz w:val="24"/>
                <w:szCs w:val="24"/>
              </w:rPr>
              <w:t>734</w:t>
            </w:r>
            <w:r w:rsidR="009D6FBA" w:rsidRPr="00E83B6C">
              <w:rPr>
                <w:sz w:val="24"/>
                <w:szCs w:val="24"/>
              </w:rPr>
              <w:t>,</w:t>
            </w:r>
            <w:r w:rsidRPr="00E83B6C">
              <w:rPr>
                <w:sz w:val="24"/>
                <w:szCs w:val="24"/>
              </w:rPr>
              <w:t>16</w:t>
            </w:r>
            <w:r w:rsidR="009D6FBA" w:rsidRPr="00E83B6C">
              <w:rPr>
                <w:sz w:val="24"/>
                <w:szCs w:val="24"/>
              </w:rPr>
              <w:t xml:space="preserve"> zł</w:t>
            </w:r>
          </w:p>
        </w:tc>
      </w:tr>
    </w:tbl>
    <w:p w:rsidR="004F710B" w:rsidRPr="00E83B6C" w:rsidRDefault="004F710B" w:rsidP="0005701E">
      <w:pPr>
        <w:ind w:right="283"/>
        <w:jc w:val="both"/>
        <w:rPr>
          <w:b/>
          <w:sz w:val="24"/>
          <w:szCs w:val="24"/>
        </w:rPr>
      </w:pPr>
    </w:p>
    <w:p w:rsidR="0005701E" w:rsidRPr="00E83B6C" w:rsidRDefault="0005701E" w:rsidP="0005701E">
      <w:pPr>
        <w:ind w:right="283"/>
        <w:jc w:val="both"/>
        <w:rPr>
          <w:b/>
          <w:sz w:val="24"/>
          <w:szCs w:val="24"/>
        </w:rPr>
      </w:pPr>
      <w:r w:rsidRPr="00E83B6C">
        <w:rPr>
          <w:b/>
          <w:sz w:val="24"/>
          <w:szCs w:val="24"/>
        </w:rPr>
        <w:t>I. Podatki i opłaty lokalne.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E83B6C" w:rsidRDefault="0005701E" w:rsidP="004E2258">
      <w:pPr>
        <w:pStyle w:val="Tekstpodstawowy2"/>
        <w:spacing w:line="240" w:lineRule="auto"/>
        <w:rPr>
          <w:szCs w:val="24"/>
        </w:rPr>
      </w:pPr>
      <w:r w:rsidRPr="00E83B6C">
        <w:rPr>
          <w:szCs w:val="24"/>
        </w:rPr>
        <w:t>Największą kwotę do</w:t>
      </w:r>
      <w:r w:rsidR="004E2258" w:rsidRPr="00E83B6C">
        <w:rPr>
          <w:szCs w:val="24"/>
        </w:rPr>
        <w:t xml:space="preserve">chodów budżetu </w:t>
      </w:r>
      <w:proofErr w:type="spellStart"/>
      <w:r w:rsidR="004E2258" w:rsidRPr="00E83B6C">
        <w:rPr>
          <w:szCs w:val="24"/>
        </w:rPr>
        <w:t>gminy</w:t>
      </w:r>
      <w:proofErr w:type="spellEnd"/>
      <w:r w:rsidR="004E2258" w:rsidRPr="00E83B6C">
        <w:rPr>
          <w:szCs w:val="24"/>
        </w:rPr>
        <w:t xml:space="preserve"> na rok 20</w:t>
      </w:r>
      <w:r w:rsidR="00B53EB9" w:rsidRPr="00E83B6C">
        <w:rPr>
          <w:szCs w:val="24"/>
        </w:rPr>
        <w:t>1</w:t>
      </w:r>
      <w:r w:rsidR="00BA12FB" w:rsidRPr="00E83B6C">
        <w:rPr>
          <w:szCs w:val="24"/>
        </w:rPr>
        <w:t>1</w:t>
      </w:r>
      <w:r w:rsidRPr="00E83B6C">
        <w:rPr>
          <w:szCs w:val="24"/>
        </w:rPr>
        <w:t xml:space="preserve"> stanowią wpływy z podatków i opłat lokalnych, które zostały zaplanowane z następujących źródeł: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4E2258" w:rsidRPr="00E83B6C" w:rsidRDefault="0005701E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podatku od nieruchomości od osób prawnych i fizycznych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0310 zaplanowano w wysokości 1</w:t>
      </w:r>
      <w:r w:rsidR="00BA12FB" w:rsidRPr="00E83B6C">
        <w:rPr>
          <w:sz w:val="24"/>
          <w:szCs w:val="24"/>
        </w:rPr>
        <w:t>4</w:t>
      </w:r>
      <w:r w:rsidRPr="00E83B6C">
        <w:rPr>
          <w:sz w:val="24"/>
          <w:szCs w:val="24"/>
        </w:rPr>
        <w:t>.</w:t>
      </w:r>
      <w:r w:rsidR="00A453A3" w:rsidRPr="00E83B6C">
        <w:rPr>
          <w:sz w:val="24"/>
          <w:szCs w:val="24"/>
        </w:rPr>
        <w:t>9</w:t>
      </w:r>
      <w:r w:rsidR="00BA12FB" w:rsidRPr="00E83B6C">
        <w:rPr>
          <w:sz w:val="24"/>
          <w:szCs w:val="24"/>
        </w:rPr>
        <w:t>39</w:t>
      </w:r>
      <w:r w:rsidRPr="00E83B6C">
        <w:rPr>
          <w:sz w:val="24"/>
          <w:szCs w:val="24"/>
        </w:rPr>
        <w:t>.</w:t>
      </w:r>
      <w:r w:rsidR="00BA12FB" w:rsidRPr="00E83B6C">
        <w:rPr>
          <w:sz w:val="24"/>
          <w:szCs w:val="24"/>
        </w:rPr>
        <w:t>350</w:t>
      </w:r>
      <w:r w:rsidRPr="00E83B6C">
        <w:rPr>
          <w:sz w:val="24"/>
          <w:szCs w:val="24"/>
        </w:rPr>
        <w:t>,</w:t>
      </w:r>
      <w:r w:rsidR="00A453A3" w:rsidRPr="00E83B6C">
        <w:rPr>
          <w:sz w:val="24"/>
          <w:szCs w:val="24"/>
        </w:rPr>
        <w:t xml:space="preserve">00 </w:t>
      </w:r>
      <w:r w:rsidRPr="00E83B6C">
        <w:rPr>
          <w:sz w:val="24"/>
          <w:szCs w:val="24"/>
        </w:rPr>
        <w:t>zł</w:t>
      </w:r>
      <w:r w:rsidR="004E2258" w:rsidRPr="00E83B6C">
        <w:rPr>
          <w:sz w:val="24"/>
          <w:szCs w:val="24"/>
        </w:rPr>
        <w:t>,</w:t>
      </w:r>
    </w:p>
    <w:p w:rsidR="0005701E" w:rsidRPr="00E83B6C" w:rsidRDefault="0005701E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podatku rolnego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0320 od osób prawnych i osób fizycznych skalkulowane zo</w:t>
      </w:r>
      <w:r w:rsidR="00B53EB9" w:rsidRPr="00E83B6C">
        <w:rPr>
          <w:sz w:val="24"/>
          <w:szCs w:val="24"/>
        </w:rPr>
        <w:t>stały w wysokości 2</w:t>
      </w:r>
      <w:r w:rsidR="00BA12FB" w:rsidRPr="00E83B6C">
        <w:rPr>
          <w:sz w:val="24"/>
          <w:szCs w:val="24"/>
        </w:rPr>
        <w:t>16</w:t>
      </w:r>
      <w:r w:rsidR="00A453A3" w:rsidRPr="00E83B6C">
        <w:rPr>
          <w:sz w:val="24"/>
          <w:szCs w:val="24"/>
        </w:rPr>
        <w:t>.</w:t>
      </w:r>
      <w:r w:rsidR="00BA12FB" w:rsidRPr="00E83B6C">
        <w:rPr>
          <w:sz w:val="24"/>
          <w:szCs w:val="24"/>
        </w:rPr>
        <w:t>267</w:t>
      </w:r>
      <w:r w:rsidR="00A453A3" w:rsidRPr="00E83B6C">
        <w:rPr>
          <w:sz w:val="24"/>
          <w:szCs w:val="24"/>
        </w:rPr>
        <w:t xml:space="preserve">,00 </w:t>
      </w:r>
      <w:r w:rsidR="004E2258" w:rsidRPr="00E83B6C">
        <w:rPr>
          <w:sz w:val="24"/>
          <w:szCs w:val="24"/>
        </w:rPr>
        <w:t>zł,</w:t>
      </w:r>
    </w:p>
    <w:p w:rsidR="0005701E" w:rsidRPr="00E83B6C" w:rsidRDefault="005211E6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podatku leśnego </w:t>
      </w:r>
      <w:r w:rsidR="0005701E" w:rsidRPr="00E83B6C">
        <w:rPr>
          <w:sz w:val="24"/>
          <w:szCs w:val="24"/>
        </w:rPr>
        <w:sym w:font="Times New Roman" w:char="00A7"/>
      </w:r>
      <w:r w:rsidR="0005701E" w:rsidRPr="00E83B6C">
        <w:rPr>
          <w:sz w:val="24"/>
          <w:szCs w:val="24"/>
        </w:rPr>
        <w:t xml:space="preserve"> 0330 ustalono w kwocie 1</w:t>
      </w:r>
      <w:r w:rsidR="00B53EB9" w:rsidRPr="00E83B6C">
        <w:rPr>
          <w:sz w:val="24"/>
          <w:szCs w:val="24"/>
        </w:rPr>
        <w:t>5</w:t>
      </w:r>
      <w:r w:rsidR="00BA12FB" w:rsidRPr="00E83B6C">
        <w:rPr>
          <w:sz w:val="24"/>
          <w:szCs w:val="24"/>
        </w:rPr>
        <w:t>9</w:t>
      </w:r>
      <w:r w:rsidR="0005701E" w:rsidRPr="00E83B6C">
        <w:rPr>
          <w:sz w:val="24"/>
          <w:szCs w:val="24"/>
        </w:rPr>
        <w:t>.</w:t>
      </w:r>
      <w:r w:rsidR="00BA12FB" w:rsidRPr="00E83B6C">
        <w:rPr>
          <w:sz w:val="24"/>
          <w:szCs w:val="24"/>
        </w:rPr>
        <w:t>604</w:t>
      </w:r>
      <w:r w:rsidR="0005701E" w:rsidRPr="00E83B6C">
        <w:rPr>
          <w:sz w:val="24"/>
          <w:szCs w:val="24"/>
        </w:rPr>
        <w:t>,</w:t>
      </w:r>
      <w:r w:rsidR="00A453A3" w:rsidRPr="00E83B6C">
        <w:rPr>
          <w:sz w:val="24"/>
          <w:szCs w:val="24"/>
        </w:rPr>
        <w:t xml:space="preserve">00 </w:t>
      </w:r>
      <w:r w:rsidR="0005701E" w:rsidRPr="00E83B6C">
        <w:rPr>
          <w:sz w:val="24"/>
          <w:szCs w:val="24"/>
        </w:rPr>
        <w:t>zł.</w:t>
      </w:r>
    </w:p>
    <w:p w:rsidR="0005701E" w:rsidRPr="00E83B6C" w:rsidRDefault="0005701E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Podatek od środków transportowych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0340 od osób fizycznych zaplanowano </w:t>
      </w:r>
      <w:r w:rsidR="00BA12FB" w:rsidRPr="00E83B6C">
        <w:rPr>
          <w:sz w:val="24"/>
          <w:szCs w:val="24"/>
        </w:rPr>
        <w:t>w wysokości 26</w:t>
      </w:r>
      <w:r w:rsidRPr="00E83B6C">
        <w:rPr>
          <w:sz w:val="24"/>
          <w:szCs w:val="24"/>
        </w:rPr>
        <w:t>.</w:t>
      </w:r>
      <w:r w:rsidR="004E2258" w:rsidRPr="00E83B6C">
        <w:rPr>
          <w:sz w:val="24"/>
          <w:szCs w:val="24"/>
        </w:rPr>
        <w:t>0</w:t>
      </w:r>
      <w:r w:rsidR="00BA12FB" w:rsidRPr="00E83B6C">
        <w:rPr>
          <w:sz w:val="24"/>
          <w:szCs w:val="24"/>
        </w:rPr>
        <w:t>73</w:t>
      </w:r>
      <w:r w:rsidRPr="00E83B6C">
        <w:rPr>
          <w:sz w:val="24"/>
          <w:szCs w:val="24"/>
        </w:rPr>
        <w:t>,</w:t>
      </w:r>
      <w:r w:rsidR="00A453A3" w:rsidRPr="00E83B6C">
        <w:rPr>
          <w:sz w:val="24"/>
          <w:szCs w:val="24"/>
        </w:rPr>
        <w:t>00</w:t>
      </w:r>
      <w:r w:rsidR="00400334">
        <w:rPr>
          <w:sz w:val="24"/>
          <w:szCs w:val="24"/>
        </w:rPr>
        <w:t xml:space="preserve"> zł,</w:t>
      </w:r>
    </w:p>
    <w:p w:rsidR="0005701E" w:rsidRPr="00E83B6C" w:rsidRDefault="0005701E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karty podatkowej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0350 zaplanowano w wysokości 1.000,</w:t>
      </w:r>
      <w:r w:rsidR="00A453A3" w:rsidRPr="00E83B6C">
        <w:rPr>
          <w:sz w:val="24"/>
          <w:szCs w:val="24"/>
        </w:rPr>
        <w:t xml:space="preserve">00 </w:t>
      </w:r>
      <w:r w:rsidR="00400334">
        <w:rPr>
          <w:sz w:val="24"/>
          <w:szCs w:val="24"/>
        </w:rPr>
        <w:t>zł,</w:t>
      </w:r>
    </w:p>
    <w:p w:rsidR="0005701E" w:rsidRPr="00E83B6C" w:rsidRDefault="004E2258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>Opłata</w:t>
      </w:r>
      <w:r w:rsidR="0005701E" w:rsidRPr="00E83B6C">
        <w:rPr>
          <w:sz w:val="24"/>
          <w:szCs w:val="24"/>
        </w:rPr>
        <w:t xml:space="preserve"> od posiadanych psów </w:t>
      </w:r>
      <w:r w:rsidR="0005701E" w:rsidRPr="00E83B6C">
        <w:rPr>
          <w:sz w:val="24"/>
          <w:szCs w:val="24"/>
        </w:rPr>
        <w:sym w:font="Times New Roman" w:char="00A7"/>
      </w:r>
      <w:r w:rsidR="0005701E" w:rsidRPr="00E83B6C">
        <w:rPr>
          <w:sz w:val="24"/>
          <w:szCs w:val="24"/>
        </w:rPr>
        <w:t xml:space="preserve"> 0370 zaplanowano w wysokości </w:t>
      </w:r>
      <w:r w:rsidRPr="00E83B6C">
        <w:rPr>
          <w:sz w:val="24"/>
          <w:szCs w:val="24"/>
        </w:rPr>
        <w:t>10</w:t>
      </w:r>
      <w:r w:rsidR="0005701E" w:rsidRPr="00E83B6C">
        <w:rPr>
          <w:sz w:val="24"/>
          <w:szCs w:val="24"/>
        </w:rPr>
        <w:t>.</w:t>
      </w:r>
      <w:r w:rsidR="00BA12FB" w:rsidRPr="00E83B6C">
        <w:rPr>
          <w:sz w:val="24"/>
          <w:szCs w:val="24"/>
        </w:rPr>
        <w:t>16</w:t>
      </w:r>
      <w:r w:rsidR="0005701E" w:rsidRPr="00E83B6C">
        <w:rPr>
          <w:sz w:val="24"/>
          <w:szCs w:val="24"/>
        </w:rPr>
        <w:t>0,</w:t>
      </w:r>
      <w:r w:rsidR="00A453A3" w:rsidRPr="00E83B6C">
        <w:rPr>
          <w:sz w:val="24"/>
          <w:szCs w:val="24"/>
        </w:rPr>
        <w:t xml:space="preserve">00 </w:t>
      </w:r>
      <w:r w:rsidR="00400334">
        <w:rPr>
          <w:sz w:val="24"/>
          <w:szCs w:val="24"/>
        </w:rPr>
        <w:t>zł ,</w:t>
      </w:r>
    </w:p>
    <w:p w:rsidR="0005701E" w:rsidRPr="00E83B6C" w:rsidRDefault="0005701E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opłaty skarbowej </w:t>
      </w:r>
      <w:r w:rsidRPr="00E83B6C">
        <w:rPr>
          <w:sz w:val="24"/>
          <w:szCs w:val="24"/>
        </w:rPr>
        <w:sym w:font="Times New Roman" w:char="00A7"/>
      </w:r>
      <w:r w:rsidR="00BA12FB" w:rsidRPr="00E83B6C">
        <w:rPr>
          <w:sz w:val="24"/>
          <w:szCs w:val="24"/>
        </w:rPr>
        <w:t xml:space="preserve"> 0410 zaplanowano w kwocie 6</w:t>
      </w:r>
      <w:r w:rsidRPr="00E83B6C">
        <w:rPr>
          <w:sz w:val="24"/>
          <w:szCs w:val="24"/>
        </w:rPr>
        <w:t>.</w:t>
      </w:r>
      <w:r w:rsidR="00BA12FB" w:rsidRPr="00E83B6C">
        <w:rPr>
          <w:sz w:val="24"/>
          <w:szCs w:val="24"/>
        </w:rPr>
        <w:t>72</w:t>
      </w:r>
      <w:r w:rsidRPr="00E83B6C">
        <w:rPr>
          <w:sz w:val="24"/>
          <w:szCs w:val="24"/>
        </w:rPr>
        <w:t>0,</w:t>
      </w:r>
      <w:r w:rsidR="00A453A3" w:rsidRPr="00E83B6C">
        <w:rPr>
          <w:sz w:val="24"/>
          <w:szCs w:val="24"/>
        </w:rPr>
        <w:t xml:space="preserve">00 </w:t>
      </w:r>
      <w:r w:rsidR="00400334">
        <w:rPr>
          <w:sz w:val="24"/>
          <w:szCs w:val="24"/>
        </w:rPr>
        <w:t>zł,</w:t>
      </w:r>
    </w:p>
    <w:p w:rsidR="0005701E" w:rsidRPr="00E83B6C" w:rsidRDefault="00BA12FB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>Wpływy z opłaty targowej</w:t>
      </w:r>
      <w:r w:rsidR="0005701E" w:rsidRPr="00E83B6C">
        <w:rPr>
          <w:sz w:val="24"/>
          <w:szCs w:val="24"/>
        </w:rPr>
        <w:t xml:space="preserve"> </w:t>
      </w:r>
      <w:r w:rsidR="0005701E" w:rsidRPr="00E83B6C">
        <w:rPr>
          <w:sz w:val="24"/>
          <w:szCs w:val="24"/>
        </w:rPr>
        <w:sym w:font="Times New Roman" w:char="00A7"/>
      </w:r>
      <w:r w:rsidR="00A453A3" w:rsidRPr="00E83B6C">
        <w:rPr>
          <w:sz w:val="24"/>
          <w:szCs w:val="24"/>
        </w:rPr>
        <w:t xml:space="preserve"> 0430 zaplanowano w wysokości </w:t>
      </w:r>
      <w:r w:rsidR="00B53EB9" w:rsidRPr="00E83B6C">
        <w:rPr>
          <w:sz w:val="24"/>
          <w:szCs w:val="24"/>
        </w:rPr>
        <w:t>1.</w:t>
      </w:r>
      <w:r w:rsidRPr="00E83B6C">
        <w:rPr>
          <w:sz w:val="24"/>
          <w:szCs w:val="24"/>
        </w:rPr>
        <w:t>0</w:t>
      </w:r>
      <w:r w:rsidR="0005701E" w:rsidRPr="00E83B6C">
        <w:rPr>
          <w:sz w:val="24"/>
          <w:szCs w:val="24"/>
        </w:rPr>
        <w:t>00,</w:t>
      </w:r>
      <w:r w:rsidR="00A453A3" w:rsidRPr="00E83B6C">
        <w:rPr>
          <w:sz w:val="24"/>
          <w:szCs w:val="24"/>
        </w:rPr>
        <w:t>00</w:t>
      </w:r>
      <w:r w:rsidR="00400334">
        <w:rPr>
          <w:sz w:val="24"/>
          <w:szCs w:val="24"/>
        </w:rPr>
        <w:t xml:space="preserve"> zł,</w:t>
      </w:r>
    </w:p>
    <w:p w:rsidR="0005701E" w:rsidRPr="00E83B6C" w:rsidRDefault="0005701E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opłat za zezwolenia na sprzedaż alkoholu § 0480 zaplanowane zostały w kwocie </w:t>
      </w:r>
      <w:r w:rsidR="00BA12FB" w:rsidRPr="00E83B6C">
        <w:rPr>
          <w:sz w:val="24"/>
          <w:szCs w:val="24"/>
        </w:rPr>
        <w:t>70</w:t>
      </w:r>
      <w:r w:rsidRPr="00E83B6C">
        <w:rPr>
          <w:sz w:val="24"/>
          <w:szCs w:val="24"/>
        </w:rPr>
        <w:t>.000,</w:t>
      </w:r>
      <w:r w:rsidR="00A453A3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 xml:space="preserve"> zł,</w:t>
      </w:r>
    </w:p>
    <w:p w:rsidR="00FB5A40" w:rsidRPr="00E83B6C" w:rsidRDefault="00FB5A40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Opłata </w:t>
      </w:r>
      <w:r w:rsidR="00D50770" w:rsidRPr="00E83B6C">
        <w:rPr>
          <w:sz w:val="24"/>
          <w:szCs w:val="24"/>
        </w:rPr>
        <w:t xml:space="preserve">§ 0490 </w:t>
      </w:r>
      <w:r w:rsidRPr="00E83B6C">
        <w:rPr>
          <w:sz w:val="24"/>
          <w:szCs w:val="24"/>
        </w:rPr>
        <w:t>za zajęcie pasa ruchu drogowego</w:t>
      </w:r>
      <w:r w:rsidR="00B53EB9" w:rsidRPr="00E83B6C">
        <w:rPr>
          <w:sz w:val="24"/>
          <w:szCs w:val="24"/>
        </w:rPr>
        <w:t>, opłat</w:t>
      </w:r>
      <w:r w:rsidR="00D56ED8">
        <w:rPr>
          <w:sz w:val="24"/>
          <w:szCs w:val="24"/>
        </w:rPr>
        <w:t xml:space="preserve">a </w:t>
      </w:r>
      <w:proofErr w:type="spellStart"/>
      <w:r w:rsidR="00D56ED8">
        <w:rPr>
          <w:sz w:val="24"/>
          <w:szCs w:val="24"/>
        </w:rPr>
        <w:t>adiacencka</w:t>
      </w:r>
      <w:proofErr w:type="spellEnd"/>
      <w:r w:rsidR="00B53EB9" w:rsidRPr="00E83B6C">
        <w:rPr>
          <w:sz w:val="24"/>
          <w:szCs w:val="24"/>
        </w:rPr>
        <w:t xml:space="preserve"> i za wpis do ewidencji działalności gospodarczej w kwocie </w:t>
      </w:r>
      <w:r w:rsidR="00BA12FB" w:rsidRPr="00E83B6C">
        <w:rPr>
          <w:sz w:val="24"/>
          <w:szCs w:val="24"/>
        </w:rPr>
        <w:t>2</w:t>
      </w:r>
      <w:r w:rsidR="00B53EB9" w:rsidRPr="00E83B6C">
        <w:rPr>
          <w:sz w:val="24"/>
          <w:szCs w:val="24"/>
        </w:rPr>
        <w:t>6</w:t>
      </w:r>
      <w:r w:rsidR="00BA12FB" w:rsidRPr="00E83B6C">
        <w:rPr>
          <w:sz w:val="24"/>
          <w:szCs w:val="24"/>
        </w:rPr>
        <w:t>9</w:t>
      </w:r>
      <w:r w:rsidRPr="00E83B6C">
        <w:rPr>
          <w:sz w:val="24"/>
          <w:szCs w:val="24"/>
        </w:rPr>
        <w:t>.</w:t>
      </w:r>
      <w:r w:rsidR="00BA12FB" w:rsidRPr="00E83B6C">
        <w:rPr>
          <w:sz w:val="24"/>
          <w:szCs w:val="24"/>
        </w:rPr>
        <w:t>4</w:t>
      </w:r>
      <w:r w:rsidRPr="00E83B6C">
        <w:rPr>
          <w:sz w:val="24"/>
          <w:szCs w:val="24"/>
        </w:rPr>
        <w:t>00</w:t>
      </w:r>
      <w:r w:rsidR="00A453A3" w:rsidRPr="00E83B6C">
        <w:rPr>
          <w:sz w:val="24"/>
          <w:szCs w:val="24"/>
        </w:rPr>
        <w:t>,00</w:t>
      </w:r>
      <w:r w:rsidRPr="00E83B6C">
        <w:rPr>
          <w:sz w:val="24"/>
          <w:szCs w:val="24"/>
        </w:rPr>
        <w:t xml:space="preserve"> zł,</w:t>
      </w:r>
    </w:p>
    <w:p w:rsidR="00B53EB9" w:rsidRPr="00E83B6C" w:rsidRDefault="00B53EB9" w:rsidP="00B53EB9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Podatek od czynności cywilnoprawnych § 0500 kwota </w:t>
      </w:r>
      <w:r w:rsidR="00BA12FB" w:rsidRPr="00E83B6C">
        <w:rPr>
          <w:sz w:val="24"/>
          <w:szCs w:val="24"/>
        </w:rPr>
        <w:t>5</w:t>
      </w:r>
      <w:r w:rsidR="00400334">
        <w:rPr>
          <w:sz w:val="24"/>
          <w:szCs w:val="24"/>
        </w:rPr>
        <w:t>0.000,00 zł,</w:t>
      </w:r>
    </w:p>
    <w:p w:rsidR="0005701E" w:rsidRPr="00E83B6C" w:rsidRDefault="0005701E" w:rsidP="0005701E">
      <w:pPr>
        <w:numPr>
          <w:ilvl w:val="0"/>
          <w:numId w:val="7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Odsetki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0910 z tytułu nieterminowego płacenia podatków i opłat przez osoby prawne</w:t>
      </w:r>
      <w:r w:rsidR="00693F14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 xml:space="preserve"> osoby fizyczne zaplanowano w</w:t>
      </w:r>
      <w:r w:rsidR="009061C9" w:rsidRPr="00E83B6C">
        <w:rPr>
          <w:sz w:val="24"/>
          <w:szCs w:val="24"/>
        </w:rPr>
        <w:t xml:space="preserve"> kwocie </w:t>
      </w:r>
      <w:r w:rsidR="00B53EB9" w:rsidRPr="00E83B6C">
        <w:rPr>
          <w:sz w:val="24"/>
          <w:szCs w:val="24"/>
        </w:rPr>
        <w:t>8.</w:t>
      </w:r>
      <w:r w:rsidR="00BA12FB" w:rsidRPr="00E83B6C">
        <w:rPr>
          <w:sz w:val="24"/>
          <w:szCs w:val="24"/>
        </w:rPr>
        <w:t>372</w:t>
      </w:r>
      <w:r w:rsidR="009061C9" w:rsidRPr="00E83B6C">
        <w:rPr>
          <w:sz w:val="24"/>
          <w:szCs w:val="24"/>
        </w:rPr>
        <w:t>.</w:t>
      </w:r>
      <w:r w:rsidR="00B53EB9" w:rsidRPr="00E83B6C">
        <w:rPr>
          <w:sz w:val="24"/>
          <w:szCs w:val="24"/>
        </w:rPr>
        <w:t>7</w:t>
      </w:r>
      <w:r w:rsidR="00BA12FB" w:rsidRPr="00E83B6C">
        <w:rPr>
          <w:sz w:val="24"/>
          <w:szCs w:val="24"/>
        </w:rPr>
        <w:t>44</w:t>
      </w:r>
      <w:r w:rsidR="009061C9" w:rsidRPr="00E83B6C">
        <w:rPr>
          <w:sz w:val="24"/>
          <w:szCs w:val="24"/>
        </w:rPr>
        <w:t xml:space="preserve">,00 </w:t>
      </w:r>
      <w:r w:rsidRPr="00E83B6C">
        <w:rPr>
          <w:sz w:val="24"/>
          <w:szCs w:val="24"/>
        </w:rPr>
        <w:t>zł</w:t>
      </w:r>
      <w:r w:rsidR="00B53EB9" w:rsidRPr="00E83B6C">
        <w:rPr>
          <w:sz w:val="24"/>
          <w:szCs w:val="24"/>
        </w:rPr>
        <w:t>, głównie za sprawą odsetek od zaległego podatku od gruntów pod wodami Zalewu Szczecińskiego.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E83B6C" w:rsidRDefault="0005701E" w:rsidP="0005701E">
      <w:pPr>
        <w:ind w:right="283"/>
        <w:jc w:val="both"/>
        <w:rPr>
          <w:b/>
          <w:sz w:val="24"/>
          <w:szCs w:val="24"/>
        </w:rPr>
      </w:pPr>
      <w:r w:rsidRPr="00E83B6C">
        <w:rPr>
          <w:b/>
          <w:sz w:val="24"/>
          <w:szCs w:val="24"/>
        </w:rPr>
        <w:t>II. Udziały w podatkach.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E83B6C" w:rsidRDefault="0005701E" w:rsidP="0005701E">
      <w:pPr>
        <w:numPr>
          <w:ilvl w:val="0"/>
          <w:numId w:val="9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Udziały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w podatku dochodowym od osób fizycznych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0010 ustalone zostały w wysokości </w:t>
      </w:r>
      <w:r w:rsidR="00BA12FB" w:rsidRPr="00E83B6C">
        <w:rPr>
          <w:sz w:val="24"/>
          <w:szCs w:val="24"/>
        </w:rPr>
        <w:t>37</w:t>
      </w:r>
      <w:r w:rsidR="004675D6" w:rsidRPr="00E83B6C">
        <w:rPr>
          <w:sz w:val="24"/>
          <w:szCs w:val="24"/>
        </w:rPr>
        <w:t>,</w:t>
      </w:r>
      <w:r w:rsidR="00BA12FB" w:rsidRPr="00E83B6C">
        <w:rPr>
          <w:sz w:val="24"/>
          <w:szCs w:val="24"/>
        </w:rPr>
        <w:t>12</w:t>
      </w:r>
      <w:r w:rsidR="004675D6" w:rsidRPr="00E83B6C">
        <w:rPr>
          <w:sz w:val="24"/>
          <w:szCs w:val="24"/>
        </w:rPr>
        <w:t xml:space="preserve"> </w:t>
      </w:r>
      <w:r w:rsidRPr="00E83B6C">
        <w:rPr>
          <w:sz w:val="24"/>
          <w:szCs w:val="24"/>
        </w:rPr>
        <w:t>%. Kwota przyjęta do budżetu na rok 20</w:t>
      </w:r>
      <w:r w:rsidR="00B53EB9" w:rsidRPr="00E83B6C">
        <w:rPr>
          <w:sz w:val="24"/>
          <w:szCs w:val="24"/>
        </w:rPr>
        <w:t>1</w:t>
      </w:r>
      <w:r w:rsidR="00BA12FB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skalkulowana została </w:t>
      </w:r>
      <w:r w:rsidRPr="00E83B6C">
        <w:rPr>
          <w:sz w:val="24"/>
          <w:szCs w:val="24"/>
        </w:rPr>
        <w:lastRenderedPageBreak/>
        <w:t xml:space="preserve">przez Ministerstwo Finansów w wysokości </w:t>
      </w:r>
      <w:r w:rsidR="004E2258" w:rsidRPr="00E83B6C">
        <w:rPr>
          <w:sz w:val="24"/>
          <w:szCs w:val="24"/>
        </w:rPr>
        <w:t>1.</w:t>
      </w:r>
      <w:r w:rsidR="00BA12FB" w:rsidRPr="00E83B6C">
        <w:rPr>
          <w:sz w:val="24"/>
          <w:szCs w:val="24"/>
        </w:rPr>
        <w:t>286</w:t>
      </w:r>
      <w:r w:rsidR="004E2258" w:rsidRPr="00E83B6C">
        <w:rPr>
          <w:sz w:val="24"/>
          <w:szCs w:val="24"/>
        </w:rPr>
        <w:t>.</w:t>
      </w:r>
      <w:r w:rsidR="00BA12FB" w:rsidRPr="00E83B6C">
        <w:rPr>
          <w:sz w:val="24"/>
          <w:szCs w:val="24"/>
        </w:rPr>
        <w:t>866</w:t>
      </w:r>
      <w:r w:rsidRPr="00E83B6C">
        <w:rPr>
          <w:sz w:val="24"/>
          <w:szCs w:val="24"/>
        </w:rPr>
        <w:t>,</w:t>
      </w:r>
      <w:r w:rsidR="009061C9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 xml:space="preserve"> zł. Należy nadmienić, że kwota ta nie jest ostateczna, a jedynie ma informacyjny i szacunkowy charakter, ponieważ dochody podatkowe planowane są w budżecie państwa na podstawie szacunków i prognoz.</w:t>
      </w:r>
    </w:p>
    <w:p w:rsidR="0005701E" w:rsidRPr="00E83B6C" w:rsidRDefault="0005701E" w:rsidP="0005701E">
      <w:pPr>
        <w:numPr>
          <w:ilvl w:val="0"/>
          <w:numId w:val="9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Udziały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w podatku dochodowym od osób prawnych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0020 zostały utrzymane w wysokości 6,71%. Wpływy z tego tytułu zaplanowano w wysokości </w:t>
      </w:r>
      <w:r w:rsidR="00B53EB9" w:rsidRPr="00E83B6C">
        <w:rPr>
          <w:sz w:val="24"/>
          <w:szCs w:val="24"/>
        </w:rPr>
        <w:t>7</w:t>
      </w:r>
      <w:r w:rsidR="004E2258" w:rsidRPr="00E83B6C">
        <w:rPr>
          <w:sz w:val="24"/>
          <w:szCs w:val="24"/>
        </w:rPr>
        <w:t>0.000</w:t>
      </w:r>
      <w:r w:rsidRPr="00E83B6C">
        <w:rPr>
          <w:sz w:val="24"/>
          <w:szCs w:val="24"/>
        </w:rPr>
        <w:t>,</w:t>
      </w:r>
      <w:r w:rsidR="009061C9" w:rsidRPr="00E83B6C">
        <w:rPr>
          <w:sz w:val="24"/>
          <w:szCs w:val="24"/>
        </w:rPr>
        <w:t xml:space="preserve">00 </w:t>
      </w:r>
      <w:r w:rsidRPr="00E83B6C">
        <w:rPr>
          <w:sz w:val="24"/>
          <w:szCs w:val="24"/>
        </w:rPr>
        <w:t xml:space="preserve">zł, które to w </w:t>
      </w:r>
      <w:r w:rsidR="00162CEC" w:rsidRPr="00E83B6C">
        <w:rPr>
          <w:sz w:val="24"/>
          <w:szCs w:val="24"/>
        </w:rPr>
        <w:t xml:space="preserve">niemal </w:t>
      </w:r>
      <w:r w:rsidRPr="00E83B6C">
        <w:rPr>
          <w:sz w:val="24"/>
          <w:szCs w:val="24"/>
        </w:rPr>
        <w:t>całości uzależnione są od przemysłu drzewnego</w:t>
      </w:r>
      <w:r w:rsidR="00162CEC" w:rsidRPr="00E83B6C">
        <w:rPr>
          <w:sz w:val="24"/>
          <w:szCs w:val="24"/>
        </w:rPr>
        <w:t xml:space="preserve"> i olejowego</w:t>
      </w:r>
      <w:r w:rsidRPr="00E83B6C">
        <w:rPr>
          <w:sz w:val="24"/>
          <w:szCs w:val="24"/>
        </w:rPr>
        <w:t xml:space="preserve"> funkcjonującego na terenie Gminy Stepnica.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E83B6C" w:rsidRDefault="0005701E" w:rsidP="0005701E">
      <w:pPr>
        <w:ind w:right="283"/>
        <w:jc w:val="both"/>
        <w:rPr>
          <w:b/>
          <w:sz w:val="24"/>
          <w:szCs w:val="24"/>
        </w:rPr>
      </w:pPr>
      <w:r w:rsidRPr="00E83B6C">
        <w:rPr>
          <w:b/>
          <w:sz w:val="24"/>
          <w:szCs w:val="24"/>
        </w:rPr>
        <w:t xml:space="preserve">III. Dochody z majątku </w:t>
      </w:r>
      <w:proofErr w:type="spellStart"/>
      <w:r w:rsidRPr="00E83B6C">
        <w:rPr>
          <w:b/>
          <w:sz w:val="24"/>
          <w:szCs w:val="24"/>
        </w:rPr>
        <w:t>gminy</w:t>
      </w:r>
      <w:proofErr w:type="spellEnd"/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E83B6C" w:rsidRDefault="0005701E" w:rsidP="0005701E">
      <w:pPr>
        <w:numPr>
          <w:ilvl w:val="0"/>
          <w:numId w:val="8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opłat za zarząd, użytkowanie i użytkowanie wieczyste nieruchomości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>0</w:t>
      </w:r>
      <w:r w:rsidR="009061C9" w:rsidRPr="00E83B6C">
        <w:rPr>
          <w:sz w:val="24"/>
          <w:szCs w:val="24"/>
        </w:rPr>
        <w:t>470 skalkulowano w wysokości 1</w:t>
      </w:r>
      <w:r w:rsidR="00B960F5" w:rsidRPr="00E83B6C">
        <w:rPr>
          <w:sz w:val="24"/>
          <w:szCs w:val="24"/>
        </w:rPr>
        <w:t>6</w:t>
      </w:r>
      <w:r w:rsidRPr="00E83B6C">
        <w:rPr>
          <w:sz w:val="24"/>
          <w:szCs w:val="24"/>
        </w:rPr>
        <w:t>.</w:t>
      </w:r>
      <w:r w:rsidR="00B960F5" w:rsidRPr="00E83B6C">
        <w:rPr>
          <w:sz w:val="24"/>
          <w:szCs w:val="24"/>
        </w:rPr>
        <w:t>8</w:t>
      </w:r>
      <w:r w:rsidRPr="00E83B6C">
        <w:rPr>
          <w:sz w:val="24"/>
          <w:szCs w:val="24"/>
        </w:rPr>
        <w:t>00,</w:t>
      </w:r>
      <w:r w:rsidR="009061C9" w:rsidRPr="00E83B6C">
        <w:rPr>
          <w:sz w:val="24"/>
          <w:szCs w:val="24"/>
        </w:rPr>
        <w:t xml:space="preserve">00 </w:t>
      </w:r>
      <w:r w:rsidRPr="00E83B6C">
        <w:rPr>
          <w:sz w:val="24"/>
          <w:szCs w:val="24"/>
        </w:rPr>
        <w:t>zł.</w:t>
      </w:r>
    </w:p>
    <w:p w:rsidR="0005701E" w:rsidRPr="00E83B6C" w:rsidRDefault="0005701E" w:rsidP="0005701E">
      <w:pPr>
        <w:numPr>
          <w:ilvl w:val="0"/>
          <w:numId w:val="8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planowane przez gminę z dzierżaw mienia komunalnego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0750 , które skalkulowano do budżetu na rok 20</w:t>
      </w:r>
      <w:r w:rsidR="00B53EB9" w:rsidRPr="00E83B6C">
        <w:rPr>
          <w:sz w:val="24"/>
          <w:szCs w:val="24"/>
        </w:rPr>
        <w:t>1</w:t>
      </w:r>
      <w:r w:rsidR="00B960F5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w wysokości </w:t>
      </w:r>
      <w:r w:rsidR="00B960F5" w:rsidRPr="00E83B6C">
        <w:rPr>
          <w:sz w:val="24"/>
          <w:szCs w:val="24"/>
        </w:rPr>
        <w:t>226</w:t>
      </w:r>
      <w:r w:rsidRPr="00E83B6C">
        <w:rPr>
          <w:sz w:val="24"/>
          <w:szCs w:val="24"/>
        </w:rPr>
        <w:t>.</w:t>
      </w:r>
      <w:r w:rsidR="00B960F5" w:rsidRPr="00E83B6C">
        <w:rPr>
          <w:sz w:val="24"/>
          <w:szCs w:val="24"/>
        </w:rPr>
        <w:t>20</w:t>
      </w:r>
      <w:r w:rsidRPr="00E83B6C">
        <w:rPr>
          <w:sz w:val="24"/>
          <w:szCs w:val="24"/>
        </w:rPr>
        <w:t>0,</w:t>
      </w:r>
      <w:r w:rsidR="009061C9" w:rsidRPr="00E83B6C">
        <w:rPr>
          <w:sz w:val="24"/>
          <w:szCs w:val="24"/>
        </w:rPr>
        <w:t xml:space="preserve">00 </w:t>
      </w:r>
      <w:r w:rsidRPr="00E83B6C">
        <w:rPr>
          <w:sz w:val="24"/>
          <w:szCs w:val="24"/>
        </w:rPr>
        <w:t>zł, wynikają z zawartych umów na dzień 1 listopada 20</w:t>
      </w:r>
      <w:r w:rsidR="00B960F5" w:rsidRPr="00E83B6C">
        <w:rPr>
          <w:sz w:val="24"/>
          <w:szCs w:val="24"/>
        </w:rPr>
        <w:t>1</w:t>
      </w:r>
      <w:r w:rsidRPr="00E83B6C">
        <w:rPr>
          <w:sz w:val="24"/>
          <w:szCs w:val="24"/>
        </w:rPr>
        <w:t>0 r.</w:t>
      </w:r>
      <w:r w:rsidR="009061C9" w:rsidRPr="00E83B6C">
        <w:rPr>
          <w:sz w:val="24"/>
          <w:szCs w:val="24"/>
        </w:rPr>
        <w:t xml:space="preserve"> i planowanych przetargów.</w:t>
      </w:r>
    </w:p>
    <w:p w:rsidR="0005701E" w:rsidRPr="00E83B6C" w:rsidRDefault="0005701E" w:rsidP="0005701E">
      <w:pPr>
        <w:numPr>
          <w:ilvl w:val="0"/>
          <w:numId w:val="8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tytułu przekształcenia prawa użytkowania wieczystego przysługującego osobom fizycznym w prawo własności § 0760 zaplanowano w kwocie </w:t>
      </w:r>
      <w:r w:rsidR="00B960F5" w:rsidRPr="00E83B6C">
        <w:rPr>
          <w:sz w:val="24"/>
          <w:szCs w:val="24"/>
        </w:rPr>
        <w:t>4</w:t>
      </w:r>
      <w:r w:rsidRPr="00E83B6C">
        <w:rPr>
          <w:sz w:val="24"/>
          <w:szCs w:val="24"/>
        </w:rPr>
        <w:t>.000,</w:t>
      </w:r>
      <w:r w:rsidR="009061C9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 xml:space="preserve"> zł.</w:t>
      </w:r>
    </w:p>
    <w:p w:rsidR="0005701E" w:rsidRPr="00E83B6C" w:rsidRDefault="0005701E" w:rsidP="0005701E">
      <w:pPr>
        <w:numPr>
          <w:ilvl w:val="0"/>
          <w:numId w:val="8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ze sprzedaży </w:t>
      </w:r>
      <w:r w:rsidR="004E2258" w:rsidRPr="00E83B6C">
        <w:rPr>
          <w:sz w:val="24"/>
          <w:szCs w:val="24"/>
        </w:rPr>
        <w:t>gruntów i nieruchomości</w:t>
      </w:r>
      <w:r w:rsidRPr="00E83B6C">
        <w:rPr>
          <w:sz w:val="24"/>
          <w:szCs w:val="24"/>
        </w:rPr>
        <w:t xml:space="preserve"> </w:t>
      </w:r>
      <w:r w:rsidRPr="00E83B6C">
        <w:rPr>
          <w:sz w:val="24"/>
          <w:szCs w:val="24"/>
        </w:rPr>
        <w:sym w:font="Times New Roman" w:char="00A7"/>
      </w:r>
      <w:r w:rsidR="004E2258" w:rsidRPr="00E83B6C">
        <w:rPr>
          <w:sz w:val="24"/>
          <w:szCs w:val="24"/>
        </w:rPr>
        <w:t xml:space="preserve"> 07</w:t>
      </w:r>
      <w:r w:rsidRPr="00E83B6C">
        <w:rPr>
          <w:sz w:val="24"/>
          <w:szCs w:val="24"/>
        </w:rPr>
        <w:t xml:space="preserve">70 zaplanowano w wysokości </w:t>
      </w:r>
      <w:r w:rsidR="00B960F5" w:rsidRPr="00E83B6C">
        <w:rPr>
          <w:sz w:val="24"/>
          <w:szCs w:val="24"/>
        </w:rPr>
        <w:t>13</w:t>
      </w:r>
      <w:r w:rsidRPr="00E83B6C">
        <w:rPr>
          <w:sz w:val="24"/>
          <w:szCs w:val="24"/>
        </w:rPr>
        <w:t>0.000,</w:t>
      </w:r>
      <w:r w:rsidR="009061C9" w:rsidRPr="00E83B6C">
        <w:rPr>
          <w:sz w:val="24"/>
          <w:szCs w:val="24"/>
        </w:rPr>
        <w:t xml:space="preserve">00 </w:t>
      </w:r>
      <w:r w:rsidRPr="00E83B6C">
        <w:rPr>
          <w:sz w:val="24"/>
          <w:szCs w:val="24"/>
        </w:rPr>
        <w:t>zł.</w:t>
      </w:r>
    </w:p>
    <w:p w:rsidR="0005701E" w:rsidRPr="00E83B6C" w:rsidRDefault="0005701E" w:rsidP="0005701E">
      <w:pPr>
        <w:numPr>
          <w:ilvl w:val="0"/>
          <w:numId w:val="8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ze sprzedaży </w:t>
      </w:r>
      <w:r w:rsidR="00904112" w:rsidRPr="00E83B6C">
        <w:rPr>
          <w:sz w:val="24"/>
          <w:szCs w:val="24"/>
        </w:rPr>
        <w:t>składnik</w:t>
      </w:r>
      <w:r w:rsidRPr="00E83B6C">
        <w:rPr>
          <w:sz w:val="24"/>
          <w:szCs w:val="24"/>
        </w:rPr>
        <w:t xml:space="preserve">ów majątkowych </w:t>
      </w:r>
      <w:r w:rsidRPr="00E83B6C">
        <w:rPr>
          <w:sz w:val="24"/>
          <w:szCs w:val="24"/>
        </w:rPr>
        <w:sym w:font="Times New Roman" w:char="00A7"/>
      </w:r>
      <w:r w:rsidRPr="00E83B6C">
        <w:rPr>
          <w:sz w:val="24"/>
          <w:szCs w:val="24"/>
        </w:rPr>
        <w:t xml:space="preserve"> 08</w:t>
      </w:r>
      <w:r w:rsidR="00904112" w:rsidRPr="00E83B6C">
        <w:rPr>
          <w:sz w:val="24"/>
          <w:szCs w:val="24"/>
        </w:rPr>
        <w:t>7</w:t>
      </w:r>
      <w:r w:rsidRPr="00E83B6C">
        <w:rPr>
          <w:sz w:val="24"/>
          <w:szCs w:val="24"/>
        </w:rPr>
        <w:t xml:space="preserve">0 zaplanowano w wysokości </w:t>
      </w:r>
      <w:r w:rsidR="00B960F5" w:rsidRPr="00E83B6C">
        <w:rPr>
          <w:sz w:val="24"/>
          <w:szCs w:val="24"/>
        </w:rPr>
        <w:t>5</w:t>
      </w:r>
      <w:r w:rsidR="00B53EB9" w:rsidRPr="00E83B6C">
        <w:rPr>
          <w:sz w:val="24"/>
          <w:szCs w:val="24"/>
        </w:rPr>
        <w:t>.2</w:t>
      </w:r>
      <w:r w:rsidR="008B1854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>,</w:t>
      </w:r>
      <w:r w:rsidR="009061C9" w:rsidRPr="00E83B6C">
        <w:rPr>
          <w:sz w:val="24"/>
          <w:szCs w:val="24"/>
        </w:rPr>
        <w:t xml:space="preserve">00 </w:t>
      </w:r>
      <w:r w:rsidRPr="00E83B6C">
        <w:rPr>
          <w:sz w:val="24"/>
          <w:szCs w:val="24"/>
        </w:rPr>
        <w:t>zł.</w:t>
      </w:r>
    </w:p>
    <w:p w:rsidR="0005701E" w:rsidRPr="00E83B6C" w:rsidRDefault="0005701E" w:rsidP="0005701E">
      <w:pPr>
        <w:numPr>
          <w:ilvl w:val="0"/>
          <w:numId w:val="8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Odsetki § 0920 z tytułu nieterminowego wpłacania dochodów z majątku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>, ods</w:t>
      </w:r>
      <w:r w:rsidR="00693F14" w:rsidRPr="00E83B6C">
        <w:rPr>
          <w:sz w:val="24"/>
          <w:szCs w:val="24"/>
        </w:rPr>
        <w:t>e</w:t>
      </w:r>
      <w:r w:rsidRPr="00E83B6C">
        <w:rPr>
          <w:sz w:val="24"/>
          <w:szCs w:val="24"/>
        </w:rPr>
        <w:t>tk</w:t>
      </w:r>
      <w:r w:rsidR="00693F14" w:rsidRPr="00E83B6C">
        <w:rPr>
          <w:sz w:val="24"/>
          <w:szCs w:val="24"/>
        </w:rPr>
        <w:t>i</w:t>
      </w:r>
      <w:r w:rsidRPr="00E83B6C">
        <w:rPr>
          <w:sz w:val="24"/>
          <w:szCs w:val="24"/>
        </w:rPr>
        <w:t xml:space="preserve"> </w:t>
      </w:r>
      <w:r w:rsidR="00693F14" w:rsidRPr="00E83B6C">
        <w:rPr>
          <w:sz w:val="24"/>
          <w:szCs w:val="24"/>
        </w:rPr>
        <w:t>za płatność w ratach i lokowanie</w:t>
      </w:r>
      <w:r w:rsidRPr="00E83B6C">
        <w:rPr>
          <w:sz w:val="24"/>
          <w:szCs w:val="24"/>
        </w:rPr>
        <w:t xml:space="preserve"> wolnych środków na rachunkach bankowych skalkulowano na kwotę </w:t>
      </w:r>
      <w:r w:rsidR="00B960F5" w:rsidRPr="00E83B6C">
        <w:rPr>
          <w:sz w:val="24"/>
          <w:szCs w:val="24"/>
        </w:rPr>
        <w:t>706</w:t>
      </w:r>
      <w:r w:rsidR="009061C9" w:rsidRPr="00E83B6C">
        <w:rPr>
          <w:sz w:val="24"/>
          <w:szCs w:val="24"/>
        </w:rPr>
        <w:t>.</w:t>
      </w:r>
      <w:r w:rsidR="00B960F5" w:rsidRPr="00E83B6C">
        <w:rPr>
          <w:sz w:val="24"/>
          <w:szCs w:val="24"/>
        </w:rPr>
        <w:t>20</w:t>
      </w:r>
      <w:r w:rsidR="00B53EB9" w:rsidRPr="00E83B6C">
        <w:rPr>
          <w:sz w:val="24"/>
          <w:szCs w:val="24"/>
        </w:rPr>
        <w:t>0</w:t>
      </w:r>
      <w:r w:rsidRPr="00E83B6C">
        <w:rPr>
          <w:sz w:val="24"/>
          <w:szCs w:val="24"/>
        </w:rPr>
        <w:t>,</w:t>
      </w:r>
      <w:r w:rsidR="00B53EB9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 xml:space="preserve"> zł.</w:t>
      </w:r>
    </w:p>
    <w:p w:rsidR="007C4097" w:rsidRPr="00E83B6C" w:rsidRDefault="007C4097" w:rsidP="0005701E">
      <w:pPr>
        <w:ind w:right="283"/>
        <w:jc w:val="both"/>
        <w:rPr>
          <w:b/>
          <w:sz w:val="24"/>
          <w:szCs w:val="24"/>
        </w:rPr>
      </w:pPr>
    </w:p>
    <w:p w:rsidR="0005701E" w:rsidRPr="00E83B6C" w:rsidRDefault="0005701E" w:rsidP="0005701E">
      <w:pPr>
        <w:ind w:right="283"/>
        <w:jc w:val="both"/>
        <w:rPr>
          <w:b/>
          <w:sz w:val="24"/>
          <w:szCs w:val="24"/>
        </w:rPr>
      </w:pPr>
      <w:r w:rsidRPr="00E83B6C">
        <w:rPr>
          <w:b/>
          <w:sz w:val="24"/>
          <w:szCs w:val="24"/>
        </w:rPr>
        <w:t>IV. Pozostałe d</w:t>
      </w:r>
      <w:r w:rsidR="009061C9" w:rsidRPr="00E83B6C">
        <w:rPr>
          <w:b/>
          <w:sz w:val="24"/>
          <w:szCs w:val="24"/>
        </w:rPr>
        <w:t xml:space="preserve">ochody budżetu </w:t>
      </w:r>
      <w:proofErr w:type="spellStart"/>
      <w:r w:rsidR="009061C9" w:rsidRPr="00E83B6C">
        <w:rPr>
          <w:b/>
          <w:sz w:val="24"/>
          <w:szCs w:val="24"/>
        </w:rPr>
        <w:t>gminy</w:t>
      </w:r>
      <w:proofErr w:type="spellEnd"/>
      <w:r w:rsidR="009061C9" w:rsidRPr="00E83B6C">
        <w:rPr>
          <w:b/>
          <w:sz w:val="24"/>
          <w:szCs w:val="24"/>
        </w:rPr>
        <w:t xml:space="preserve"> na rok 20</w:t>
      </w:r>
      <w:r w:rsidR="00E30D95" w:rsidRPr="00E83B6C">
        <w:rPr>
          <w:b/>
          <w:sz w:val="24"/>
          <w:szCs w:val="24"/>
        </w:rPr>
        <w:t>1</w:t>
      </w:r>
      <w:r w:rsidR="00327EA2">
        <w:rPr>
          <w:b/>
          <w:sz w:val="24"/>
          <w:szCs w:val="24"/>
        </w:rPr>
        <w:t>1</w:t>
      </w:r>
      <w:r w:rsidRPr="00E83B6C">
        <w:rPr>
          <w:b/>
          <w:sz w:val="24"/>
          <w:szCs w:val="24"/>
        </w:rPr>
        <w:t xml:space="preserve"> zaplanowane zostały z tytułu: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FA4B70" w:rsidRPr="00E83B6C" w:rsidRDefault="00FA4B70" w:rsidP="0005701E">
      <w:pPr>
        <w:numPr>
          <w:ilvl w:val="0"/>
          <w:numId w:val="11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mandatów § 0570 wystawianych przez Straż Gminną zaplanowano w kwocie </w:t>
      </w:r>
      <w:r w:rsidR="00B960F5" w:rsidRPr="00E83B6C">
        <w:rPr>
          <w:sz w:val="24"/>
          <w:szCs w:val="24"/>
        </w:rPr>
        <w:t>5</w:t>
      </w:r>
      <w:r w:rsidRPr="00E83B6C">
        <w:rPr>
          <w:sz w:val="24"/>
          <w:szCs w:val="24"/>
        </w:rPr>
        <w:t>.000,00 zł.</w:t>
      </w:r>
    </w:p>
    <w:p w:rsidR="00FA4B70" w:rsidRPr="00E83B6C" w:rsidRDefault="00FA4B70" w:rsidP="0005701E">
      <w:pPr>
        <w:numPr>
          <w:ilvl w:val="0"/>
          <w:numId w:val="11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>Wpływy z różnych opłat § 0690 zaplanowano w kw</w:t>
      </w:r>
      <w:r w:rsidR="00693F14" w:rsidRPr="00E83B6C">
        <w:rPr>
          <w:sz w:val="24"/>
          <w:szCs w:val="24"/>
        </w:rPr>
        <w:t>o</w:t>
      </w:r>
      <w:r w:rsidRPr="00E83B6C">
        <w:rPr>
          <w:sz w:val="24"/>
          <w:szCs w:val="24"/>
        </w:rPr>
        <w:t xml:space="preserve">cie </w:t>
      </w:r>
      <w:r w:rsidR="00B960F5" w:rsidRPr="00E83B6C">
        <w:rPr>
          <w:sz w:val="24"/>
          <w:szCs w:val="24"/>
        </w:rPr>
        <w:t>117</w:t>
      </w:r>
      <w:r w:rsidR="002737B3">
        <w:rPr>
          <w:sz w:val="24"/>
          <w:szCs w:val="24"/>
        </w:rPr>
        <w:t>.2</w:t>
      </w:r>
      <w:r w:rsidRPr="00E83B6C">
        <w:rPr>
          <w:sz w:val="24"/>
          <w:szCs w:val="24"/>
        </w:rPr>
        <w:t>00,00 zł</w:t>
      </w:r>
      <w:r w:rsidR="002737B3">
        <w:rPr>
          <w:sz w:val="24"/>
          <w:szCs w:val="24"/>
        </w:rPr>
        <w:t xml:space="preserve">, z tego </w:t>
      </w:r>
      <w:r w:rsidRPr="00E83B6C">
        <w:rPr>
          <w:sz w:val="24"/>
          <w:szCs w:val="24"/>
        </w:rPr>
        <w:t xml:space="preserve"> z tytułu opłat z</w:t>
      </w:r>
      <w:r w:rsidR="00693F14" w:rsidRPr="00E83B6C">
        <w:rPr>
          <w:sz w:val="24"/>
          <w:szCs w:val="24"/>
        </w:rPr>
        <w:t>a</w:t>
      </w:r>
      <w:r w:rsidRPr="00E83B6C">
        <w:rPr>
          <w:sz w:val="24"/>
          <w:szCs w:val="24"/>
        </w:rPr>
        <w:t xml:space="preserve"> przedszkole</w:t>
      </w:r>
      <w:r w:rsidR="002737B3">
        <w:rPr>
          <w:sz w:val="24"/>
          <w:szCs w:val="24"/>
        </w:rPr>
        <w:t xml:space="preserve"> kwota 117.000,00 zł oraz 200,00 zł opłat na urzędowych</w:t>
      </w:r>
      <w:r w:rsidRPr="00E83B6C">
        <w:rPr>
          <w:sz w:val="24"/>
          <w:szCs w:val="24"/>
        </w:rPr>
        <w:t>.</w:t>
      </w:r>
    </w:p>
    <w:p w:rsidR="00FA4B70" w:rsidRPr="00E83B6C" w:rsidRDefault="00FA4B70" w:rsidP="0005701E">
      <w:pPr>
        <w:numPr>
          <w:ilvl w:val="0"/>
          <w:numId w:val="11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Wpływy z usług § 0830 zaplanowano w kwocie </w:t>
      </w:r>
      <w:r w:rsidR="00B960F5" w:rsidRPr="00E83B6C">
        <w:rPr>
          <w:sz w:val="24"/>
          <w:szCs w:val="24"/>
        </w:rPr>
        <w:t>58</w:t>
      </w:r>
      <w:r w:rsidRPr="00E83B6C">
        <w:rPr>
          <w:sz w:val="24"/>
          <w:szCs w:val="24"/>
        </w:rPr>
        <w:t>.</w:t>
      </w:r>
      <w:r w:rsidR="00B960F5" w:rsidRPr="00E83B6C">
        <w:rPr>
          <w:sz w:val="24"/>
          <w:szCs w:val="24"/>
        </w:rPr>
        <w:t>9</w:t>
      </w:r>
      <w:r w:rsidRPr="00E83B6C">
        <w:rPr>
          <w:sz w:val="24"/>
          <w:szCs w:val="24"/>
        </w:rPr>
        <w:t>0</w:t>
      </w:r>
      <w:r w:rsidR="00B960F5" w:rsidRPr="00E83B6C">
        <w:rPr>
          <w:sz w:val="24"/>
          <w:szCs w:val="24"/>
        </w:rPr>
        <w:t>8</w:t>
      </w:r>
      <w:r w:rsidRPr="00E83B6C">
        <w:rPr>
          <w:sz w:val="24"/>
          <w:szCs w:val="24"/>
        </w:rPr>
        <w:t xml:space="preserve">,00 zł, z tego usługi opiekuńcze </w:t>
      </w:r>
      <w:r w:rsidR="002D4DA1" w:rsidRPr="00E83B6C">
        <w:rPr>
          <w:sz w:val="24"/>
          <w:szCs w:val="24"/>
        </w:rPr>
        <w:t>25</w:t>
      </w:r>
      <w:r w:rsidRPr="00E83B6C">
        <w:rPr>
          <w:sz w:val="24"/>
          <w:szCs w:val="24"/>
        </w:rPr>
        <w:t>.000,00 zł, administrowanie cmentarzem kwota 8.000,00 zł, kopiowanie do</w:t>
      </w:r>
      <w:r w:rsidR="002D4DA1" w:rsidRPr="00E83B6C">
        <w:rPr>
          <w:sz w:val="24"/>
          <w:szCs w:val="24"/>
        </w:rPr>
        <w:t>kumentacji przetargowych kwota 2</w:t>
      </w:r>
      <w:r w:rsidRPr="00E83B6C">
        <w:rPr>
          <w:sz w:val="24"/>
          <w:szCs w:val="24"/>
        </w:rPr>
        <w:t>00,00 zł</w:t>
      </w:r>
      <w:r w:rsidR="002D4DA1" w:rsidRPr="00E83B6C">
        <w:rPr>
          <w:sz w:val="24"/>
          <w:szCs w:val="24"/>
        </w:rPr>
        <w:t xml:space="preserve">, </w:t>
      </w:r>
      <w:r w:rsidR="00E83B6C">
        <w:rPr>
          <w:sz w:val="24"/>
          <w:szCs w:val="24"/>
        </w:rPr>
        <w:t xml:space="preserve">sprzątanie ulicy </w:t>
      </w:r>
      <w:proofErr w:type="spellStart"/>
      <w:r w:rsidR="00400334">
        <w:rPr>
          <w:sz w:val="24"/>
          <w:szCs w:val="24"/>
        </w:rPr>
        <w:t>B.</w:t>
      </w:r>
      <w:r w:rsidR="00E83B6C">
        <w:rPr>
          <w:sz w:val="24"/>
          <w:szCs w:val="24"/>
        </w:rPr>
        <w:t>Krzywoustego</w:t>
      </w:r>
      <w:proofErr w:type="spellEnd"/>
      <w:r w:rsidR="00E83B6C">
        <w:rPr>
          <w:sz w:val="24"/>
          <w:szCs w:val="24"/>
        </w:rPr>
        <w:t xml:space="preserve"> 25</w:t>
      </w:r>
      <w:r w:rsidR="002D4DA1" w:rsidRPr="00E83B6C">
        <w:rPr>
          <w:sz w:val="24"/>
          <w:szCs w:val="24"/>
        </w:rPr>
        <w:t xml:space="preserve">.708,00 zł  </w:t>
      </w:r>
      <w:r w:rsidRPr="00E83B6C">
        <w:rPr>
          <w:sz w:val="24"/>
          <w:szCs w:val="24"/>
        </w:rPr>
        <w:t>.</w:t>
      </w:r>
    </w:p>
    <w:p w:rsidR="00FA4B70" w:rsidRPr="00E83B6C" w:rsidRDefault="00FA4B70" w:rsidP="0005701E">
      <w:pPr>
        <w:numPr>
          <w:ilvl w:val="0"/>
          <w:numId w:val="11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>Wpływy z pozostałych dochod</w:t>
      </w:r>
      <w:r w:rsidR="00235EF4">
        <w:rPr>
          <w:sz w:val="24"/>
          <w:szCs w:val="24"/>
        </w:rPr>
        <w:t xml:space="preserve">ów § 0970 zaplanowano w kwocie </w:t>
      </w:r>
      <w:r w:rsidRPr="00E83B6C">
        <w:rPr>
          <w:sz w:val="24"/>
          <w:szCs w:val="24"/>
        </w:rPr>
        <w:t>1</w:t>
      </w:r>
      <w:r w:rsidR="00235EF4">
        <w:rPr>
          <w:sz w:val="24"/>
          <w:szCs w:val="24"/>
        </w:rPr>
        <w:t>5</w:t>
      </w:r>
      <w:r w:rsidRPr="00E83B6C">
        <w:rPr>
          <w:sz w:val="24"/>
          <w:szCs w:val="24"/>
        </w:rPr>
        <w:t>.</w:t>
      </w:r>
      <w:r w:rsidR="00235EF4">
        <w:rPr>
          <w:sz w:val="24"/>
          <w:szCs w:val="24"/>
        </w:rPr>
        <w:t>2</w:t>
      </w:r>
      <w:r w:rsidRPr="00E83B6C">
        <w:rPr>
          <w:sz w:val="24"/>
          <w:szCs w:val="24"/>
        </w:rPr>
        <w:t xml:space="preserve">00,00 zł, z tego: </w:t>
      </w:r>
      <w:r w:rsidR="00235EF4">
        <w:rPr>
          <w:sz w:val="24"/>
          <w:szCs w:val="24"/>
        </w:rPr>
        <w:t xml:space="preserve"> 2</w:t>
      </w:r>
      <w:r w:rsidR="00693F14" w:rsidRPr="00E83B6C">
        <w:rPr>
          <w:sz w:val="24"/>
          <w:szCs w:val="24"/>
        </w:rPr>
        <w:t>00,</w:t>
      </w:r>
      <w:r w:rsidRPr="00E83B6C">
        <w:rPr>
          <w:sz w:val="24"/>
          <w:szCs w:val="24"/>
        </w:rPr>
        <w:t xml:space="preserve">00 zł dochodów </w:t>
      </w:r>
      <w:r w:rsidR="00235EF4">
        <w:rPr>
          <w:sz w:val="24"/>
          <w:szCs w:val="24"/>
        </w:rPr>
        <w:t>uzyskanych przez Urząd Gminy, 15</w:t>
      </w:r>
      <w:r w:rsidRPr="00E83B6C">
        <w:rPr>
          <w:sz w:val="24"/>
          <w:szCs w:val="24"/>
        </w:rPr>
        <w:t xml:space="preserve">.000,00 zł z rozliczenia przyłączy </w:t>
      </w:r>
      <w:r w:rsidR="00235EF4">
        <w:rPr>
          <w:sz w:val="24"/>
          <w:szCs w:val="24"/>
        </w:rPr>
        <w:t>kanalizacyjnych z lat ubiegłych</w:t>
      </w:r>
      <w:r w:rsidR="0088479E" w:rsidRPr="00E83B6C">
        <w:rPr>
          <w:sz w:val="24"/>
          <w:szCs w:val="24"/>
        </w:rPr>
        <w:t>.</w:t>
      </w:r>
    </w:p>
    <w:p w:rsidR="009D6FBA" w:rsidRDefault="0088479E" w:rsidP="0088479E">
      <w:pPr>
        <w:numPr>
          <w:ilvl w:val="0"/>
          <w:numId w:val="11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Prowizja od dochodów realizowanych na rzecz budżetu państwa § 2360 kwota </w:t>
      </w:r>
      <w:r w:rsidR="00235EF4">
        <w:rPr>
          <w:sz w:val="24"/>
          <w:szCs w:val="24"/>
        </w:rPr>
        <w:t>15.000,00 zł</w:t>
      </w:r>
      <w:r w:rsidRPr="00E83B6C">
        <w:rPr>
          <w:sz w:val="24"/>
          <w:szCs w:val="24"/>
        </w:rPr>
        <w:t xml:space="preserve"> za egzekucję zaległych alimentów.</w:t>
      </w:r>
    </w:p>
    <w:p w:rsidR="002737B3" w:rsidRPr="00E83B6C" w:rsidRDefault="002737B3" w:rsidP="0088479E">
      <w:pPr>
        <w:numPr>
          <w:ilvl w:val="0"/>
          <w:numId w:val="11"/>
        </w:num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Środki pozyskane przez GOK </w:t>
      </w:r>
      <w:r w:rsidRPr="00E83B6C">
        <w:rPr>
          <w:sz w:val="24"/>
          <w:szCs w:val="24"/>
        </w:rPr>
        <w:t xml:space="preserve">§ </w:t>
      </w:r>
      <w:r>
        <w:rPr>
          <w:sz w:val="24"/>
          <w:szCs w:val="24"/>
        </w:rPr>
        <w:t>2707 i 2709</w:t>
      </w:r>
      <w:r w:rsidRPr="00E83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projekt Teraz My w kwocie 48.800,00</w:t>
      </w:r>
      <w:r w:rsidR="00400334">
        <w:rPr>
          <w:sz w:val="24"/>
          <w:szCs w:val="24"/>
        </w:rPr>
        <w:t> </w:t>
      </w:r>
      <w:r>
        <w:rPr>
          <w:sz w:val="24"/>
          <w:szCs w:val="24"/>
        </w:rPr>
        <w:t>zł.</w:t>
      </w:r>
    </w:p>
    <w:p w:rsidR="009D6FBA" w:rsidRPr="00E83B6C" w:rsidRDefault="009D6FBA" w:rsidP="00FA4B70">
      <w:pPr>
        <w:ind w:right="283"/>
        <w:jc w:val="both"/>
        <w:rPr>
          <w:b/>
          <w:sz w:val="24"/>
          <w:szCs w:val="24"/>
        </w:rPr>
      </w:pPr>
    </w:p>
    <w:p w:rsidR="0005701E" w:rsidRPr="00E83B6C" w:rsidRDefault="0005701E" w:rsidP="0005701E">
      <w:pPr>
        <w:pStyle w:val="Nagwek2"/>
        <w:rPr>
          <w:sz w:val="24"/>
          <w:szCs w:val="24"/>
        </w:rPr>
      </w:pPr>
      <w:r w:rsidRPr="00E83B6C">
        <w:rPr>
          <w:sz w:val="24"/>
          <w:szCs w:val="24"/>
        </w:rPr>
        <w:t>V. Subwencje.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235EF4" w:rsidRDefault="0005701E" w:rsidP="0005701E">
      <w:p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Dochody budżetu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="00F67431" w:rsidRPr="00E83B6C">
        <w:rPr>
          <w:sz w:val="24"/>
          <w:szCs w:val="24"/>
        </w:rPr>
        <w:t xml:space="preserve"> z tego tytułu</w:t>
      </w:r>
      <w:r w:rsidRPr="00E83B6C">
        <w:rPr>
          <w:sz w:val="24"/>
          <w:szCs w:val="24"/>
        </w:rPr>
        <w:t xml:space="preserve"> na rok 20</w:t>
      </w:r>
      <w:r w:rsidR="00E30D95" w:rsidRPr="00E83B6C">
        <w:rPr>
          <w:sz w:val="24"/>
          <w:szCs w:val="24"/>
        </w:rPr>
        <w:t>1</w:t>
      </w:r>
      <w:r w:rsidR="00235EF4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to subwencja oświatowa</w:t>
      </w:r>
      <w:r w:rsidR="00E30D95" w:rsidRPr="00E83B6C">
        <w:rPr>
          <w:sz w:val="24"/>
          <w:szCs w:val="24"/>
        </w:rPr>
        <w:t xml:space="preserve"> i</w:t>
      </w:r>
      <w:r w:rsidR="00B644A6" w:rsidRPr="00E83B6C">
        <w:rPr>
          <w:sz w:val="24"/>
          <w:szCs w:val="24"/>
        </w:rPr>
        <w:t xml:space="preserve"> </w:t>
      </w:r>
      <w:r w:rsidR="00235EF4">
        <w:rPr>
          <w:sz w:val="24"/>
          <w:szCs w:val="24"/>
        </w:rPr>
        <w:t>wyrównawcza w kwotach:</w:t>
      </w:r>
    </w:p>
    <w:p w:rsidR="0005701E" w:rsidRPr="00E83B6C" w:rsidRDefault="00B644A6" w:rsidP="0005701E">
      <w:pPr>
        <w:numPr>
          <w:ilvl w:val="0"/>
          <w:numId w:val="10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>Subwencja oświatowa 3</w:t>
      </w:r>
      <w:r w:rsidR="0005701E" w:rsidRPr="00E83B6C">
        <w:rPr>
          <w:sz w:val="24"/>
          <w:szCs w:val="24"/>
        </w:rPr>
        <w:t>.</w:t>
      </w:r>
      <w:r w:rsidR="00235EF4">
        <w:rPr>
          <w:sz w:val="24"/>
          <w:szCs w:val="24"/>
        </w:rPr>
        <w:t>438</w:t>
      </w:r>
      <w:r w:rsidR="0005701E" w:rsidRPr="00E83B6C">
        <w:rPr>
          <w:sz w:val="24"/>
          <w:szCs w:val="24"/>
        </w:rPr>
        <w:t>.</w:t>
      </w:r>
      <w:r w:rsidR="00235EF4">
        <w:rPr>
          <w:sz w:val="24"/>
          <w:szCs w:val="24"/>
        </w:rPr>
        <w:t>172</w:t>
      </w:r>
      <w:r w:rsidR="0005701E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 xml:space="preserve">00 </w:t>
      </w:r>
      <w:r w:rsidR="0005701E" w:rsidRPr="00E83B6C">
        <w:rPr>
          <w:sz w:val="24"/>
          <w:szCs w:val="24"/>
        </w:rPr>
        <w:t>zł.</w:t>
      </w:r>
    </w:p>
    <w:p w:rsidR="0005701E" w:rsidRPr="00E83B6C" w:rsidRDefault="00160F5B" w:rsidP="0005701E">
      <w:pPr>
        <w:numPr>
          <w:ilvl w:val="0"/>
          <w:numId w:val="10"/>
        </w:num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Subwencja wyrównawcza kwota </w:t>
      </w:r>
      <w:r w:rsidR="00235EF4">
        <w:rPr>
          <w:sz w:val="24"/>
          <w:szCs w:val="24"/>
        </w:rPr>
        <w:t>1.817.554</w:t>
      </w:r>
      <w:r w:rsidR="0005701E" w:rsidRPr="00E83B6C">
        <w:rPr>
          <w:sz w:val="24"/>
          <w:szCs w:val="24"/>
        </w:rPr>
        <w:t>,</w:t>
      </w:r>
      <w:r w:rsidR="00B644A6" w:rsidRPr="00E83B6C">
        <w:rPr>
          <w:sz w:val="24"/>
          <w:szCs w:val="24"/>
        </w:rPr>
        <w:t>00</w:t>
      </w:r>
      <w:r w:rsidR="0005701E" w:rsidRPr="00E83B6C">
        <w:rPr>
          <w:sz w:val="24"/>
          <w:szCs w:val="24"/>
        </w:rPr>
        <w:t xml:space="preserve"> zł.</w:t>
      </w:r>
    </w:p>
    <w:p w:rsidR="0005701E" w:rsidRPr="00E83B6C" w:rsidRDefault="0005701E" w:rsidP="0005701E">
      <w:pPr>
        <w:ind w:right="283"/>
        <w:jc w:val="both"/>
        <w:rPr>
          <w:b/>
          <w:sz w:val="24"/>
          <w:szCs w:val="24"/>
        </w:rPr>
      </w:pPr>
      <w:r w:rsidRPr="00E83B6C">
        <w:rPr>
          <w:b/>
          <w:sz w:val="24"/>
          <w:szCs w:val="24"/>
        </w:rPr>
        <w:lastRenderedPageBreak/>
        <w:t>VI. Dotacje.</w:t>
      </w:r>
    </w:p>
    <w:p w:rsidR="0005701E" w:rsidRPr="00E83B6C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A17B42" w:rsidRDefault="0005701E" w:rsidP="0005701E">
      <w:pPr>
        <w:ind w:right="283"/>
        <w:jc w:val="both"/>
        <w:rPr>
          <w:sz w:val="24"/>
          <w:szCs w:val="24"/>
        </w:rPr>
      </w:pPr>
      <w:r w:rsidRPr="00E83B6C">
        <w:rPr>
          <w:sz w:val="24"/>
          <w:szCs w:val="24"/>
        </w:rPr>
        <w:t xml:space="preserve">Wzorem </w:t>
      </w:r>
      <w:r w:rsidR="00162CEC" w:rsidRPr="00E83B6C">
        <w:rPr>
          <w:sz w:val="24"/>
          <w:szCs w:val="24"/>
        </w:rPr>
        <w:t xml:space="preserve">z </w:t>
      </w:r>
      <w:r w:rsidRPr="00E83B6C">
        <w:rPr>
          <w:sz w:val="24"/>
          <w:szCs w:val="24"/>
        </w:rPr>
        <w:t xml:space="preserve">lat ubiegłych dochody budżetu </w:t>
      </w:r>
      <w:proofErr w:type="spellStart"/>
      <w:r w:rsidRPr="00E83B6C">
        <w:rPr>
          <w:sz w:val="24"/>
          <w:szCs w:val="24"/>
        </w:rPr>
        <w:t>gminy</w:t>
      </w:r>
      <w:proofErr w:type="spellEnd"/>
      <w:r w:rsidRPr="00E83B6C">
        <w:rPr>
          <w:sz w:val="24"/>
          <w:szCs w:val="24"/>
        </w:rPr>
        <w:t xml:space="preserve"> na rok 20</w:t>
      </w:r>
      <w:r w:rsidR="00E30D95" w:rsidRPr="00E83B6C">
        <w:rPr>
          <w:sz w:val="24"/>
          <w:szCs w:val="24"/>
        </w:rPr>
        <w:t>1</w:t>
      </w:r>
      <w:r w:rsidR="00235EF4">
        <w:rPr>
          <w:sz w:val="24"/>
          <w:szCs w:val="24"/>
        </w:rPr>
        <w:t>1</w:t>
      </w:r>
      <w:r w:rsidRPr="00E83B6C">
        <w:rPr>
          <w:sz w:val="24"/>
          <w:szCs w:val="24"/>
        </w:rPr>
        <w:t xml:space="preserve"> zostały zwiększone o wstępne kwoty dotacji celowych na finansowanie zadań zleconych</w:t>
      </w:r>
      <w:r w:rsidR="00162CEC" w:rsidRPr="00E83B6C">
        <w:rPr>
          <w:sz w:val="24"/>
          <w:szCs w:val="24"/>
        </w:rPr>
        <w:t>,</w:t>
      </w:r>
      <w:r w:rsidRPr="00E83B6C">
        <w:rPr>
          <w:sz w:val="24"/>
          <w:szCs w:val="24"/>
        </w:rPr>
        <w:t xml:space="preserve"> realizo</w:t>
      </w:r>
      <w:r w:rsidR="00E30D95" w:rsidRPr="00E83B6C">
        <w:rPr>
          <w:sz w:val="24"/>
          <w:szCs w:val="24"/>
        </w:rPr>
        <w:t>wanych przez Gminę w wysokości 1</w:t>
      </w:r>
      <w:r w:rsidRPr="00E83B6C">
        <w:rPr>
          <w:sz w:val="24"/>
          <w:szCs w:val="24"/>
        </w:rPr>
        <w:t>.</w:t>
      </w:r>
      <w:r w:rsidR="00E30D95" w:rsidRPr="00E83B6C">
        <w:rPr>
          <w:sz w:val="24"/>
          <w:szCs w:val="24"/>
        </w:rPr>
        <w:t>8</w:t>
      </w:r>
      <w:r w:rsidR="00235EF4">
        <w:rPr>
          <w:sz w:val="24"/>
          <w:szCs w:val="24"/>
        </w:rPr>
        <w:t>94</w:t>
      </w:r>
      <w:r w:rsidRPr="00E83B6C">
        <w:rPr>
          <w:sz w:val="24"/>
          <w:szCs w:val="24"/>
        </w:rPr>
        <w:t>.</w:t>
      </w:r>
      <w:r w:rsidR="00235EF4">
        <w:rPr>
          <w:sz w:val="24"/>
          <w:szCs w:val="24"/>
        </w:rPr>
        <w:t>30</w:t>
      </w:r>
      <w:r w:rsidR="00E30D95" w:rsidRPr="00E83B6C">
        <w:rPr>
          <w:sz w:val="24"/>
          <w:szCs w:val="24"/>
        </w:rPr>
        <w:t>4</w:t>
      </w:r>
      <w:r w:rsidRPr="00E83B6C">
        <w:rPr>
          <w:sz w:val="24"/>
          <w:szCs w:val="24"/>
        </w:rPr>
        <w:t>,</w:t>
      </w:r>
      <w:r w:rsidR="00B644A6" w:rsidRPr="00E83B6C">
        <w:rPr>
          <w:sz w:val="24"/>
          <w:szCs w:val="24"/>
        </w:rPr>
        <w:t xml:space="preserve">00 </w:t>
      </w:r>
      <w:r w:rsidR="007758A6" w:rsidRPr="00E83B6C">
        <w:rPr>
          <w:sz w:val="24"/>
          <w:szCs w:val="24"/>
        </w:rPr>
        <w:t>zł, w tym</w:t>
      </w:r>
      <w:r w:rsidRPr="00E83B6C">
        <w:rPr>
          <w:sz w:val="24"/>
          <w:szCs w:val="24"/>
        </w:rPr>
        <w:t>: na zadania z zakresu Ur</w:t>
      </w:r>
      <w:r w:rsidR="00B644A6" w:rsidRPr="00E83B6C">
        <w:rPr>
          <w:sz w:val="24"/>
          <w:szCs w:val="24"/>
        </w:rPr>
        <w:t xml:space="preserve">zędu Wojewódzkiego kwota </w:t>
      </w:r>
      <w:r w:rsidR="00235EF4">
        <w:rPr>
          <w:sz w:val="24"/>
          <w:szCs w:val="24"/>
        </w:rPr>
        <w:t>68.5</w:t>
      </w:r>
      <w:r w:rsidRPr="00E83B6C">
        <w:rPr>
          <w:sz w:val="24"/>
          <w:szCs w:val="24"/>
        </w:rPr>
        <w:t>00,</w:t>
      </w:r>
      <w:r w:rsidR="00B644A6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 xml:space="preserve"> zł, Krajowego Biura Wyborczego kwota </w:t>
      </w:r>
      <w:r w:rsidR="00B644A6" w:rsidRPr="00E83B6C">
        <w:rPr>
          <w:sz w:val="24"/>
          <w:szCs w:val="24"/>
        </w:rPr>
        <w:t>8</w:t>
      </w:r>
      <w:r w:rsidR="00235EF4">
        <w:rPr>
          <w:sz w:val="24"/>
          <w:szCs w:val="24"/>
        </w:rPr>
        <w:t>0</w:t>
      </w:r>
      <w:r w:rsidR="00E30D95" w:rsidRPr="00E83B6C">
        <w:rPr>
          <w:sz w:val="24"/>
          <w:szCs w:val="24"/>
        </w:rPr>
        <w:t>4</w:t>
      </w:r>
      <w:r w:rsidRPr="00E83B6C">
        <w:rPr>
          <w:sz w:val="24"/>
          <w:szCs w:val="24"/>
        </w:rPr>
        <w:t>,</w:t>
      </w:r>
      <w:r w:rsidR="00B644A6" w:rsidRPr="00E83B6C">
        <w:rPr>
          <w:sz w:val="24"/>
          <w:szCs w:val="24"/>
        </w:rPr>
        <w:t>00</w:t>
      </w:r>
      <w:r w:rsidRPr="00E83B6C">
        <w:rPr>
          <w:sz w:val="24"/>
          <w:szCs w:val="24"/>
        </w:rPr>
        <w:t xml:space="preserve"> zł or</w:t>
      </w:r>
      <w:r w:rsidR="00160F5B" w:rsidRPr="00E83B6C">
        <w:rPr>
          <w:sz w:val="24"/>
          <w:szCs w:val="24"/>
        </w:rPr>
        <w:t>az pomoc społeczna w kwocie 1.</w:t>
      </w:r>
      <w:r w:rsidR="00235EF4">
        <w:rPr>
          <w:sz w:val="24"/>
          <w:szCs w:val="24"/>
        </w:rPr>
        <w:t>825</w:t>
      </w:r>
      <w:r w:rsidRPr="00E83B6C">
        <w:rPr>
          <w:sz w:val="24"/>
          <w:szCs w:val="24"/>
        </w:rPr>
        <w:t>.</w:t>
      </w:r>
      <w:r w:rsidR="00160F5B" w:rsidRPr="00E83B6C">
        <w:rPr>
          <w:sz w:val="24"/>
          <w:szCs w:val="24"/>
        </w:rPr>
        <w:t>000</w:t>
      </w:r>
      <w:r w:rsidR="00B644A6" w:rsidRPr="00E83B6C">
        <w:rPr>
          <w:sz w:val="24"/>
          <w:szCs w:val="24"/>
        </w:rPr>
        <w:t>,00</w:t>
      </w:r>
      <w:r w:rsidR="00160F5B" w:rsidRPr="00E83B6C">
        <w:rPr>
          <w:sz w:val="24"/>
          <w:szCs w:val="24"/>
        </w:rPr>
        <w:t xml:space="preserve"> zł</w:t>
      </w:r>
      <w:r w:rsidRPr="00E83B6C">
        <w:rPr>
          <w:sz w:val="24"/>
          <w:szCs w:val="24"/>
        </w:rPr>
        <w:t>.</w:t>
      </w:r>
      <w:r w:rsidRPr="00A17B42">
        <w:rPr>
          <w:sz w:val="24"/>
          <w:szCs w:val="24"/>
        </w:rPr>
        <w:t xml:space="preserve"> 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A17B42">
        <w:rPr>
          <w:sz w:val="24"/>
          <w:szCs w:val="24"/>
        </w:rPr>
        <w:t xml:space="preserve">W projekcie budżetu ujęto również kwoty dotacji na zadania własne tj. ośrodki pomocy społecznej w kwocie </w:t>
      </w:r>
      <w:r w:rsidR="00B644A6" w:rsidRPr="00A17B42">
        <w:rPr>
          <w:sz w:val="24"/>
          <w:szCs w:val="24"/>
        </w:rPr>
        <w:t>10</w:t>
      </w:r>
      <w:r w:rsidR="00235EF4">
        <w:rPr>
          <w:sz w:val="24"/>
          <w:szCs w:val="24"/>
        </w:rPr>
        <w:t>5</w:t>
      </w:r>
      <w:r w:rsidRPr="00A17B42">
        <w:rPr>
          <w:sz w:val="24"/>
          <w:szCs w:val="24"/>
        </w:rPr>
        <w:t>.000,</w:t>
      </w:r>
      <w:r w:rsidR="00B644A6" w:rsidRPr="00A17B42">
        <w:rPr>
          <w:sz w:val="24"/>
          <w:szCs w:val="24"/>
        </w:rPr>
        <w:t>00</w:t>
      </w:r>
      <w:r w:rsidRPr="00A17B42">
        <w:rPr>
          <w:sz w:val="24"/>
          <w:szCs w:val="24"/>
        </w:rPr>
        <w:t xml:space="preserve"> zł, wypłatę świadczeń </w:t>
      </w:r>
      <w:r w:rsidR="009D6FBA" w:rsidRPr="00A17B42">
        <w:rPr>
          <w:sz w:val="24"/>
          <w:szCs w:val="24"/>
        </w:rPr>
        <w:t xml:space="preserve">i składek zdrowotnych </w:t>
      </w:r>
      <w:r w:rsidRPr="00A17B42">
        <w:rPr>
          <w:sz w:val="24"/>
          <w:szCs w:val="24"/>
        </w:rPr>
        <w:t xml:space="preserve">z </w:t>
      </w:r>
      <w:r w:rsidR="00162CEC" w:rsidRPr="00A17B42">
        <w:rPr>
          <w:sz w:val="24"/>
          <w:szCs w:val="24"/>
        </w:rPr>
        <w:t>pomocy</w:t>
      </w:r>
      <w:r w:rsidRPr="00A17B42">
        <w:rPr>
          <w:sz w:val="24"/>
          <w:szCs w:val="24"/>
        </w:rPr>
        <w:t xml:space="preserve"> społecznej na kwotę </w:t>
      </w:r>
      <w:r w:rsidR="00235EF4">
        <w:rPr>
          <w:sz w:val="24"/>
          <w:szCs w:val="24"/>
        </w:rPr>
        <w:t>449</w:t>
      </w:r>
      <w:r w:rsidRPr="00A17B42">
        <w:rPr>
          <w:sz w:val="24"/>
          <w:szCs w:val="24"/>
        </w:rPr>
        <w:t>.000,</w:t>
      </w:r>
      <w:r w:rsidR="00B644A6" w:rsidRPr="00A17B42">
        <w:rPr>
          <w:sz w:val="24"/>
          <w:szCs w:val="24"/>
        </w:rPr>
        <w:t>00</w:t>
      </w:r>
      <w:r w:rsidR="002737B3">
        <w:rPr>
          <w:sz w:val="24"/>
          <w:szCs w:val="24"/>
        </w:rPr>
        <w:t xml:space="preserve"> zł</w:t>
      </w:r>
      <w:r w:rsidR="00160F5B" w:rsidRPr="00A17B42">
        <w:rPr>
          <w:sz w:val="24"/>
          <w:szCs w:val="24"/>
        </w:rPr>
        <w:t xml:space="preserve">. </w:t>
      </w:r>
      <w:r w:rsidRPr="00A17B42">
        <w:rPr>
          <w:sz w:val="24"/>
          <w:szCs w:val="24"/>
        </w:rPr>
        <w:t>Razem dot</w:t>
      </w:r>
      <w:r w:rsidR="00E473C1" w:rsidRPr="00A17B42">
        <w:rPr>
          <w:sz w:val="24"/>
          <w:szCs w:val="24"/>
        </w:rPr>
        <w:t xml:space="preserve">acje na zadnia własne to kwota </w:t>
      </w:r>
      <w:r w:rsidR="00235EF4">
        <w:rPr>
          <w:sz w:val="24"/>
          <w:szCs w:val="24"/>
        </w:rPr>
        <w:t>554</w:t>
      </w:r>
      <w:r w:rsidRPr="00A17B42">
        <w:rPr>
          <w:sz w:val="24"/>
          <w:szCs w:val="24"/>
        </w:rPr>
        <w:t>.000,</w:t>
      </w:r>
      <w:r w:rsidR="00E473C1" w:rsidRPr="00A17B42">
        <w:rPr>
          <w:sz w:val="24"/>
          <w:szCs w:val="24"/>
        </w:rPr>
        <w:t>00</w:t>
      </w:r>
      <w:r w:rsidR="00400334">
        <w:rPr>
          <w:sz w:val="24"/>
          <w:szCs w:val="24"/>
        </w:rPr>
        <w:t> </w:t>
      </w:r>
      <w:r w:rsidRPr="00F24476">
        <w:rPr>
          <w:sz w:val="24"/>
          <w:szCs w:val="24"/>
        </w:rPr>
        <w:t>zł.</w:t>
      </w:r>
      <w:r w:rsidR="009D6FBA" w:rsidRPr="00F24476">
        <w:rPr>
          <w:sz w:val="24"/>
          <w:szCs w:val="24"/>
        </w:rPr>
        <w:t xml:space="preserve"> Brak w planie dotacji na dożywianie uczniów.</w:t>
      </w:r>
    </w:p>
    <w:p w:rsidR="00235EF4" w:rsidRDefault="004960E4" w:rsidP="00FB5A40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Planuje się p</w:t>
      </w:r>
      <w:r w:rsidR="00FB5A40" w:rsidRPr="00F24476">
        <w:rPr>
          <w:sz w:val="24"/>
          <w:szCs w:val="24"/>
        </w:rPr>
        <w:t>ozyska</w:t>
      </w:r>
      <w:r w:rsidRPr="00F24476">
        <w:rPr>
          <w:sz w:val="24"/>
          <w:szCs w:val="24"/>
        </w:rPr>
        <w:t>ć</w:t>
      </w:r>
      <w:r w:rsidR="00FB5A40" w:rsidRPr="00F24476">
        <w:rPr>
          <w:sz w:val="24"/>
          <w:szCs w:val="24"/>
        </w:rPr>
        <w:t xml:space="preserve"> dotacje na zadania inwestycyjne </w:t>
      </w:r>
      <w:r w:rsidR="00E45105">
        <w:rPr>
          <w:sz w:val="24"/>
          <w:szCs w:val="24"/>
        </w:rPr>
        <w:t>w ramach ś</w:t>
      </w:r>
      <w:r w:rsidR="00235EF4">
        <w:rPr>
          <w:sz w:val="24"/>
          <w:szCs w:val="24"/>
        </w:rPr>
        <w:t>rodkó</w:t>
      </w:r>
      <w:r w:rsidR="00E45105">
        <w:rPr>
          <w:sz w:val="24"/>
          <w:szCs w:val="24"/>
        </w:rPr>
        <w:t>w</w:t>
      </w:r>
      <w:r w:rsidR="00235EF4">
        <w:rPr>
          <w:sz w:val="24"/>
          <w:szCs w:val="24"/>
        </w:rPr>
        <w:t xml:space="preserve"> z Unii europejskiej w kwocie 7.972.734,16 zł, na:</w:t>
      </w:r>
    </w:p>
    <w:p w:rsidR="00E45105" w:rsidRDefault="00235EF4" w:rsidP="00FB5A40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port handlowy </w:t>
      </w:r>
      <w:r w:rsidR="00E473C1" w:rsidRPr="00F24476">
        <w:rPr>
          <w:sz w:val="24"/>
          <w:szCs w:val="24"/>
        </w:rPr>
        <w:t>w</w:t>
      </w:r>
      <w:r w:rsidR="00FB5A40" w:rsidRPr="00F24476">
        <w:rPr>
          <w:sz w:val="24"/>
          <w:szCs w:val="24"/>
        </w:rPr>
        <w:t xml:space="preserve"> </w:t>
      </w:r>
      <w:r w:rsidR="00955712" w:rsidRPr="00F24476">
        <w:rPr>
          <w:sz w:val="24"/>
          <w:szCs w:val="24"/>
        </w:rPr>
        <w:t xml:space="preserve">kwocie </w:t>
      </w:r>
      <w:r>
        <w:rPr>
          <w:sz w:val="24"/>
          <w:szCs w:val="24"/>
        </w:rPr>
        <w:t>4</w:t>
      </w:r>
      <w:r w:rsidR="00955712" w:rsidRPr="00F24476">
        <w:rPr>
          <w:sz w:val="24"/>
          <w:szCs w:val="24"/>
        </w:rPr>
        <w:t>.</w:t>
      </w:r>
      <w:r>
        <w:rPr>
          <w:sz w:val="24"/>
          <w:szCs w:val="24"/>
        </w:rPr>
        <w:t>982</w:t>
      </w:r>
      <w:r w:rsidR="00955712" w:rsidRPr="00F24476">
        <w:rPr>
          <w:sz w:val="24"/>
          <w:szCs w:val="24"/>
        </w:rPr>
        <w:t>.</w:t>
      </w:r>
      <w:r>
        <w:rPr>
          <w:sz w:val="24"/>
          <w:szCs w:val="24"/>
        </w:rPr>
        <w:t>861</w:t>
      </w:r>
      <w:r w:rsidR="00955712" w:rsidRPr="00F24476">
        <w:rPr>
          <w:sz w:val="24"/>
          <w:szCs w:val="24"/>
        </w:rPr>
        <w:t>,</w:t>
      </w:r>
      <w:r>
        <w:rPr>
          <w:sz w:val="24"/>
          <w:szCs w:val="24"/>
        </w:rPr>
        <w:t>16</w:t>
      </w:r>
      <w:r w:rsidR="00955712" w:rsidRPr="00F24476">
        <w:rPr>
          <w:sz w:val="24"/>
          <w:szCs w:val="24"/>
        </w:rPr>
        <w:t xml:space="preserve"> zł</w:t>
      </w:r>
      <w:r w:rsidR="00E45105">
        <w:rPr>
          <w:sz w:val="24"/>
          <w:szCs w:val="24"/>
        </w:rPr>
        <w:t>,</w:t>
      </w:r>
    </w:p>
    <w:p w:rsidR="00E45105" w:rsidRDefault="00E45105" w:rsidP="00FB5A40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- refundacja wydatków na Kanał Młyński kwota 1.876.873,00 zł w związku z planowanym na grudzień 2010r. złożeniem wniosku o płatność,</w:t>
      </w:r>
    </w:p>
    <w:p w:rsidR="00D557AE" w:rsidRDefault="00D557AE" w:rsidP="00FB5A40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- refundacja wydatków na kanalizację wsi Budzień</w:t>
      </w:r>
      <w:r w:rsidR="00400334">
        <w:rPr>
          <w:sz w:val="24"/>
          <w:szCs w:val="24"/>
        </w:rPr>
        <w:t xml:space="preserve"> i </w:t>
      </w:r>
      <w:r>
        <w:rPr>
          <w:sz w:val="24"/>
          <w:szCs w:val="24"/>
        </w:rPr>
        <w:t>Widzieńsko za rok 2010</w:t>
      </w:r>
      <w:r w:rsidR="00400334">
        <w:rPr>
          <w:sz w:val="24"/>
          <w:szCs w:val="24"/>
        </w:rPr>
        <w:t xml:space="preserve"> około 1,</w:t>
      </w:r>
      <w:r w:rsidR="00400334" w:rsidRPr="00400334">
        <w:t>1</w:t>
      </w:r>
      <w:r w:rsidR="00400334">
        <w:t>1</w:t>
      </w:r>
      <w:r w:rsidR="00400334" w:rsidRPr="00400334">
        <w:t>3</w:t>
      </w:r>
      <w:r w:rsidR="00400334">
        <w:t> </w:t>
      </w:r>
      <w:r w:rsidR="00400334" w:rsidRPr="00400334">
        <w:rPr>
          <w:sz w:val="24"/>
          <w:szCs w:val="24"/>
        </w:rPr>
        <w:t>mln</w:t>
      </w:r>
      <w:r w:rsidR="00400334">
        <w:rPr>
          <w:sz w:val="24"/>
          <w:szCs w:val="24"/>
        </w:rPr>
        <w:t>  zł</w:t>
      </w:r>
      <w:r>
        <w:rPr>
          <w:sz w:val="24"/>
          <w:szCs w:val="24"/>
        </w:rPr>
        <w:t>.</w:t>
      </w:r>
    </w:p>
    <w:p w:rsidR="00E45105" w:rsidRDefault="00E45105" w:rsidP="00FB5A40">
      <w:pPr>
        <w:ind w:right="283"/>
        <w:jc w:val="both"/>
        <w:rPr>
          <w:sz w:val="24"/>
          <w:szCs w:val="24"/>
        </w:rPr>
      </w:pPr>
    </w:p>
    <w:p w:rsidR="00651F10" w:rsidRPr="00F24476" w:rsidRDefault="00651F10" w:rsidP="0005701E">
      <w:pPr>
        <w:ind w:right="283"/>
        <w:jc w:val="both"/>
        <w:rPr>
          <w:b/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Wydatki.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Wydatki budżetowe na rok 20</w:t>
      </w:r>
      <w:r w:rsidR="00651F10" w:rsidRPr="00F24476">
        <w:rPr>
          <w:sz w:val="24"/>
          <w:szCs w:val="24"/>
        </w:rPr>
        <w:t>1</w:t>
      </w:r>
      <w:r w:rsidR="002737B3">
        <w:rPr>
          <w:sz w:val="24"/>
          <w:szCs w:val="24"/>
        </w:rPr>
        <w:t>1</w:t>
      </w:r>
      <w:r w:rsidRPr="00F24476">
        <w:rPr>
          <w:sz w:val="24"/>
          <w:szCs w:val="24"/>
        </w:rPr>
        <w:t xml:space="preserve"> </w:t>
      </w:r>
      <w:r w:rsidR="00160F5B" w:rsidRPr="00F24476">
        <w:rPr>
          <w:sz w:val="24"/>
          <w:szCs w:val="24"/>
        </w:rPr>
        <w:t xml:space="preserve">zostały skalkulowane w kwocie </w:t>
      </w:r>
      <w:r w:rsidR="00651F10" w:rsidRPr="00F24476">
        <w:rPr>
          <w:sz w:val="24"/>
          <w:szCs w:val="24"/>
        </w:rPr>
        <w:t>5</w:t>
      </w:r>
      <w:r w:rsidR="002737B3">
        <w:rPr>
          <w:sz w:val="24"/>
          <w:szCs w:val="24"/>
        </w:rPr>
        <w:t>6</w:t>
      </w:r>
      <w:r w:rsidRPr="00F24476">
        <w:rPr>
          <w:sz w:val="24"/>
          <w:szCs w:val="24"/>
        </w:rPr>
        <w:t>.</w:t>
      </w:r>
      <w:r w:rsidR="00044AF6">
        <w:rPr>
          <w:sz w:val="24"/>
          <w:szCs w:val="24"/>
        </w:rPr>
        <w:t>60</w:t>
      </w:r>
      <w:r w:rsidR="009F7500" w:rsidRPr="00F24476">
        <w:rPr>
          <w:sz w:val="24"/>
          <w:szCs w:val="24"/>
        </w:rPr>
        <w:t>1</w:t>
      </w:r>
      <w:r w:rsidRPr="00F24476">
        <w:rPr>
          <w:sz w:val="24"/>
          <w:szCs w:val="24"/>
        </w:rPr>
        <w:t>.</w:t>
      </w:r>
      <w:r w:rsidR="002737B3">
        <w:rPr>
          <w:sz w:val="24"/>
          <w:szCs w:val="24"/>
        </w:rPr>
        <w:t>938</w:t>
      </w:r>
      <w:r w:rsidR="00125DAC" w:rsidRPr="00F24476">
        <w:rPr>
          <w:sz w:val="24"/>
          <w:szCs w:val="24"/>
        </w:rPr>
        <w:t>,</w:t>
      </w:r>
      <w:r w:rsidR="002737B3">
        <w:rPr>
          <w:sz w:val="24"/>
          <w:szCs w:val="24"/>
        </w:rPr>
        <w:t>14</w:t>
      </w:r>
      <w:r w:rsidR="00D96A06" w:rsidRPr="00F24476">
        <w:rPr>
          <w:sz w:val="24"/>
          <w:szCs w:val="24"/>
        </w:rPr>
        <w:t xml:space="preserve"> </w:t>
      </w:r>
      <w:r w:rsidRPr="00F24476">
        <w:rPr>
          <w:sz w:val="24"/>
          <w:szCs w:val="24"/>
        </w:rPr>
        <w:t>zł. Struktura wydatków przedstawia się następująco:</w:t>
      </w:r>
    </w:p>
    <w:p w:rsidR="00FE524E" w:rsidRDefault="0005701E" w:rsidP="0005701E">
      <w:pPr>
        <w:numPr>
          <w:ilvl w:val="0"/>
          <w:numId w:val="12"/>
        </w:numPr>
        <w:ind w:right="283"/>
        <w:jc w:val="both"/>
        <w:rPr>
          <w:sz w:val="24"/>
          <w:szCs w:val="24"/>
        </w:rPr>
      </w:pPr>
      <w:r w:rsidRPr="00FE524E">
        <w:rPr>
          <w:sz w:val="24"/>
          <w:szCs w:val="24"/>
        </w:rPr>
        <w:t>Wydatki na finansowanie zadań inwestycyjnych z budże</w:t>
      </w:r>
      <w:r w:rsidR="00651F10" w:rsidRPr="00FE524E">
        <w:rPr>
          <w:sz w:val="24"/>
          <w:szCs w:val="24"/>
        </w:rPr>
        <w:t xml:space="preserve">tu </w:t>
      </w:r>
      <w:proofErr w:type="spellStart"/>
      <w:r w:rsidR="00651F10" w:rsidRPr="00FE524E">
        <w:rPr>
          <w:sz w:val="24"/>
          <w:szCs w:val="24"/>
        </w:rPr>
        <w:t>gminy</w:t>
      </w:r>
      <w:proofErr w:type="spellEnd"/>
      <w:r w:rsidR="00651F10" w:rsidRPr="00FE524E">
        <w:rPr>
          <w:sz w:val="24"/>
          <w:szCs w:val="24"/>
        </w:rPr>
        <w:t xml:space="preserve"> określono w wysokości </w:t>
      </w:r>
      <w:r w:rsidR="002737B3" w:rsidRPr="00FE524E">
        <w:rPr>
          <w:sz w:val="24"/>
          <w:szCs w:val="24"/>
        </w:rPr>
        <w:t>38</w:t>
      </w:r>
      <w:r w:rsidRPr="00FE524E">
        <w:rPr>
          <w:sz w:val="24"/>
          <w:szCs w:val="24"/>
        </w:rPr>
        <w:t>.</w:t>
      </w:r>
      <w:r w:rsidR="00693F14" w:rsidRPr="00FE524E">
        <w:rPr>
          <w:sz w:val="24"/>
          <w:szCs w:val="24"/>
        </w:rPr>
        <w:t>8</w:t>
      </w:r>
      <w:r w:rsidR="002737B3" w:rsidRPr="00FE524E">
        <w:rPr>
          <w:sz w:val="24"/>
          <w:szCs w:val="24"/>
        </w:rPr>
        <w:t>01</w:t>
      </w:r>
      <w:r w:rsidRPr="00FE524E">
        <w:rPr>
          <w:sz w:val="24"/>
          <w:szCs w:val="24"/>
        </w:rPr>
        <w:t>.</w:t>
      </w:r>
      <w:r w:rsidR="002737B3" w:rsidRPr="00FE524E">
        <w:rPr>
          <w:sz w:val="24"/>
          <w:szCs w:val="24"/>
        </w:rPr>
        <w:t>4</w:t>
      </w:r>
      <w:r w:rsidR="00693F14" w:rsidRPr="00FE524E">
        <w:rPr>
          <w:sz w:val="24"/>
          <w:szCs w:val="24"/>
        </w:rPr>
        <w:t>1</w:t>
      </w:r>
      <w:r w:rsidR="00651F10" w:rsidRPr="00FE524E">
        <w:rPr>
          <w:sz w:val="24"/>
          <w:szCs w:val="24"/>
        </w:rPr>
        <w:t>6</w:t>
      </w:r>
      <w:r w:rsidRPr="00FE524E">
        <w:rPr>
          <w:sz w:val="24"/>
          <w:szCs w:val="24"/>
        </w:rPr>
        <w:t>,</w:t>
      </w:r>
      <w:r w:rsidR="00171425" w:rsidRPr="00FE524E">
        <w:rPr>
          <w:sz w:val="24"/>
          <w:szCs w:val="24"/>
        </w:rPr>
        <w:t>0</w:t>
      </w:r>
      <w:r w:rsidR="002737B3" w:rsidRPr="00FE524E">
        <w:rPr>
          <w:sz w:val="24"/>
          <w:szCs w:val="24"/>
        </w:rPr>
        <w:t>5 zł</w:t>
      </w:r>
      <w:r w:rsidR="00FE524E" w:rsidRPr="00FE524E">
        <w:rPr>
          <w:sz w:val="24"/>
          <w:szCs w:val="24"/>
        </w:rPr>
        <w:t xml:space="preserve">,  </w:t>
      </w:r>
    </w:p>
    <w:p w:rsidR="009A6449" w:rsidRPr="00FE524E" w:rsidRDefault="009A6449" w:rsidP="0005701E">
      <w:pPr>
        <w:numPr>
          <w:ilvl w:val="0"/>
          <w:numId w:val="12"/>
        </w:numPr>
        <w:ind w:right="283"/>
        <w:jc w:val="both"/>
        <w:rPr>
          <w:sz w:val="24"/>
          <w:szCs w:val="24"/>
        </w:rPr>
      </w:pPr>
      <w:r w:rsidRPr="00FE524E">
        <w:rPr>
          <w:sz w:val="24"/>
          <w:szCs w:val="24"/>
        </w:rPr>
        <w:t>Wydatki na zakupy inwestycyjne jednostek b</w:t>
      </w:r>
      <w:r w:rsidR="002737B3" w:rsidRPr="00FE524E">
        <w:rPr>
          <w:sz w:val="24"/>
          <w:szCs w:val="24"/>
        </w:rPr>
        <w:t>udżetowych określono w kwocie 32</w:t>
      </w:r>
      <w:r w:rsidRPr="00FE524E">
        <w:rPr>
          <w:sz w:val="24"/>
          <w:szCs w:val="24"/>
        </w:rPr>
        <w:t>.</w:t>
      </w:r>
      <w:r w:rsidR="002737B3" w:rsidRPr="00FE524E">
        <w:rPr>
          <w:sz w:val="24"/>
          <w:szCs w:val="24"/>
        </w:rPr>
        <w:t>6</w:t>
      </w:r>
      <w:r w:rsidRPr="00FE524E">
        <w:rPr>
          <w:sz w:val="24"/>
          <w:szCs w:val="24"/>
        </w:rPr>
        <w:t>00,00 zł</w:t>
      </w:r>
    </w:p>
    <w:p w:rsidR="0005701E" w:rsidRPr="00F24476" w:rsidRDefault="0005701E" w:rsidP="0005701E">
      <w:pPr>
        <w:numPr>
          <w:ilvl w:val="0"/>
          <w:numId w:val="12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bieżące określone zostały w wysokości </w:t>
      </w:r>
      <w:r w:rsidR="00171425" w:rsidRPr="00F24476">
        <w:rPr>
          <w:sz w:val="24"/>
          <w:szCs w:val="24"/>
        </w:rPr>
        <w:t>1</w:t>
      </w:r>
      <w:r w:rsidR="009A6449" w:rsidRPr="00F24476">
        <w:rPr>
          <w:sz w:val="24"/>
          <w:szCs w:val="24"/>
        </w:rPr>
        <w:t>7</w:t>
      </w:r>
      <w:r w:rsidR="00171425" w:rsidRPr="00F24476">
        <w:rPr>
          <w:sz w:val="24"/>
          <w:szCs w:val="24"/>
        </w:rPr>
        <w:t>.</w:t>
      </w:r>
      <w:r w:rsidR="002737B3">
        <w:rPr>
          <w:sz w:val="24"/>
          <w:szCs w:val="24"/>
        </w:rPr>
        <w:t>7</w:t>
      </w:r>
      <w:r w:rsidR="00044AF6">
        <w:rPr>
          <w:sz w:val="24"/>
          <w:szCs w:val="24"/>
        </w:rPr>
        <w:t>6</w:t>
      </w:r>
      <w:r w:rsidR="002737B3">
        <w:rPr>
          <w:sz w:val="24"/>
          <w:szCs w:val="24"/>
        </w:rPr>
        <w:t>7</w:t>
      </w:r>
      <w:r w:rsidR="00171425" w:rsidRPr="00F24476">
        <w:rPr>
          <w:sz w:val="24"/>
          <w:szCs w:val="24"/>
        </w:rPr>
        <w:t>.</w:t>
      </w:r>
      <w:r w:rsidR="002737B3">
        <w:rPr>
          <w:sz w:val="24"/>
          <w:szCs w:val="24"/>
        </w:rPr>
        <w:t>922</w:t>
      </w:r>
      <w:r w:rsidR="00171425" w:rsidRPr="00F24476">
        <w:rPr>
          <w:sz w:val="24"/>
          <w:szCs w:val="24"/>
        </w:rPr>
        <w:t>,0</w:t>
      </w:r>
      <w:r w:rsidR="002737B3">
        <w:rPr>
          <w:sz w:val="24"/>
          <w:szCs w:val="24"/>
        </w:rPr>
        <w:t>9</w:t>
      </w:r>
      <w:r w:rsidR="00171425" w:rsidRPr="00F24476">
        <w:rPr>
          <w:sz w:val="24"/>
          <w:szCs w:val="24"/>
        </w:rPr>
        <w:t xml:space="preserve"> </w:t>
      </w:r>
      <w:r w:rsidRPr="00F24476">
        <w:rPr>
          <w:sz w:val="24"/>
          <w:szCs w:val="24"/>
        </w:rPr>
        <w:t>zł w tym :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rPr>
          <w:sz w:val="24"/>
          <w:szCs w:val="24"/>
        </w:rPr>
      </w:pPr>
      <w:r w:rsidRPr="00F24476">
        <w:rPr>
          <w:sz w:val="24"/>
          <w:szCs w:val="24"/>
        </w:rPr>
        <w:t xml:space="preserve">Remonty - wykonawstwo określono na kwotę </w:t>
      </w:r>
      <w:r w:rsidR="002737B3" w:rsidRPr="00E83B6C">
        <w:rPr>
          <w:sz w:val="24"/>
          <w:szCs w:val="24"/>
        </w:rPr>
        <w:t xml:space="preserve">913.245,81 </w:t>
      </w:r>
      <w:r w:rsidRPr="00F24476">
        <w:rPr>
          <w:sz w:val="24"/>
          <w:szCs w:val="24"/>
        </w:rPr>
        <w:t>zł,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na </w:t>
      </w:r>
      <w:r w:rsidR="009A6449" w:rsidRPr="00F24476">
        <w:rPr>
          <w:sz w:val="24"/>
          <w:szCs w:val="24"/>
        </w:rPr>
        <w:t>wnioski jednostek pomocniczych</w:t>
      </w:r>
      <w:r w:rsidRPr="00F24476">
        <w:rPr>
          <w:sz w:val="24"/>
          <w:szCs w:val="24"/>
        </w:rPr>
        <w:t xml:space="preserve"> – </w:t>
      </w:r>
      <w:r w:rsidR="002737B3">
        <w:rPr>
          <w:sz w:val="24"/>
          <w:szCs w:val="24"/>
        </w:rPr>
        <w:t>211.583</w:t>
      </w:r>
      <w:r w:rsidRPr="00F24476">
        <w:rPr>
          <w:sz w:val="24"/>
          <w:szCs w:val="24"/>
        </w:rPr>
        <w:t>,</w:t>
      </w:r>
      <w:r w:rsidR="002737B3">
        <w:rPr>
          <w:sz w:val="24"/>
          <w:szCs w:val="24"/>
        </w:rPr>
        <w:t>3</w:t>
      </w:r>
      <w:r w:rsidR="005211E6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 xml:space="preserve"> zł,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rPr>
          <w:sz w:val="24"/>
          <w:szCs w:val="24"/>
        </w:rPr>
      </w:pPr>
      <w:r w:rsidRPr="00F24476">
        <w:rPr>
          <w:sz w:val="24"/>
          <w:szCs w:val="24"/>
        </w:rPr>
        <w:t xml:space="preserve">Dotacje – kwota </w:t>
      </w:r>
      <w:r w:rsidR="001B1973">
        <w:rPr>
          <w:sz w:val="24"/>
          <w:szCs w:val="24"/>
        </w:rPr>
        <w:t>829.683,00</w:t>
      </w:r>
      <w:r w:rsidRPr="00F24476">
        <w:rPr>
          <w:sz w:val="24"/>
          <w:szCs w:val="24"/>
        </w:rPr>
        <w:t xml:space="preserve"> zł,</w:t>
      </w:r>
      <w:r w:rsidR="001B1973">
        <w:rPr>
          <w:sz w:val="24"/>
          <w:szCs w:val="24"/>
        </w:rPr>
        <w:t xml:space="preserve"> w tym 48.800,00 zł projekt z UE „Teraz My”</w:t>
      </w:r>
    </w:p>
    <w:p w:rsidR="00C50D88" w:rsidRPr="00F24476" w:rsidRDefault="00C50D88" w:rsidP="00D46700">
      <w:pPr>
        <w:ind w:right="283"/>
        <w:rPr>
          <w:sz w:val="24"/>
          <w:szCs w:val="24"/>
        </w:rPr>
      </w:pPr>
    </w:p>
    <w:p w:rsidR="0005701E" w:rsidRPr="00F24476" w:rsidRDefault="0005701E" w:rsidP="0005701E">
      <w:pPr>
        <w:ind w:right="283"/>
        <w:rPr>
          <w:sz w:val="24"/>
          <w:szCs w:val="24"/>
        </w:rPr>
      </w:pPr>
      <w:r w:rsidRPr="00F24476">
        <w:rPr>
          <w:sz w:val="24"/>
          <w:szCs w:val="24"/>
        </w:rPr>
        <w:t>Najwięcej środków finansowych z budżetu przeznaczono na realizację zadań:</w:t>
      </w:r>
    </w:p>
    <w:p w:rsidR="0005701E" w:rsidRPr="00F24476" w:rsidRDefault="0005701E" w:rsidP="0005701E">
      <w:pPr>
        <w:ind w:right="283"/>
        <w:rPr>
          <w:sz w:val="24"/>
          <w:szCs w:val="24"/>
        </w:rPr>
      </w:pPr>
    </w:p>
    <w:p w:rsidR="000E282B" w:rsidRPr="00F24476" w:rsidRDefault="009B15CF" w:rsidP="000E282B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Transport i łączność </w:t>
      </w:r>
      <w:r w:rsidR="001B1973">
        <w:rPr>
          <w:sz w:val="24"/>
          <w:szCs w:val="24"/>
        </w:rPr>
        <w:t>37,1</w:t>
      </w:r>
      <w:r w:rsidR="00044AF6">
        <w:rPr>
          <w:sz w:val="24"/>
          <w:szCs w:val="24"/>
        </w:rPr>
        <w:t>4</w:t>
      </w:r>
      <w:r w:rsidR="000E282B" w:rsidRPr="00F24476">
        <w:rPr>
          <w:sz w:val="24"/>
          <w:szCs w:val="24"/>
        </w:rPr>
        <w:t xml:space="preserve">% kwota </w:t>
      </w:r>
      <w:r w:rsidR="001B1973">
        <w:rPr>
          <w:sz w:val="24"/>
          <w:szCs w:val="24"/>
        </w:rPr>
        <w:t>2</w:t>
      </w:r>
      <w:r w:rsidR="000E282B" w:rsidRPr="00F24476">
        <w:rPr>
          <w:sz w:val="24"/>
          <w:szCs w:val="24"/>
        </w:rPr>
        <w:t>1.</w:t>
      </w:r>
      <w:r w:rsidR="001B1973">
        <w:rPr>
          <w:sz w:val="24"/>
          <w:szCs w:val="24"/>
        </w:rPr>
        <w:t>0</w:t>
      </w:r>
      <w:r w:rsidR="000E282B" w:rsidRPr="00F24476">
        <w:rPr>
          <w:sz w:val="24"/>
          <w:szCs w:val="24"/>
        </w:rPr>
        <w:t>2</w:t>
      </w:r>
      <w:r w:rsidR="001B1973">
        <w:rPr>
          <w:sz w:val="24"/>
          <w:szCs w:val="24"/>
        </w:rPr>
        <w:t>4</w:t>
      </w:r>
      <w:r w:rsidR="000E282B" w:rsidRPr="00F24476">
        <w:rPr>
          <w:sz w:val="24"/>
          <w:szCs w:val="24"/>
        </w:rPr>
        <w:t>.5</w:t>
      </w:r>
      <w:r w:rsidR="001B1973">
        <w:rPr>
          <w:sz w:val="24"/>
          <w:szCs w:val="24"/>
        </w:rPr>
        <w:t>23</w:t>
      </w:r>
      <w:r w:rsidR="000E282B" w:rsidRPr="00F24476">
        <w:rPr>
          <w:sz w:val="24"/>
          <w:szCs w:val="24"/>
        </w:rPr>
        <w:t>,</w:t>
      </w:r>
      <w:r w:rsidR="001B1973">
        <w:rPr>
          <w:sz w:val="24"/>
          <w:szCs w:val="24"/>
        </w:rPr>
        <w:t>70</w:t>
      </w:r>
      <w:r w:rsidR="000E282B" w:rsidRPr="00F24476">
        <w:rPr>
          <w:sz w:val="24"/>
          <w:szCs w:val="24"/>
        </w:rPr>
        <w:t xml:space="preserve"> zł,</w:t>
      </w:r>
    </w:p>
    <w:p w:rsidR="001B1973" w:rsidRPr="00F24476" w:rsidRDefault="001B1973" w:rsidP="001B1973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Kultura fizyczna i sport </w:t>
      </w:r>
      <w:r>
        <w:rPr>
          <w:sz w:val="24"/>
          <w:szCs w:val="24"/>
        </w:rPr>
        <w:t>13,34</w:t>
      </w:r>
      <w:r w:rsidRPr="00F24476">
        <w:rPr>
          <w:sz w:val="24"/>
          <w:szCs w:val="24"/>
        </w:rPr>
        <w:t xml:space="preserve">% kwota </w:t>
      </w:r>
      <w:r>
        <w:rPr>
          <w:sz w:val="24"/>
          <w:szCs w:val="24"/>
        </w:rPr>
        <w:t>7</w:t>
      </w:r>
      <w:r w:rsidRPr="00F24476">
        <w:rPr>
          <w:sz w:val="24"/>
          <w:szCs w:val="24"/>
        </w:rPr>
        <w:t>.</w:t>
      </w:r>
      <w:r>
        <w:rPr>
          <w:sz w:val="24"/>
          <w:szCs w:val="24"/>
        </w:rPr>
        <w:t>550</w:t>
      </w:r>
      <w:r w:rsidRPr="00F244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F24476">
        <w:rPr>
          <w:sz w:val="24"/>
          <w:szCs w:val="24"/>
        </w:rPr>
        <w:t>00,00 zł</w:t>
      </w:r>
    </w:p>
    <w:p w:rsidR="0005701E" w:rsidRPr="00F24476" w:rsidRDefault="0005701E" w:rsidP="000E282B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Oświata i wychowanie </w:t>
      </w:r>
      <w:r w:rsidR="000E282B" w:rsidRPr="00F24476">
        <w:rPr>
          <w:sz w:val="24"/>
          <w:szCs w:val="24"/>
        </w:rPr>
        <w:t>1</w:t>
      </w:r>
      <w:r w:rsidR="001B1973">
        <w:rPr>
          <w:sz w:val="24"/>
          <w:szCs w:val="24"/>
        </w:rPr>
        <w:t>1,33</w:t>
      </w:r>
      <w:r w:rsidR="00DB2772" w:rsidRPr="00F24476">
        <w:rPr>
          <w:sz w:val="24"/>
          <w:szCs w:val="24"/>
        </w:rPr>
        <w:t xml:space="preserve">% kwota </w:t>
      </w:r>
      <w:r w:rsidR="000E282B" w:rsidRPr="00F24476">
        <w:rPr>
          <w:sz w:val="24"/>
          <w:szCs w:val="24"/>
        </w:rPr>
        <w:t>6</w:t>
      </w:r>
      <w:r w:rsidRPr="00F24476">
        <w:rPr>
          <w:sz w:val="24"/>
          <w:szCs w:val="24"/>
        </w:rPr>
        <w:t>.</w:t>
      </w:r>
      <w:r w:rsidR="001B1973">
        <w:rPr>
          <w:sz w:val="24"/>
          <w:szCs w:val="24"/>
        </w:rPr>
        <w:t>411</w:t>
      </w:r>
      <w:r w:rsidRPr="00F24476">
        <w:rPr>
          <w:sz w:val="24"/>
          <w:szCs w:val="24"/>
        </w:rPr>
        <w:t>.</w:t>
      </w:r>
      <w:r w:rsidR="000E282B" w:rsidRPr="00F24476">
        <w:rPr>
          <w:sz w:val="24"/>
          <w:szCs w:val="24"/>
        </w:rPr>
        <w:t>3</w:t>
      </w:r>
      <w:r w:rsidR="001B1973">
        <w:rPr>
          <w:sz w:val="24"/>
          <w:szCs w:val="24"/>
        </w:rPr>
        <w:t>1</w:t>
      </w:r>
      <w:r w:rsidR="000E282B" w:rsidRPr="00F24476">
        <w:rPr>
          <w:sz w:val="24"/>
          <w:szCs w:val="24"/>
        </w:rPr>
        <w:t>4</w:t>
      </w:r>
      <w:r w:rsidR="00EA094A" w:rsidRPr="00F24476">
        <w:rPr>
          <w:sz w:val="24"/>
          <w:szCs w:val="24"/>
        </w:rPr>
        <w:t>,00</w:t>
      </w:r>
      <w:r w:rsidRPr="00F24476">
        <w:rPr>
          <w:sz w:val="24"/>
          <w:szCs w:val="24"/>
        </w:rPr>
        <w:t xml:space="preserve"> zł,</w:t>
      </w:r>
    </w:p>
    <w:p w:rsidR="000E282B" w:rsidRPr="00F24476" w:rsidRDefault="000E282B" w:rsidP="000E282B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Gospodarka mieszkaniowa </w:t>
      </w:r>
      <w:r w:rsidR="001B1973">
        <w:rPr>
          <w:sz w:val="24"/>
          <w:szCs w:val="24"/>
        </w:rPr>
        <w:t>9,67</w:t>
      </w:r>
      <w:r w:rsidRPr="00F24476">
        <w:rPr>
          <w:sz w:val="24"/>
          <w:szCs w:val="24"/>
        </w:rPr>
        <w:t xml:space="preserve">% kwota </w:t>
      </w:r>
      <w:r w:rsidR="001B1973">
        <w:rPr>
          <w:sz w:val="24"/>
          <w:szCs w:val="24"/>
        </w:rPr>
        <w:t>5</w:t>
      </w:r>
      <w:r w:rsidRPr="00F24476">
        <w:rPr>
          <w:sz w:val="24"/>
          <w:szCs w:val="24"/>
        </w:rPr>
        <w:t>.4</w:t>
      </w:r>
      <w:r w:rsidR="001B1973">
        <w:rPr>
          <w:sz w:val="24"/>
          <w:szCs w:val="24"/>
        </w:rPr>
        <w:t>73</w:t>
      </w:r>
      <w:r w:rsidRPr="00F24476">
        <w:rPr>
          <w:sz w:val="24"/>
          <w:szCs w:val="24"/>
        </w:rPr>
        <w:t xml:space="preserve">.000,00 zł </w:t>
      </w:r>
    </w:p>
    <w:p w:rsidR="000E282B" w:rsidRPr="00F24476" w:rsidRDefault="000E282B" w:rsidP="000E282B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Gospodarka komunalna i ochrona środowiska </w:t>
      </w:r>
      <w:r w:rsidR="001B1973">
        <w:rPr>
          <w:sz w:val="24"/>
          <w:szCs w:val="24"/>
        </w:rPr>
        <w:t>5,73% kwota 3</w:t>
      </w:r>
      <w:r w:rsidRPr="00F24476">
        <w:rPr>
          <w:sz w:val="24"/>
          <w:szCs w:val="24"/>
        </w:rPr>
        <w:t>.</w:t>
      </w:r>
      <w:r w:rsidR="001B1973">
        <w:rPr>
          <w:sz w:val="24"/>
          <w:szCs w:val="24"/>
        </w:rPr>
        <w:t>243</w:t>
      </w:r>
      <w:r w:rsidRPr="00F24476">
        <w:rPr>
          <w:sz w:val="24"/>
          <w:szCs w:val="24"/>
        </w:rPr>
        <w:t>.</w:t>
      </w:r>
      <w:r w:rsidR="001B1973">
        <w:rPr>
          <w:sz w:val="24"/>
          <w:szCs w:val="24"/>
        </w:rPr>
        <w:t>471</w:t>
      </w:r>
      <w:r w:rsidRPr="00F24476">
        <w:rPr>
          <w:sz w:val="24"/>
          <w:szCs w:val="24"/>
        </w:rPr>
        <w:t>,</w:t>
      </w:r>
      <w:r w:rsidR="001B1973">
        <w:rPr>
          <w:sz w:val="24"/>
          <w:szCs w:val="24"/>
        </w:rPr>
        <w:t>63</w:t>
      </w:r>
      <w:r w:rsidRPr="00F24476">
        <w:rPr>
          <w:sz w:val="24"/>
          <w:szCs w:val="24"/>
        </w:rPr>
        <w:t xml:space="preserve"> zł,</w:t>
      </w:r>
    </w:p>
    <w:p w:rsidR="00044AF6" w:rsidRPr="00F24476" w:rsidRDefault="00044AF6" w:rsidP="00044AF6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Wytwarzanie i zaopatrywanie w energię elektryczną, gaz i wodę </w:t>
      </w:r>
      <w:r>
        <w:rPr>
          <w:sz w:val="24"/>
          <w:szCs w:val="24"/>
        </w:rPr>
        <w:t>5,30</w:t>
      </w:r>
      <w:r w:rsidRPr="00F24476">
        <w:rPr>
          <w:sz w:val="24"/>
          <w:szCs w:val="24"/>
        </w:rPr>
        <w:t>% kwota 3.</w:t>
      </w:r>
      <w:r>
        <w:rPr>
          <w:sz w:val="24"/>
          <w:szCs w:val="24"/>
        </w:rPr>
        <w:t>0</w:t>
      </w:r>
      <w:r w:rsidRPr="00F24476">
        <w:rPr>
          <w:sz w:val="24"/>
          <w:szCs w:val="24"/>
        </w:rPr>
        <w:t>00.000,00 zł</w:t>
      </w:r>
    </w:p>
    <w:p w:rsidR="00044AF6" w:rsidRDefault="00044AF6" w:rsidP="000E282B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Pomoc społeczna </w:t>
      </w:r>
      <w:r>
        <w:rPr>
          <w:sz w:val="24"/>
          <w:szCs w:val="24"/>
        </w:rPr>
        <w:t>5,15</w:t>
      </w:r>
      <w:r w:rsidRPr="00F24476">
        <w:rPr>
          <w:sz w:val="24"/>
          <w:szCs w:val="24"/>
        </w:rPr>
        <w:t>% kwota 2.</w:t>
      </w:r>
      <w:r>
        <w:rPr>
          <w:sz w:val="24"/>
          <w:szCs w:val="24"/>
        </w:rPr>
        <w:t>916</w:t>
      </w:r>
      <w:r w:rsidRPr="00F24476">
        <w:rPr>
          <w:sz w:val="24"/>
          <w:szCs w:val="24"/>
        </w:rPr>
        <w:t>.5</w:t>
      </w:r>
      <w:r>
        <w:rPr>
          <w:sz w:val="24"/>
          <w:szCs w:val="24"/>
        </w:rPr>
        <w:t>0</w:t>
      </w:r>
      <w:r w:rsidRPr="00F24476">
        <w:rPr>
          <w:sz w:val="24"/>
          <w:szCs w:val="24"/>
        </w:rPr>
        <w:t xml:space="preserve">0,00 zł </w:t>
      </w:r>
    </w:p>
    <w:p w:rsidR="00044AF6" w:rsidRPr="00C52C1C" w:rsidRDefault="00044AF6" w:rsidP="00044AF6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C52C1C">
        <w:rPr>
          <w:sz w:val="24"/>
          <w:szCs w:val="24"/>
        </w:rPr>
        <w:t>Administracja publiczna 3,</w:t>
      </w:r>
      <w:r>
        <w:rPr>
          <w:sz w:val="24"/>
          <w:szCs w:val="24"/>
        </w:rPr>
        <w:t>95% kwota 2</w:t>
      </w:r>
      <w:r w:rsidRPr="00C52C1C">
        <w:rPr>
          <w:sz w:val="24"/>
          <w:szCs w:val="24"/>
        </w:rPr>
        <w:t>.2</w:t>
      </w:r>
      <w:r>
        <w:rPr>
          <w:sz w:val="24"/>
          <w:szCs w:val="24"/>
        </w:rPr>
        <w:t>35</w:t>
      </w:r>
      <w:r w:rsidRPr="00C52C1C">
        <w:rPr>
          <w:sz w:val="24"/>
          <w:szCs w:val="24"/>
        </w:rPr>
        <w:t>.00</w:t>
      </w:r>
      <w:r>
        <w:rPr>
          <w:sz w:val="24"/>
          <w:szCs w:val="24"/>
        </w:rPr>
        <w:t>8</w:t>
      </w:r>
      <w:r w:rsidRPr="00C52C1C">
        <w:rPr>
          <w:sz w:val="24"/>
          <w:szCs w:val="24"/>
        </w:rPr>
        <w:t>,00 zł,</w:t>
      </w:r>
    </w:p>
    <w:p w:rsidR="00044AF6" w:rsidRPr="00F24476" w:rsidRDefault="00044AF6" w:rsidP="00044AF6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Kultura i ochrona dziedzictwa narodowego </w:t>
      </w:r>
      <w:r>
        <w:rPr>
          <w:sz w:val="24"/>
          <w:szCs w:val="24"/>
        </w:rPr>
        <w:t>3,35</w:t>
      </w:r>
      <w:r w:rsidRPr="00F24476">
        <w:rPr>
          <w:sz w:val="24"/>
          <w:szCs w:val="24"/>
        </w:rPr>
        <w:t xml:space="preserve">% kwota </w:t>
      </w:r>
      <w:r>
        <w:rPr>
          <w:sz w:val="24"/>
          <w:szCs w:val="24"/>
        </w:rPr>
        <w:t>1</w:t>
      </w:r>
      <w:r w:rsidRPr="00F24476">
        <w:rPr>
          <w:sz w:val="24"/>
          <w:szCs w:val="24"/>
        </w:rPr>
        <w:t>.</w:t>
      </w:r>
      <w:r>
        <w:rPr>
          <w:sz w:val="24"/>
          <w:szCs w:val="24"/>
        </w:rPr>
        <w:t>894</w:t>
      </w:r>
      <w:r w:rsidRPr="00F24476">
        <w:rPr>
          <w:sz w:val="24"/>
          <w:szCs w:val="24"/>
        </w:rPr>
        <w:t>.</w:t>
      </w:r>
      <w:r>
        <w:rPr>
          <w:sz w:val="24"/>
          <w:szCs w:val="24"/>
        </w:rPr>
        <w:t>657</w:t>
      </w:r>
      <w:r w:rsidRPr="00F24476">
        <w:rPr>
          <w:sz w:val="24"/>
          <w:szCs w:val="24"/>
        </w:rPr>
        <w:t>,0</w:t>
      </w:r>
      <w:r>
        <w:rPr>
          <w:sz w:val="24"/>
          <w:szCs w:val="24"/>
        </w:rPr>
        <w:t>0</w:t>
      </w:r>
      <w:r w:rsidRPr="00F24476">
        <w:rPr>
          <w:sz w:val="24"/>
          <w:szCs w:val="24"/>
        </w:rPr>
        <w:t xml:space="preserve"> zł</w:t>
      </w:r>
    </w:p>
    <w:p w:rsidR="0005701E" w:rsidRPr="00044AF6" w:rsidRDefault="00044AF6" w:rsidP="00044AF6">
      <w:pPr>
        <w:numPr>
          <w:ilvl w:val="0"/>
          <w:numId w:val="14"/>
        </w:numPr>
        <w:tabs>
          <w:tab w:val="left" w:pos="9494"/>
        </w:tabs>
        <w:jc w:val="both"/>
        <w:rPr>
          <w:sz w:val="24"/>
          <w:szCs w:val="24"/>
        </w:rPr>
      </w:pPr>
      <w:r>
        <w:rPr>
          <w:sz w:val="24"/>
          <w:szCs w:val="24"/>
        </w:rPr>
        <w:t>Działalność usługowa</w:t>
      </w:r>
      <w:r w:rsidR="00EA3152" w:rsidRPr="00F2447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EA3152" w:rsidRPr="00F24476">
        <w:rPr>
          <w:sz w:val="24"/>
          <w:szCs w:val="24"/>
        </w:rPr>
        <w:t>,</w:t>
      </w:r>
      <w:r>
        <w:rPr>
          <w:sz w:val="24"/>
          <w:szCs w:val="24"/>
        </w:rPr>
        <w:t>34</w:t>
      </w:r>
      <w:r w:rsidR="00EA3152" w:rsidRPr="00F24476">
        <w:rPr>
          <w:sz w:val="24"/>
          <w:szCs w:val="24"/>
        </w:rPr>
        <w:t xml:space="preserve">% kwota </w:t>
      </w:r>
      <w:r>
        <w:rPr>
          <w:sz w:val="24"/>
          <w:szCs w:val="24"/>
        </w:rPr>
        <w:t>75</w:t>
      </w:r>
      <w:r w:rsidR="000E282B" w:rsidRPr="00F24476">
        <w:rPr>
          <w:sz w:val="24"/>
          <w:szCs w:val="24"/>
        </w:rPr>
        <w:t>9</w:t>
      </w:r>
      <w:r w:rsidR="00EA3152" w:rsidRPr="00F244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A3152" w:rsidRPr="00F24476">
        <w:rPr>
          <w:sz w:val="24"/>
          <w:szCs w:val="24"/>
        </w:rPr>
        <w:t>00,00 zł,</w:t>
      </w:r>
    </w:p>
    <w:p w:rsidR="000E282B" w:rsidRPr="00F24476" w:rsidRDefault="000E282B" w:rsidP="000E282B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rPr>
          <w:sz w:val="24"/>
          <w:szCs w:val="24"/>
        </w:rPr>
      </w:pPr>
      <w:r w:rsidRPr="00F24476">
        <w:rPr>
          <w:sz w:val="24"/>
          <w:szCs w:val="24"/>
        </w:rPr>
        <w:t>Udział pozostałych działów w wydatkach ogółem zawiera się w prze</w:t>
      </w:r>
      <w:r w:rsidR="00BA1CE7" w:rsidRPr="00F24476">
        <w:rPr>
          <w:sz w:val="24"/>
          <w:szCs w:val="24"/>
        </w:rPr>
        <w:t>dziale procentowym od 0,0</w:t>
      </w:r>
      <w:r w:rsidR="00DB2772" w:rsidRPr="00F24476">
        <w:rPr>
          <w:sz w:val="24"/>
          <w:szCs w:val="24"/>
        </w:rPr>
        <w:t>0</w:t>
      </w:r>
      <w:r w:rsidR="000E282B" w:rsidRPr="00F24476">
        <w:rPr>
          <w:sz w:val="24"/>
          <w:szCs w:val="24"/>
        </w:rPr>
        <w:t>1</w:t>
      </w:r>
      <w:r w:rsidR="00DB2772" w:rsidRPr="00F24476">
        <w:rPr>
          <w:sz w:val="24"/>
          <w:szCs w:val="24"/>
        </w:rPr>
        <w:t>%</w:t>
      </w:r>
      <w:r w:rsidR="00EA3152" w:rsidRPr="00F24476">
        <w:rPr>
          <w:sz w:val="24"/>
          <w:szCs w:val="24"/>
        </w:rPr>
        <w:t xml:space="preserve"> do </w:t>
      </w:r>
      <w:r w:rsidR="00044AF6">
        <w:rPr>
          <w:sz w:val="24"/>
          <w:szCs w:val="24"/>
        </w:rPr>
        <w:t>0,90</w:t>
      </w:r>
      <w:r w:rsidRPr="00F24476">
        <w:rPr>
          <w:sz w:val="24"/>
          <w:szCs w:val="24"/>
        </w:rPr>
        <w:t>%.</w:t>
      </w:r>
    </w:p>
    <w:p w:rsidR="0005701E" w:rsidRPr="00F24476" w:rsidRDefault="0005701E" w:rsidP="0005701E">
      <w:pPr>
        <w:ind w:right="283"/>
        <w:rPr>
          <w:sz w:val="24"/>
          <w:szCs w:val="24"/>
        </w:rPr>
      </w:pPr>
      <w:r w:rsidRPr="00F24476">
        <w:rPr>
          <w:sz w:val="24"/>
          <w:szCs w:val="24"/>
        </w:rPr>
        <w:t>Podział wydatków w działach klasyfikacji bud</w:t>
      </w:r>
      <w:r w:rsidR="00044AF6">
        <w:rPr>
          <w:sz w:val="24"/>
          <w:szCs w:val="24"/>
        </w:rPr>
        <w:t>żetowej przedstawia się poniżej.</w:t>
      </w:r>
    </w:p>
    <w:p w:rsidR="0005701E" w:rsidRPr="00F24476" w:rsidRDefault="0005701E" w:rsidP="0005701E">
      <w:pPr>
        <w:ind w:right="283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lastRenderedPageBreak/>
        <w:t>Dział 010 – Rolnictwo i łowiectwo</w:t>
      </w:r>
    </w:p>
    <w:p w:rsidR="0005701E" w:rsidRPr="00F24476" w:rsidRDefault="0005701E" w:rsidP="0005701E">
      <w:pPr>
        <w:ind w:right="283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dziale tym</w:t>
      </w:r>
      <w:r w:rsidR="00584401" w:rsidRPr="00F24476">
        <w:rPr>
          <w:sz w:val="24"/>
          <w:szCs w:val="24"/>
        </w:rPr>
        <w:t xml:space="preserve"> </w:t>
      </w:r>
      <w:r w:rsidR="00E10FF3" w:rsidRPr="00F24476">
        <w:rPr>
          <w:sz w:val="24"/>
          <w:szCs w:val="24"/>
        </w:rPr>
        <w:t xml:space="preserve">zaplanowano kwotę w wysokości </w:t>
      </w:r>
      <w:r w:rsidR="00044AF6">
        <w:rPr>
          <w:sz w:val="24"/>
          <w:szCs w:val="24"/>
        </w:rPr>
        <w:t>79.695,81</w:t>
      </w:r>
      <w:r w:rsidR="00F13B18" w:rsidRPr="00F24476">
        <w:rPr>
          <w:sz w:val="24"/>
          <w:szCs w:val="24"/>
        </w:rPr>
        <w:t xml:space="preserve"> </w:t>
      </w:r>
      <w:r w:rsidR="00C96C88" w:rsidRPr="00F24476">
        <w:rPr>
          <w:sz w:val="24"/>
          <w:szCs w:val="24"/>
        </w:rPr>
        <w:t>zł. Stanowi to 0,</w:t>
      </w:r>
      <w:r w:rsidR="00044AF6">
        <w:rPr>
          <w:sz w:val="24"/>
          <w:szCs w:val="24"/>
        </w:rPr>
        <w:t>14</w:t>
      </w:r>
      <w:r w:rsidRPr="00F24476">
        <w:rPr>
          <w:sz w:val="24"/>
          <w:szCs w:val="24"/>
        </w:rPr>
        <w:t xml:space="preserve"> % całości wydatków.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Zaplanowane środki finansowe przeznaczone zostały na bieżące utrzymanie przepustów i rowów na terenie </w:t>
      </w:r>
      <w:proofErr w:type="spellStart"/>
      <w:r w:rsidRPr="00F24476">
        <w:rPr>
          <w:sz w:val="24"/>
          <w:szCs w:val="24"/>
        </w:rPr>
        <w:t>gminy</w:t>
      </w:r>
      <w:proofErr w:type="spellEnd"/>
      <w:r w:rsidRPr="00F24476">
        <w:rPr>
          <w:sz w:val="24"/>
          <w:szCs w:val="24"/>
        </w:rPr>
        <w:t xml:space="preserve"> </w:t>
      </w:r>
      <w:r w:rsidR="00044AF6">
        <w:rPr>
          <w:sz w:val="24"/>
          <w:szCs w:val="24"/>
        </w:rPr>
        <w:t>62.695,81</w:t>
      </w:r>
      <w:r w:rsidR="00112838" w:rsidRPr="00F24476">
        <w:rPr>
          <w:sz w:val="24"/>
          <w:szCs w:val="24"/>
        </w:rPr>
        <w:t xml:space="preserve"> zł</w:t>
      </w:r>
      <w:r w:rsidR="00D56ED8">
        <w:rPr>
          <w:sz w:val="24"/>
          <w:szCs w:val="24"/>
        </w:rPr>
        <w:t xml:space="preserve"> (rozdział 01008)</w:t>
      </w:r>
      <w:r w:rsidR="00112838" w:rsidRPr="00F24476">
        <w:rPr>
          <w:sz w:val="24"/>
          <w:szCs w:val="24"/>
        </w:rPr>
        <w:t xml:space="preserve">, </w:t>
      </w:r>
      <w:r w:rsidRPr="00F24476">
        <w:rPr>
          <w:sz w:val="24"/>
          <w:szCs w:val="24"/>
        </w:rPr>
        <w:t xml:space="preserve">zapłatę należnej kwoty </w:t>
      </w:r>
      <w:r w:rsidR="00044AF6">
        <w:rPr>
          <w:sz w:val="24"/>
          <w:szCs w:val="24"/>
        </w:rPr>
        <w:t>7</w:t>
      </w:r>
      <w:r w:rsidR="00112838" w:rsidRPr="00F24476">
        <w:rPr>
          <w:sz w:val="24"/>
          <w:szCs w:val="24"/>
        </w:rPr>
        <w:t xml:space="preserve">.000 zł </w:t>
      </w:r>
      <w:r w:rsidRPr="00F24476">
        <w:rPr>
          <w:sz w:val="24"/>
          <w:szCs w:val="24"/>
        </w:rPr>
        <w:t>na rzecz izby rolniczej od fakt</w:t>
      </w:r>
      <w:r w:rsidR="00112838" w:rsidRPr="00F24476">
        <w:rPr>
          <w:sz w:val="24"/>
          <w:szCs w:val="24"/>
        </w:rPr>
        <w:t>ycznych wpływów podatku rolnego</w:t>
      </w:r>
      <w:r w:rsidR="00E56334">
        <w:rPr>
          <w:sz w:val="24"/>
          <w:szCs w:val="24"/>
        </w:rPr>
        <w:t xml:space="preserve"> (rozdział 01030)</w:t>
      </w:r>
      <w:r w:rsidR="00112838" w:rsidRPr="00F24476">
        <w:rPr>
          <w:sz w:val="24"/>
          <w:szCs w:val="24"/>
        </w:rPr>
        <w:t xml:space="preserve"> oraz </w:t>
      </w:r>
      <w:r w:rsidR="005211E6" w:rsidRPr="00F24476">
        <w:rPr>
          <w:sz w:val="24"/>
          <w:szCs w:val="24"/>
        </w:rPr>
        <w:t>refundacja wydatków</w:t>
      </w:r>
      <w:r w:rsidR="00112838" w:rsidRPr="00F24476">
        <w:rPr>
          <w:sz w:val="24"/>
          <w:szCs w:val="24"/>
        </w:rPr>
        <w:t xml:space="preserve"> dla rolników w ramach Programu Wsparcia Rolnictwa n</w:t>
      </w:r>
      <w:r w:rsidR="00044AF6">
        <w:rPr>
          <w:sz w:val="24"/>
          <w:szCs w:val="24"/>
        </w:rPr>
        <w:t>a terenie Gminy Stepnica kwota 10</w:t>
      </w:r>
      <w:r w:rsidR="00112838" w:rsidRPr="00F24476">
        <w:rPr>
          <w:sz w:val="24"/>
          <w:szCs w:val="24"/>
        </w:rPr>
        <w:t>.000 zł</w:t>
      </w:r>
      <w:r w:rsidR="00E56334">
        <w:rPr>
          <w:sz w:val="24"/>
          <w:szCs w:val="24"/>
        </w:rPr>
        <w:t xml:space="preserve"> w rozdziale 01095</w:t>
      </w:r>
      <w:r w:rsidR="00112838" w:rsidRPr="00F24476">
        <w:rPr>
          <w:sz w:val="24"/>
          <w:szCs w:val="24"/>
        </w:rPr>
        <w:t>.</w:t>
      </w:r>
    </w:p>
    <w:p w:rsidR="0005701E" w:rsidRPr="00F24476" w:rsidRDefault="0005701E" w:rsidP="0005701E">
      <w:pPr>
        <w:tabs>
          <w:tab w:val="right" w:pos="7938"/>
        </w:tabs>
        <w:ind w:right="283"/>
        <w:rPr>
          <w:sz w:val="24"/>
          <w:szCs w:val="24"/>
        </w:rPr>
      </w:pPr>
    </w:p>
    <w:p w:rsidR="00003AB3" w:rsidRPr="00F24476" w:rsidRDefault="00003AB3" w:rsidP="00003AB3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050 – Rybołówstwo i rybactwo</w:t>
      </w:r>
    </w:p>
    <w:p w:rsidR="00003AB3" w:rsidRPr="00F24476" w:rsidRDefault="00003AB3" w:rsidP="00003AB3">
      <w:pPr>
        <w:ind w:right="283"/>
        <w:jc w:val="both"/>
        <w:rPr>
          <w:sz w:val="24"/>
          <w:szCs w:val="24"/>
        </w:rPr>
      </w:pPr>
    </w:p>
    <w:p w:rsidR="00003AB3" w:rsidRPr="00F24476" w:rsidRDefault="00003AB3" w:rsidP="00003AB3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Zaplanowano środki w rozdziale 05009 Rybołówstwo i przetwórstwo ryb kwota </w:t>
      </w:r>
      <w:r w:rsidR="00044AF6">
        <w:rPr>
          <w:sz w:val="24"/>
          <w:szCs w:val="24"/>
        </w:rPr>
        <w:t>510.000</w:t>
      </w:r>
      <w:r w:rsidR="00087E97" w:rsidRPr="00F24476">
        <w:rPr>
          <w:sz w:val="24"/>
          <w:szCs w:val="24"/>
        </w:rPr>
        <w:t>,00</w:t>
      </w:r>
      <w:r w:rsidRPr="00F24476">
        <w:rPr>
          <w:sz w:val="24"/>
          <w:szCs w:val="24"/>
        </w:rPr>
        <w:t xml:space="preserve"> zł</w:t>
      </w:r>
      <w:r w:rsidR="00044AF6">
        <w:rPr>
          <w:sz w:val="24"/>
          <w:szCs w:val="24"/>
        </w:rPr>
        <w:t>. W</w:t>
      </w:r>
      <w:r w:rsidRPr="00F24476">
        <w:rPr>
          <w:sz w:val="24"/>
          <w:szCs w:val="24"/>
        </w:rPr>
        <w:t>ydatk</w:t>
      </w:r>
      <w:r w:rsidR="00D15DC3">
        <w:rPr>
          <w:sz w:val="24"/>
          <w:szCs w:val="24"/>
        </w:rPr>
        <w:t>i</w:t>
      </w:r>
      <w:r w:rsidRPr="00F24476">
        <w:rPr>
          <w:sz w:val="24"/>
          <w:szCs w:val="24"/>
        </w:rPr>
        <w:t xml:space="preserve"> inwestycyjn</w:t>
      </w:r>
      <w:r w:rsidR="00D15DC3">
        <w:rPr>
          <w:sz w:val="24"/>
          <w:szCs w:val="24"/>
        </w:rPr>
        <w:t>e</w:t>
      </w:r>
      <w:r w:rsidRPr="00F24476">
        <w:rPr>
          <w:sz w:val="24"/>
          <w:szCs w:val="24"/>
        </w:rPr>
        <w:t xml:space="preserve"> na budowę </w:t>
      </w:r>
      <w:r w:rsidR="00044AF6">
        <w:rPr>
          <w:sz w:val="24"/>
          <w:szCs w:val="24"/>
        </w:rPr>
        <w:t xml:space="preserve">nowego falochronu dla portu rybackiego jako wkład własny do złożenia wniosku w </w:t>
      </w:r>
      <w:proofErr w:type="spellStart"/>
      <w:r w:rsidR="00044AF6">
        <w:rPr>
          <w:sz w:val="24"/>
          <w:szCs w:val="24"/>
        </w:rPr>
        <w:t>ARMiR</w:t>
      </w:r>
      <w:proofErr w:type="spellEnd"/>
      <w:r w:rsidR="00044AF6">
        <w:rPr>
          <w:sz w:val="24"/>
          <w:szCs w:val="24"/>
        </w:rPr>
        <w:t xml:space="preserve"> to kwota 500.000,00 zł</w:t>
      </w:r>
      <w:r w:rsidRPr="00F24476">
        <w:rPr>
          <w:sz w:val="24"/>
          <w:szCs w:val="24"/>
        </w:rPr>
        <w:t>.</w:t>
      </w:r>
      <w:r w:rsidR="00E509C8" w:rsidRPr="00F24476">
        <w:rPr>
          <w:sz w:val="24"/>
          <w:szCs w:val="24"/>
        </w:rPr>
        <w:t xml:space="preserve"> Bieżące wydatki</w:t>
      </w:r>
      <w:r w:rsidR="00CB0BAC" w:rsidRPr="00F24476">
        <w:rPr>
          <w:sz w:val="24"/>
          <w:szCs w:val="24"/>
        </w:rPr>
        <w:t xml:space="preserve"> </w:t>
      </w:r>
      <w:r w:rsidR="00E509C8" w:rsidRPr="00F24476">
        <w:rPr>
          <w:sz w:val="24"/>
          <w:szCs w:val="24"/>
        </w:rPr>
        <w:t>to 5.000,00 zł na usługi związane z eksploatacją portu oraz 5.000,00 zł na podatek VAT od umów dzierżaw. Wydatki tego działu stanowią</w:t>
      </w:r>
      <w:r w:rsidR="00CB0BAC" w:rsidRPr="00F24476">
        <w:rPr>
          <w:sz w:val="24"/>
          <w:szCs w:val="24"/>
        </w:rPr>
        <w:t xml:space="preserve"> </w:t>
      </w:r>
      <w:r w:rsidR="00044AF6">
        <w:rPr>
          <w:sz w:val="24"/>
          <w:szCs w:val="24"/>
        </w:rPr>
        <w:t>0,90</w:t>
      </w:r>
      <w:r w:rsidR="00CB0BAC" w:rsidRPr="00F24476">
        <w:rPr>
          <w:sz w:val="24"/>
          <w:szCs w:val="24"/>
        </w:rPr>
        <w:t>% całości wydatków budżetu.</w:t>
      </w:r>
    </w:p>
    <w:p w:rsidR="00150484" w:rsidRPr="00F24476" w:rsidRDefault="00150484" w:rsidP="0005701E">
      <w:pPr>
        <w:ind w:right="283"/>
        <w:jc w:val="both"/>
        <w:rPr>
          <w:b/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400 – Wytwarzanie i zaopatrywanie w energię elektryczną, gaz i wodę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Zaplanowano środki w rozdziale 4000</w:t>
      </w:r>
      <w:r w:rsidR="00112838" w:rsidRPr="00F24476">
        <w:rPr>
          <w:sz w:val="24"/>
          <w:szCs w:val="24"/>
        </w:rPr>
        <w:t>2</w:t>
      </w:r>
      <w:r w:rsidRPr="00F24476">
        <w:rPr>
          <w:sz w:val="24"/>
          <w:szCs w:val="24"/>
        </w:rPr>
        <w:t xml:space="preserve"> dostarczanie </w:t>
      </w:r>
      <w:r w:rsidR="00087E97" w:rsidRPr="00F24476">
        <w:rPr>
          <w:sz w:val="24"/>
          <w:szCs w:val="24"/>
        </w:rPr>
        <w:t xml:space="preserve">wody kwota </w:t>
      </w:r>
      <w:r w:rsidR="00150484" w:rsidRPr="00F24476">
        <w:rPr>
          <w:sz w:val="24"/>
          <w:szCs w:val="24"/>
        </w:rPr>
        <w:t>3.</w:t>
      </w:r>
      <w:r w:rsidR="00044AF6">
        <w:rPr>
          <w:sz w:val="24"/>
          <w:szCs w:val="24"/>
        </w:rPr>
        <w:t>00</w:t>
      </w:r>
      <w:r w:rsidR="00112838" w:rsidRPr="00F24476">
        <w:rPr>
          <w:sz w:val="24"/>
          <w:szCs w:val="24"/>
        </w:rPr>
        <w:t>0.000</w:t>
      </w:r>
      <w:r w:rsidR="00B80F51" w:rsidRPr="00F24476">
        <w:rPr>
          <w:sz w:val="24"/>
          <w:szCs w:val="24"/>
        </w:rPr>
        <w:t>,00</w:t>
      </w:r>
      <w:r w:rsidR="00112838" w:rsidRPr="00F24476">
        <w:rPr>
          <w:sz w:val="24"/>
          <w:szCs w:val="24"/>
        </w:rPr>
        <w:t xml:space="preserve"> zł na modernizację </w:t>
      </w:r>
      <w:r w:rsidR="00087E97" w:rsidRPr="00F24476">
        <w:rPr>
          <w:sz w:val="24"/>
          <w:szCs w:val="24"/>
        </w:rPr>
        <w:t>sieci</w:t>
      </w:r>
      <w:r w:rsidR="00112838" w:rsidRPr="00F24476">
        <w:rPr>
          <w:sz w:val="24"/>
          <w:szCs w:val="24"/>
        </w:rPr>
        <w:t xml:space="preserve"> wod</w:t>
      </w:r>
      <w:r w:rsidR="00D15DC3">
        <w:rPr>
          <w:sz w:val="24"/>
          <w:szCs w:val="24"/>
        </w:rPr>
        <w:t xml:space="preserve">ociągowej </w:t>
      </w:r>
      <w:r w:rsidR="00044AF6">
        <w:rPr>
          <w:sz w:val="24"/>
          <w:szCs w:val="24"/>
        </w:rPr>
        <w:t xml:space="preserve">oraz wykonanie nowej </w:t>
      </w:r>
      <w:r w:rsidR="00D15DC3">
        <w:rPr>
          <w:sz w:val="24"/>
          <w:szCs w:val="24"/>
        </w:rPr>
        <w:t xml:space="preserve">na terenie </w:t>
      </w:r>
      <w:r w:rsidR="00044AF6">
        <w:rPr>
          <w:sz w:val="24"/>
          <w:szCs w:val="24"/>
        </w:rPr>
        <w:t>Gminy.</w:t>
      </w:r>
    </w:p>
    <w:p w:rsidR="00E509C8" w:rsidRPr="00F24476" w:rsidRDefault="00E509C8" w:rsidP="0005701E">
      <w:pPr>
        <w:ind w:right="283"/>
        <w:jc w:val="both"/>
        <w:rPr>
          <w:b/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600 – Transport i łączność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Zaplanowano środki w kwocie </w:t>
      </w:r>
      <w:r w:rsidR="00044AF6">
        <w:rPr>
          <w:sz w:val="24"/>
          <w:szCs w:val="24"/>
        </w:rPr>
        <w:t>21.024.523,70</w:t>
      </w:r>
      <w:r w:rsidRPr="00F24476">
        <w:rPr>
          <w:sz w:val="24"/>
          <w:szCs w:val="24"/>
        </w:rPr>
        <w:t xml:space="preserve"> zł tj. </w:t>
      </w:r>
      <w:r w:rsidR="00044AF6">
        <w:rPr>
          <w:sz w:val="24"/>
          <w:szCs w:val="24"/>
        </w:rPr>
        <w:t>37</w:t>
      </w:r>
      <w:r w:rsidR="00EA3152" w:rsidRPr="00F24476">
        <w:rPr>
          <w:sz w:val="24"/>
          <w:szCs w:val="24"/>
        </w:rPr>
        <w:t>,</w:t>
      </w:r>
      <w:r w:rsidR="00E509C8" w:rsidRPr="00F24476">
        <w:rPr>
          <w:sz w:val="24"/>
          <w:szCs w:val="24"/>
        </w:rPr>
        <w:t>1</w:t>
      </w:r>
      <w:r w:rsidR="00044AF6">
        <w:rPr>
          <w:sz w:val="24"/>
          <w:szCs w:val="24"/>
        </w:rPr>
        <w:t>4</w:t>
      </w:r>
      <w:r w:rsidRPr="00F24476">
        <w:rPr>
          <w:sz w:val="24"/>
          <w:szCs w:val="24"/>
        </w:rPr>
        <w:t xml:space="preserve">% ogółu wydatków , w tym na finansowanie inwestycji drogowych kwota </w:t>
      </w:r>
      <w:r w:rsidR="006A5E9C">
        <w:rPr>
          <w:sz w:val="24"/>
          <w:szCs w:val="24"/>
        </w:rPr>
        <w:t>18.840.723,70</w:t>
      </w:r>
      <w:r w:rsidRPr="00F24476">
        <w:rPr>
          <w:sz w:val="24"/>
          <w:szCs w:val="24"/>
        </w:rPr>
        <w:t xml:space="preserve"> zł.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60004 – Lok</w:t>
      </w:r>
      <w:r w:rsidR="00112838" w:rsidRPr="00F24476">
        <w:rPr>
          <w:sz w:val="24"/>
          <w:szCs w:val="24"/>
        </w:rPr>
        <w:t xml:space="preserve">alny transport zbiorowy, kwota </w:t>
      </w:r>
      <w:r w:rsidR="006A5E9C">
        <w:rPr>
          <w:sz w:val="24"/>
          <w:szCs w:val="24"/>
        </w:rPr>
        <w:t>38.600,00</w:t>
      </w:r>
      <w:r w:rsidRPr="00F24476">
        <w:rPr>
          <w:sz w:val="24"/>
          <w:szCs w:val="24"/>
        </w:rPr>
        <w:t xml:space="preserve"> zł </w:t>
      </w:r>
      <w:r w:rsidR="006A5E9C">
        <w:rPr>
          <w:sz w:val="24"/>
          <w:szCs w:val="24"/>
        </w:rPr>
        <w:t xml:space="preserve">, z tego wydatki bieżące 34.800,00 zł </w:t>
      </w:r>
      <w:r w:rsidRPr="00F24476">
        <w:rPr>
          <w:sz w:val="24"/>
          <w:szCs w:val="24"/>
        </w:rPr>
        <w:t>na utrzymanie bieżące przystankó</w:t>
      </w:r>
      <w:r w:rsidR="00DB2772" w:rsidRPr="00F24476">
        <w:rPr>
          <w:sz w:val="24"/>
          <w:szCs w:val="24"/>
        </w:rPr>
        <w:t>w komunikacji zbiorowej i remont przystanku w Stepnicy</w:t>
      </w:r>
      <w:r w:rsidRPr="00F24476">
        <w:rPr>
          <w:sz w:val="24"/>
          <w:szCs w:val="24"/>
        </w:rPr>
        <w:t>.</w:t>
      </w:r>
      <w:r w:rsidR="006A5E9C">
        <w:rPr>
          <w:sz w:val="24"/>
          <w:szCs w:val="24"/>
        </w:rPr>
        <w:t xml:space="preserve"> Wydatki inwestycyjne to zakup 1 przystanku za kwotę 3.800,00 zł.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03AB3" w:rsidRPr="00F24476" w:rsidRDefault="00003AB3" w:rsidP="00003AB3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60013 Dro</w:t>
      </w:r>
      <w:r w:rsidR="00150484" w:rsidRPr="00F24476">
        <w:rPr>
          <w:sz w:val="24"/>
          <w:szCs w:val="24"/>
        </w:rPr>
        <w:t xml:space="preserve">gi publiczne wojewódzkie kwota </w:t>
      </w:r>
      <w:r w:rsidR="006A5E9C">
        <w:rPr>
          <w:sz w:val="24"/>
          <w:szCs w:val="24"/>
        </w:rPr>
        <w:t>565.000</w:t>
      </w:r>
      <w:r w:rsidR="00087E97" w:rsidRPr="00F24476">
        <w:rPr>
          <w:sz w:val="24"/>
          <w:szCs w:val="24"/>
        </w:rPr>
        <w:t>,00</w:t>
      </w:r>
      <w:r w:rsidRPr="00F24476">
        <w:rPr>
          <w:sz w:val="24"/>
          <w:szCs w:val="24"/>
        </w:rPr>
        <w:t xml:space="preserve"> zł</w:t>
      </w:r>
      <w:r w:rsidR="00150484" w:rsidRPr="00F24476">
        <w:rPr>
          <w:sz w:val="24"/>
          <w:szCs w:val="24"/>
        </w:rPr>
        <w:t xml:space="preserve">, z tego </w:t>
      </w:r>
      <w:r w:rsidR="006A5E9C">
        <w:rPr>
          <w:sz w:val="24"/>
          <w:szCs w:val="24"/>
        </w:rPr>
        <w:t>5</w:t>
      </w:r>
      <w:r w:rsidR="00150484" w:rsidRPr="00F24476">
        <w:rPr>
          <w:sz w:val="24"/>
          <w:szCs w:val="24"/>
        </w:rPr>
        <w:t>.000,00 zł</w:t>
      </w:r>
      <w:r w:rsidRPr="00F24476">
        <w:rPr>
          <w:sz w:val="24"/>
          <w:szCs w:val="24"/>
        </w:rPr>
        <w:t xml:space="preserve"> na </w:t>
      </w:r>
      <w:r w:rsidR="006A5E9C">
        <w:rPr>
          <w:sz w:val="24"/>
          <w:szCs w:val="24"/>
        </w:rPr>
        <w:t xml:space="preserve">wydatki bieżące związane ze </w:t>
      </w:r>
      <w:r w:rsidRPr="00F24476">
        <w:rPr>
          <w:sz w:val="24"/>
          <w:szCs w:val="24"/>
        </w:rPr>
        <w:t>sprzątanie</w:t>
      </w:r>
      <w:r w:rsidR="006A5E9C">
        <w:rPr>
          <w:sz w:val="24"/>
          <w:szCs w:val="24"/>
        </w:rPr>
        <w:t>m</w:t>
      </w:r>
      <w:r w:rsidRPr="00F24476">
        <w:rPr>
          <w:sz w:val="24"/>
          <w:szCs w:val="24"/>
        </w:rPr>
        <w:t xml:space="preserve"> drogi wojewódzkiej w ramach </w:t>
      </w:r>
      <w:r w:rsidR="006A5E9C">
        <w:rPr>
          <w:sz w:val="24"/>
          <w:szCs w:val="24"/>
        </w:rPr>
        <w:t>przetargu</w:t>
      </w:r>
      <w:r w:rsidR="00087E97" w:rsidRPr="00F24476">
        <w:rPr>
          <w:sz w:val="24"/>
          <w:szCs w:val="24"/>
        </w:rPr>
        <w:t xml:space="preserve"> </w:t>
      </w:r>
      <w:r w:rsidR="006A5E9C">
        <w:rPr>
          <w:sz w:val="24"/>
          <w:szCs w:val="24"/>
        </w:rPr>
        <w:t>oraz 560</w:t>
      </w:r>
      <w:r w:rsidR="00150484" w:rsidRPr="00F24476">
        <w:rPr>
          <w:sz w:val="24"/>
          <w:szCs w:val="24"/>
        </w:rPr>
        <w:t>.000,00 zł na remonty chodników w drogach wojewódzkich w ramach porozumienia z Zarządem Dróg Wojewódzkich.</w:t>
      </w:r>
    </w:p>
    <w:p w:rsidR="00003AB3" w:rsidRPr="00F24476" w:rsidRDefault="00003AB3" w:rsidP="0005701E">
      <w:pPr>
        <w:ind w:right="283"/>
        <w:jc w:val="both"/>
        <w:rPr>
          <w:sz w:val="24"/>
          <w:szCs w:val="24"/>
        </w:rPr>
      </w:pPr>
    </w:p>
    <w:p w:rsidR="00150484" w:rsidRPr="00F24476" w:rsidRDefault="00150484" w:rsidP="00150484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Rozdział 60014 Drogi publiczne powiatowe kwota </w:t>
      </w:r>
      <w:r w:rsidR="006A5E9C">
        <w:rPr>
          <w:sz w:val="24"/>
          <w:szCs w:val="24"/>
        </w:rPr>
        <w:t>1</w:t>
      </w:r>
      <w:r w:rsidRPr="00F24476">
        <w:rPr>
          <w:sz w:val="24"/>
          <w:szCs w:val="24"/>
        </w:rPr>
        <w:t>44.2</w:t>
      </w:r>
      <w:r w:rsidR="006A5E9C">
        <w:rPr>
          <w:sz w:val="24"/>
          <w:szCs w:val="24"/>
        </w:rPr>
        <w:t>33</w:t>
      </w:r>
      <w:r w:rsidRPr="00F24476">
        <w:rPr>
          <w:sz w:val="24"/>
          <w:szCs w:val="24"/>
        </w:rPr>
        <w:t>,</w:t>
      </w:r>
      <w:r w:rsidR="006A5E9C">
        <w:rPr>
          <w:sz w:val="24"/>
          <w:szCs w:val="24"/>
        </w:rPr>
        <w:t>7</w:t>
      </w:r>
      <w:r w:rsidRPr="00F24476">
        <w:rPr>
          <w:sz w:val="24"/>
          <w:szCs w:val="24"/>
        </w:rPr>
        <w:t xml:space="preserve">0 zł, na </w:t>
      </w:r>
      <w:r w:rsidR="00B97A50">
        <w:rPr>
          <w:sz w:val="24"/>
          <w:szCs w:val="24"/>
        </w:rPr>
        <w:t>modernizację</w:t>
      </w:r>
      <w:r w:rsidRPr="00F24476">
        <w:rPr>
          <w:sz w:val="24"/>
          <w:szCs w:val="24"/>
        </w:rPr>
        <w:t xml:space="preserve"> chodników w drogach </w:t>
      </w:r>
      <w:r w:rsidR="00D15DC3">
        <w:rPr>
          <w:sz w:val="24"/>
          <w:szCs w:val="24"/>
        </w:rPr>
        <w:t>powiatowych</w:t>
      </w:r>
      <w:r w:rsidRPr="00F24476">
        <w:rPr>
          <w:sz w:val="24"/>
          <w:szCs w:val="24"/>
        </w:rPr>
        <w:t xml:space="preserve"> w ramach porozumienia z</w:t>
      </w:r>
      <w:r w:rsidR="00D15DC3">
        <w:rPr>
          <w:sz w:val="24"/>
          <w:szCs w:val="24"/>
        </w:rPr>
        <w:t>e Starostą Goleniowskim</w:t>
      </w:r>
      <w:r w:rsidRPr="00F24476">
        <w:rPr>
          <w:sz w:val="24"/>
          <w:szCs w:val="24"/>
        </w:rPr>
        <w:t>.</w:t>
      </w:r>
    </w:p>
    <w:p w:rsidR="00150484" w:rsidRPr="00F24476" w:rsidRDefault="00150484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60016 Drogi publiczne gminne zaplanowano środki finansowe przeznaczone na zadania remontowe i utrzymani</w:t>
      </w:r>
      <w:r w:rsidR="00D15DC3">
        <w:rPr>
          <w:sz w:val="24"/>
          <w:szCs w:val="24"/>
        </w:rPr>
        <w:t>e</w:t>
      </w:r>
      <w:r w:rsidRPr="00F24476">
        <w:rPr>
          <w:sz w:val="24"/>
          <w:szCs w:val="24"/>
        </w:rPr>
        <w:t xml:space="preserve"> ulic w zakresie remontu nawierzchni dróg gruntowych i bitumicznyc</w:t>
      </w:r>
      <w:r w:rsidR="00E509C8" w:rsidRPr="00F24476">
        <w:rPr>
          <w:sz w:val="24"/>
          <w:szCs w:val="24"/>
        </w:rPr>
        <w:t xml:space="preserve">h </w:t>
      </w:r>
      <w:r w:rsidR="00112838" w:rsidRPr="00F24476">
        <w:rPr>
          <w:sz w:val="24"/>
          <w:szCs w:val="24"/>
        </w:rPr>
        <w:t xml:space="preserve">kwota </w:t>
      </w:r>
      <w:r w:rsidR="006A5E9C">
        <w:rPr>
          <w:sz w:val="24"/>
          <w:szCs w:val="24"/>
        </w:rPr>
        <w:t>295</w:t>
      </w:r>
      <w:r w:rsidRPr="00F24476">
        <w:rPr>
          <w:sz w:val="24"/>
          <w:szCs w:val="24"/>
        </w:rPr>
        <w:t>.000,</w:t>
      </w:r>
      <w:r w:rsidR="005211E6" w:rsidRPr="00F24476">
        <w:rPr>
          <w:sz w:val="24"/>
          <w:szCs w:val="24"/>
        </w:rPr>
        <w:t xml:space="preserve">00 </w:t>
      </w:r>
      <w:r w:rsidRPr="00F24476">
        <w:rPr>
          <w:sz w:val="24"/>
          <w:szCs w:val="24"/>
        </w:rPr>
        <w:t>zł</w:t>
      </w:r>
      <w:r w:rsidR="00150484" w:rsidRPr="00F24476">
        <w:rPr>
          <w:sz w:val="24"/>
          <w:szCs w:val="24"/>
        </w:rPr>
        <w:t xml:space="preserve">. </w:t>
      </w:r>
      <w:r w:rsidR="006A5E9C">
        <w:rPr>
          <w:sz w:val="24"/>
          <w:szCs w:val="24"/>
        </w:rPr>
        <w:t>Wydatki inwestycyjne to kwota 7.632.690,00 zł na budowę dróg w miejscowościach Stepnica, Kopice, Żarnowo i innych</w:t>
      </w:r>
      <w:r w:rsidRPr="00F24476">
        <w:rPr>
          <w:sz w:val="24"/>
          <w:szCs w:val="24"/>
        </w:rPr>
        <w:t>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6A5E9C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 rozdziale 60041 Infrastruktura portowa zaplanowano </w:t>
      </w:r>
      <w:r w:rsidR="00150484" w:rsidRPr="00F24476">
        <w:rPr>
          <w:sz w:val="24"/>
          <w:szCs w:val="24"/>
        </w:rPr>
        <w:t>1</w:t>
      </w:r>
      <w:r w:rsidR="006A5E9C">
        <w:rPr>
          <w:sz w:val="24"/>
          <w:szCs w:val="24"/>
        </w:rPr>
        <w:t>2</w:t>
      </w:r>
      <w:r w:rsidR="00150484" w:rsidRPr="00F24476">
        <w:rPr>
          <w:sz w:val="24"/>
          <w:szCs w:val="24"/>
        </w:rPr>
        <w:t>.</w:t>
      </w:r>
      <w:r w:rsidR="006A5E9C">
        <w:rPr>
          <w:sz w:val="24"/>
          <w:szCs w:val="24"/>
        </w:rPr>
        <w:t>349</w:t>
      </w:r>
      <w:r w:rsidR="00DB2772" w:rsidRPr="00F24476">
        <w:rPr>
          <w:sz w:val="24"/>
          <w:szCs w:val="24"/>
        </w:rPr>
        <w:t>.000,00 zł</w:t>
      </w:r>
      <w:r w:rsidR="006A5E9C">
        <w:rPr>
          <w:sz w:val="24"/>
          <w:szCs w:val="24"/>
        </w:rPr>
        <w:t xml:space="preserve">, z tego </w:t>
      </w:r>
      <w:r w:rsidR="00DB2772" w:rsidRPr="00F24476">
        <w:rPr>
          <w:sz w:val="24"/>
          <w:szCs w:val="24"/>
        </w:rPr>
        <w:t xml:space="preserve"> wydatków inwestycyjnych</w:t>
      </w:r>
      <w:r w:rsidRPr="00F24476">
        <w:rPr>
          <w:sz w:val="24"/>
          <w:szCs w:val="24"/>
        </w:rPr>
        <w:t xml:space="preserve"> na </w:t>
      </w:r>
      <w:r w:rsidR="006A5E9C">
        <w:rPr>
          <w:sz w:val="24"/>
          <w:szCs w:val="24"/>
        </w:rPr>
        <w:t>modernizację portu morskiego w kwocie 10.500.000,00 zł oraz wydatki bieżące w kwocie 1.849.000,00 zł, tym podatek VAT do odliczenia od inwestycji w kwocie 1.803.000,00 zł.</w:t>
      </w: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630 - Turystyka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 dziale tym zaplanowano środki finansowe w kwocie </w:t>
      </w:r>
      <w:r w:rsidR="00CC0828">
        <w:rPr>
          <w:sz w:val="24"/>
          <w:szCs w:val="24"/>
        </w:rPr>
        <w:t>472.755,00</w:t>
      </w:r>
      <w:r w:rsidR="005211E6" w:rsidRPr="00F24476">
        <w:rPr>
          <w:sz w:val="24"/>
          <w:szCs w:val="24"/>
        </w:rPr>
        <w:t xml:space="preserve"> </w:t>
      </w:r>
      <w:r w:rsidR="002526F0" w:rsidRPr="00F24476">
        <w:rPr>
          <w:sz w:val="24"/>
          <w:szCs w:val="24"/>
        </w:rPr>
        <w:t xml:space="preserve">zł tj. </w:t>
      </w:r>
      <w:r w:rsidR="00CC0828">
        <w:rPr>
          <w:sz w:val="24"/>
          <w:szCs w:val="24"/>
        </w:rPr>
        <w:t>0,84</w:t>
      </w:r>
      <w:r w:rsidRPr="00F24476">
        <w:rPr>
          <w:sz w:val="24"/>
          <w:szCs w:val="24"/>
        </w:rPr>
        <w:t xml:space="preserve">% ogółu wydatków. 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112838" w:rsidRPr="00F24476" w:rsidRDefault="0005701E" w:rsidP="00112838">
      <w:pPr>
        <w:ind w:right="284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rozdziale 63003 Zadania w zakresie upowszechniania turystyki zaplanowano kwotę</w:t>
      </w:r>
      <w:r w:rsidR="00112838" w:rsidRPr="00F24476">
        <w:rPr>
          <w:sz w:val="24"/>
          <w:szCs w:val="24"/>
        </w:rPr>
        <w:t>:</w:t>
      </w:r>
    </w:p>
    <w:p w:rsidR="0005701E" w:rsidRPr="00F24476" w:rsidRDefault="00112838" w:rsidP="00112838">
      <w:pPr>
        <w:ind w:right="284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a) </w:t>
      </w:r>
      <w:r w:rsidR="00CC0828">
        <w:rPr>
          <w:sz w:val="24"/>
          <w:szCs w:val="24"/>
        </w:rPr>
        <w:t>7</w:t>
      </w:r>
      <w:r w:rsidR="002526F0" w:rsidRPr="00F24476">
        <w:rPr>
          <w:sz w:val="24"/>
          <w:szCs w:val="24"/>
        </w:rPr>
        <w:t>0</w:t>
      </w:r>
      <w:r w:rsidR="0005701E" w:rsidRPr="00F24476">
        <w:rPr>
          <w:sz w:val="24"/>
          <w:szCs w:val="24"/>
        </w:rPr>
        <w:t>.</w:t>
      </w:r>
      <w:r w:rsidRPr="00F24476">
        <w:rPr>
          <w:sz w:val="24"/>
          <w:szCs w:val="24"/>
        </w:rPr>
        <w:t>0</w:t>
      </w:r>
      <w:r w:rsidR="0005701E" w:rsidRPr="00F24476">
        <w:rPr>
          <w:sz w:val="24"/>
          <w:szCs w:val="24"/>
        </w:rPr>
        <w:t>00,</w:t>
      </w:r>
      <w:r w:rsidR="002526F0" w:rsidRPr="00F24476">
        <w:rPr>
          <w:sz w:val="24"/>
          <w:szCs w:val="24"/>
        </w:rPr>
        <w:t>00</w:t>
      </w:r>
      <w:r w:rsidR="0005701E" w:rsidRPr="00F24476">
        <w:rPr>
          <w:sz w:val="24"/>
          <w:szCs w:val="24"/>
        </w:rPr>
        <w:t xml:space="preserve"> zł na wydatki bieżące z przeznaczeniem na :</w:t>
      </w:r>
    </w:p>
    <w:p w:rsidR="0005701E" w:rsidRPr="00F24476" w:rsidRDefault="0005701E" w:rsidP="00112838">
      <w:pPr>
        <w:numPr>
          <w:ilvl w:val="0"/>
          <w:numId w:val="6"/>
        </w:numPr>
        <w:ind w:right="284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dotacje dla organizacji pożytku public</w:t>
      </w:r>
      <w:r w:rsidR="007413A5" w:rsidRPr="00F24476">
        <w:rPr>
          <w:sz w:val="24"/>
          <w:szCs w:val="24"/>
        </w:rPr>
        <w:t>znego kwota 1</w:t>
      </w:r>
      <w:r w:rsidR="00FE5ABD" w:rsidRPr="00F24476">
        <w:rPr>
          <w:sz w:val="24"/>
          <w:szCs w:val="24"/>
        </w:rPr>
        <w:t>5</w:t>
      </w:r>
      <w:r w:rsidRPr="00F24476">
        <w:rPr>
          <w:sz w:val="24"/>
          <w:szCs w:val="24"/>
        </w:rPr>
        <w:t>.000,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na wykonywanie zadań gminnych w zakresie turystyki i rekreacji,</w:t>
      </w:r>
    </w:p>
    <w:p w:rsidR="0005701E" w:rsidRPr="00F24476" w:rsidRDefault="0005701E" w:rsidP="00112838">
      <w:pPr>
        <w:numPr>
          <w:ilvl w:val="0"/>
          <w:numId w:val="6"/>
        </w:numPr>
        <w:ind w:right="284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wydatki związane z</w:t>
      </w:r>
      <w:r w:rsidR="00CC0828">
        <w:rPr>
          <w:sz w:val="24"/>
          <w:szCs w:val="24"/>
        </w:rPr>
        <w:t xml:space="preserve"> wyposażeniem plaż, </w:t>
      </w:r>
      <w:r w:rsidRPr="00F24476">
        <w:rPr>
          <w:sz w:val="24"/>
          <w:szCs w:val="24"/>
        </w:rPr>
        <w:t xml:space="preserve">kwota </w:t>
      </w:r>
      <w:r w:rsidR="00CC0828">
        <w:rPr>
          <w:sz w:val="24"/>
          <w:szCs w:val="24"/>
        </w:rPr>
        <w:t>5</w:t>
      </w:r>
      <w:r w:rsidR="00FE5ABD" w:rsidRPr="00F24476">
        <w:rPr>
          <w:sz w:val="24"/>
          <w:szCs w:val="24"/>
        </w:rPr>
        <w:t>5</w:t>
      </w:r>
      <w:r w:rsidRPr="00F24476">
        <w:rPr>
          <w:sz w:val="24"/>
          <w:szCs w:val="24"/>
        </w:rPr>
        <w:t>.</w:t>
      </w:r>
      <w:r w:rsidR="00112838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00,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</w:t>
      </w:r>
    </w:p>
    <w:p w:rsidR="0005701E" w:rsidRPr="00F24476" w:rsidRDefault="002526F0" w:rsidP="00112838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b) </w:t>
      </w:r>
      <w:r w:rsidR="00CC0828">
        <w:rPr>
          <w:sz w:val="24"/>
          <w:szCs w:val="24"/>
        </w:rPr>
        <w:t>350</w:t>
      </w:r>
      <w:r w:rsidR="00D15DC3" w:rsidRPr="00F24476">
        <w:rPr>
          <w:sz w:val="24"/>
          <w:szCs w:val="24"/>
        </w:rPr>
        <w:t xml:space="preserve">.000,00 zł </w:t>
      </w:r>
      <w:r w:rsidRPr="00F24476">
        <w:rPr>
          <w:sz w:val="24"/>
          <w:szCs w:val="24"/>
        </w:rPr>
        <w:t xml:space="preserve">wydatki inwestycyjne kwota </w:t>
      </w:r>
      <w:r w:rsidR="00112838" w:rsidRPr="00F24476">
        <w:rPr>
          <w:sz w:val="24"/>
          <w:szCs w:val="24"/>
        </w:rPr>
        <w:t>na projekt</w:t>
      </w:r>
      <w:r w:rsidR="00947DE7" w:rsidRPr="00F24476">
        <w:rPr>
          <w:sz w:val="24"/>
          <w:szCs w:val="24"/>
        </w:rPr>
        <w:t>y</w:t>
      </w:r>
      <w:r w:rsidR="00112838" w:rsidRPr="00F24476">
        <w:rPr>
          <w:sz w:val="24"/>
          <w:szCs w:val="24"/>
        </w:rPr>
        <w:t xml:space="preserve"> i wniosk</w:t>
      </w:r>
      <w:r w:rsidR="00947DE7" w:rsidRPr="00F24476">
        <w:rPr>
          <w:sz w:val="24"/>
          <w:szCs w:val="24"/>
        </w:rPr>
        <w:t>i</w:t>
      </w:r>
      <w:r w:rsidR="00112838" w:rsidRPr="00F24476">
        <w:rPr>
          <w:sz w:val="24"/>
          <w:szCs w:val="24"/>
        </w:rPr>
        <w:t xml:space="preserve"> związan</w:t>
      </w:r>
      <w:r w:rsidR="00947DE7" w:rsidRPr="00F24476">
        <w:rPr>
          <w:sz w:val="24"/>
          <w:szCs w:val="24"/>
        </w:rPr>
        <w:t>e</w:t>
      </w:r>
      <w:r w:rsidR="00112838" w:rsidRPr="00F24476">
        <w:rPr>
          <w:sz w:val="24"/>
          <w:szCs w:val="24"/>
        </w:rPr>
        <w:t xml:space="preserve"> z rozbudową infrastruktury turystycznej w gminie</w:t>
      </w:r>
      <w:r w:rsidR="00DB2772" w:rsidRPr="00F24476">
        <w:rPr>
          <w:sz w:val="24"/>
          <w:szCs w:val="24"/>
        </w:rPr>
        <w:t xml:space="preserve"> tj. </w:t>
      </w:r>
      <w:r w:rsidR="00CC0828">
        <w:rPr>
          <w:sz w:val="24"/>
          <w:szCs w:val="24"/>
        </w:rPr>
        <w:t>zagospodarowanie „Dzikiej plaży”</w:t>
      </w:r>
      <w:r w:rsidR="00FE5ABD" w:rsidRPr="00F24476">
        <w:rPr>
          <w:sz w:val="24"/>
          <w:szCs w:val="24"/>
        </w:rPr>
        <w:t xml:space="preserve"> oraz </w:t>
      </w:r>
      <w:r w:rsidR="00947DE7" w:rsidRPr="00F24476">
        <w:rPr>
          <w:sz w:val="24"/>
          <w:szCs w:val="24"/>
        </w:rPr>
        <w:t xml:space="preserve">na </w:t>
      </w:r>
      <w:r w:rsidR="00FE5ABD" w:rsidRPr="00F24476">
        <w:rPr>
          <w:sz w:val="24"/>
          <w:szCs w:val="24"/>
        </w:rPr>
        <w:t>pomost w Piaskach Małych</w:t>
      </w:r>
      <w:r w:rsidR="00947DE7" w:rsidRPr="00F24476">
        <w:rPr>
          <w:sz w:val="24"/>
          <w:szCs w:val="24"/>
        </w:rPr>
        <w:t xml:space="preserve"> w ramach funduszu sołeckiego</w:t>
      </w:r>
      <w:r w:rsidR="00FE5ABD" w:rsidRPr="00F24476">
        <w:rPr>
          <w:sz w:val="24"/>
          <w:szCs w:val="24"/>
        </w:rPr>
        <w:t>.</w:t>
      </w:r>
    </w:p>
    <w:p w:rsidR="0005701E" w:rsidRPr="00F24476" w:rsidRDefault="0005701E" w:rsidP="00112838">
      <w:pPr>
        <w:pStyle w:val="Nagwek5"/>
        <w:spacing w:before="100" w:beforeAutospacing="1" w:after="100" w:afterAutospacing="1"/>
        <w:jc w:val="both"/>
        <w:rPr>
          <w:b w:val="0"/>
          <w:i w:val="0"/>
          <w:sz w:val="24"/>
          <w:szCs w:val="24"/>
        </w:rPr>
      </w:pPr>
      <w:r w:rsidRPr="00F24476">
        <w:rPr>
          <w:b w:val="0"/>
          <w:i w:val="0"/>
          <w:sz w:val="24"/>
          <w:szCs w:val="24"/>
        </w:rPr>
        <w:t>W rozdziale 63095 Pozostała działalnoś</w:t>
      </w:r>
      <w:r w:rsidR="00112838" w:rsidRPr="00F24476">
        <w:rPr>
          <w:b w:val="0"/>
          <w:i w:val="0"/>
          <w:sz w:val="24"/>
          <w:szCs w:val="24"/>
        </w:rPr>
        <w:t xml:space="preserve">ć zaplanowano wydatki w kwocie </w:t>
      </w:r>
      <w:r w:rsidR="00CC0828">
        <w:rPr>
          <w:b w:val="0"/>
          <w:i w:val="0"/>
          <w:sz w:val="24"/>
          <w:szCs w:val="24"/>
        </w:rPr>
        <w:t>52.755</w:t>
      </w:r>
      <w:r w:rsidRPr="00F24476">
        <w:rPr>
          <w:b w:val="0"/>
          <w:i w:val="0"/>
          <w:sz w:val="24"/>
          <w:szCs w:val="24"/>
        </w:rPr>
        <w:t>,</w:t>
      </w:r>
      <w:r w:rsidR="002526F0" w:rsidRPr="00F24476">
        <w:rPr>
          <w:b w:val="0"/>
          <w:i w:val="0"/>
          <w:sz w:val="24"/>
          <w:szCs w:val="24"/>
        </w:rPr>
        <w:t>00</w:t>
      </w:r>
      <w:r w:rsidRPr="00F24476">
        <w:rPr>
          <w:b w:val="0"/>
          <w:i w:val="0"/>
          <w:sz w:val="24"/>
          <w:szCs w:val="24"/>
        </w:rPr>
        <w:t xml:space="preserve"> zł z przeznaczeniem na wydatki bieżące tj. utrzymanie plaży wraz z remontami i zatrudnieniem ratowników w Stepnicy.</w:t>
      </w: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700 - Gospodarka mieszkaniowa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dziale tym zaplanowano środki</w:t>
      </w:r>
      <w:r w:rsidR="00874426" w:rsidRPr="00F24476">
        <w:rPr>
          <w:sz w:val="24"/>
          <w:szCs w:val="24"/>
        </w:rPr>
        <w:t xml:space="preserve"> finansowe w kwocie </w:t>
      </w:r>
      <w:r w:rsidR="00CC0828">
        <w:rPr>
          <w:sz w:val="24"/>
          <w:szCs w:val="24"/>
        </w:rPr>
        <w:t>5.743</w:t>
      </w:r>
      <w:r w:rsidR="00497C40" w:rsidRPr="00F24476">
        <w:rPr>
          <w:sz w:val="24"/>
          <w:szCs w:val="24"/>
        </w:rPr>
        <w:t>.000,</w:t>
      </w:r>
      <w:r w:rsidR="002526F0" w:rsidRPr="00F24476">
        <w:rPr>
          <w:sz w:val="24"/>
          <w:szCs w:val="24"/>
        </w:rPr>
        <w:t xml:space="preserve">00 </w:t>
      </w:r>
      <w:r w:rsidR="00497C40" w:rsidRPr="00F24476">
        <w:rPr>
          <w:sz w:val="24"/>
          <w:szCs w:val="24"/>
        </w:rPr>
        <w:t xml:space="preserve">zł tj. </w:t>
      </w:r>
      <w:r w:rsidR="00CC0828">
        <w:rPr>
          <w:sz w:val="24"/>
          <w:szCs w:val="24"/>
        </w:rPr>
        <w:t>9,67</w:t>
      </w:r>
      <w:r w:rsidRPr="00F24476">
        <w:rPr>
          <w:sz w:val="24"/>
          <w:szCs w:val="24"/>
        </w:rPr>
        <w:t xml:space="preserve">% ogółu wydatków. </w:t>
      </w:r>
    </w:p>
    <w:p w:rsidR="002526F0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rozdzia</w:t>
      </w:r>
      <w:r w:rsidR="007413A5" w:rsidRPr="00F24476">
        <w:rPr>
          <w:sz w:val="24"/>
          <w:szCs w:val="24"/>
        </w:rPr>
        <w:t>le 70005 przeznacza się</w:t>
      </w:r>
      <w:r w:rsidR="00CD0E6C" w:rsidRPr="00F24476">
        <w:rPr>
          <w:sz w:val="24"/>
          <w:szCs w:val="24"/>
        </w:rPr>
        <w:t xml:space="preserve"> na wydatki bieżące</w:t>
      </w:r>
      <w:r w:rsidR="006E624D" w:rsidRPr="00F24476">
        <w:rPr>
          <w:sz w:val="24"/>
          <w:szCs w:val="24"/>
        </w:rPr>
        <w:t xml:space="preserve"> w kwocie</w:t>
      </w:r>
      <w:r w:rsidR="002241ED" w:rsidRPr="00F24476">
        <w:rPr>
          <w:sz w:val="24"/>
          <w:szCs w:val="24"/>
        </w:rPr>
        <w:t xml:space="preserve"> </w:t>
      </w:r>
      <w:r w:rsidR="00CC0828">
        <w:rPr>
          <w:sz w:val="24"/>
          <w:szCs w:val="24"/>
        </w:rPr>
        <w:t>233</w:t>
      </w:r>
      <w:r w:rsidR="002241ED" w:rsidRPr="00F24476">
        <w:rPr>
          <w:sz w:val="24"/>
          <w:szCs w:val="24"/>
        </w:rPr>
        <w:t>.000,</w:t>
      </w:r>
      <w:r w:rsidR="002526F0" w:rsidRPr="00F24476">
        <w:rPr>
          <w:sz w:val="24"/>
          <w:szCs w:val="24"/>
        </w:rPr>
        <w:t>00</w:t>
      </w:r>
      <w:r w:rsidR="002241ED" w:rsidRPr="00F24476">
        <w:rPr>
          <w:sz w:val="24"/>
          <w:szCs w:val="24"/>
        </w:rPr>
        <w:t xml:space="preserve"> zł w tym:</w:t>
      </w:r>
      <w:r w:rsidR="007413A5" w:rsidRPr="00F24476">
        <w:rPr>
          <w:sz w:val="24"/>
          <w:szCs w:val="24"/>
        </w:rPr>
        <w:t xml:space="preserve"> </w:t>
      </w:r>
      <w:r w:rsidR="00CC0828">
        <w:rPr>
          <w:sz w:val="24"/>
          <w:szCs w:val="24"/>
        </w:rPr>
        <w:t>50</w:t>
      </w:r>
      <w:r w:rsidRPr="00F24476">
        <w:rPr>
          <w:sz w:val="24"/>
          <w:szCs w:val="24"/>
        </w:rPr>
        <w:t>.000,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na wydatki związane z wykonaniem niezbędnych rem</w:t>
      </w:r>
      <w:r w:rsidR="00CC0828">
        <w:rPr>
          <w:sz w:val="24"/>
          <w:szCs w:val="24"/>
        </w:rPr>
        <w:t>ontów w budynkach komunalnych, 133</w:t>
      </w:r>
      <w:r w:rsidRPr="00F24476">
        <w:rPr>
          <w:sz w:val="24"/>
          <w:szCs w:val="24"/>
        </w:rPr>
        <w:t>.000,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na wydatki związane</w:t>
      </w:r>
      <w:r w:rsidR="00466F7E" w:rsidRPr="00F24476">
        <w:rPr>
          <w:sz w:val="24"/>
          <w:szCs w:val="24"/>
        </w:rPr>
        <w:t xml:space="preserve"> utrzymaniem i</w:t>
      </w:r>
      <w:r w:rsidRPr="00F24476">
        <w:rPr>
          <w:sz w:val="24"/>
          <w:szCs w:val="24"/>
        </w:rPr>
        <w:t xml:space="preserve"> z przygotowaniem nieruchomości do sprzedaży</w:t>
      </w:r>
      <w:r w:rsidR="00CD0E6C" w:rsidRPr="00F24476">
        <w:rPr>
          <w:sz w:val="24"/>
          <w:szCs w:val="24"/>
        </w:rPr>
        <w:t>,</w:t>
      </w:r>
      <w:r w:rsidRPr="00F24476">
        <w:rPr>
          <w:sz w:val="24"/>
          <w:szCs w:val="24"/>
        </w:rPr>
        <w:t xml:space="preserve"> </w:t>
      </w:r>
      <w:r w:rsidR="00CD0E6C" w:rsidRPr="00F24476">
        <w:rPr>
          <w:sz w:val="24"/>
          <w:szCs w:val="24"/>
        </w:rPr>
        <w:t xml:space="preserve">na podatek VAT od pobieranych czynszów z gruntów i lokali komunalnych przeznacza się </w:t>
      </w:r>
      <w:r w:rsidR="00CC0828">
        <w:rPr>
          <w:sz w:val="24"/>
          <w:szCs w:val="24"/>
        </w:rPr>
        <w:t>50</w:t>
      </w:r>
      <w:r w:rsidR="00CD0E6C" w:rsidRPr="00F24476">
        <w:rPr>
          <w:sz w:val="24"/>
          <w:szCs w:val="24"/>
        </w:rPr>
        <w:t>.000</w:t>
      </w:r>
      <w:r w:rsidR="002526F0" w:rsidRPr="00F24476">
        <w:rPr>
          <w:sz w:val="24"/>
          <w:szCs w:val="24"/>
        </w:rPr>
        <w:t>,00</w:t>
      </w:r>
      <w:r w:rsidR="00CD0E6C" w:rsidRPr="00F24476">
        <w:rPr>
          <w:sz w:val="24"/>
          <w:szCs w:val="24"/>
        </w:rPr>
        <w:t xml:space="preserve"> zł. K</w:t>
      </w:r>
      <w:r w:rsidRPr="00F24476">
        <w:rPr>
          <w:sz w:val="24"/>
          <w:szCs w:val="24"/>
        </w:rPr>
        <w:t xml:space="preserve">wotę </w:t>
      </w:r>
      <w:r w:rsidR="00CC0828">
        <w:rPr>
          <w:sz w:val="24"/>
          <w:szCs w:val="24"/>
        </w:rPr>
        <w:t>5.240</w:t>
      </w:r>
      <w:r w:rsidRPr="00F24476">
        <w:rPr>
          <w:sz w:val="24"/>
          <w:szCs w:val="24"/>
        </w:rPr>
        <w:t>.000,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</w:t>
      </w:r>
      <w:r w:rsidR="00CD0E6C" w:rsidRPr="00F24476">
        <w:rPr>
          <w:sz w:val="24"/>
          <w:szCs w:val="24"/>
        </w:rPr>
        <w:t>przeznacza się na</w:t>
      </w:r>
      <w:r w:rsidRPr="00F24476">
        <w:rPr>
          <w:sz w:val="24"/>
          <w:szCs w:val="24"/>
        </w:rPr>
        <w:t xml:space="preserve"> wydatki inwestycyjne z przeznaczeniem na wykup gruntów lub nieruchomości na cele gminne</w:t>
      </w:r>
      <w:r w:rsidR="00FE5ABD" w:rsidRPr="00F24476">
        <w:rPr>
          <w:sz w:val="24"/>
          <w:szCs w:val="24"/>
        </w:rPr>
        <w:t xml:space="preserve"> oraz budowę 2 budynków mieszkalnych wielorodzinnych</w:t>
      </w:r>
      <w:r w:rsidRPr="00F24476">
        <w:rPr>
          <w:sz w:val="24"/>
          <w:szCs w:val="24"/>
        </w:rPr>
        <w:t xml:space="preserve">. </w:t>
      </w:r>
    </w:p>
    <w:p w:rsidR="002526F0" w:rsidRPr="00F24476" w:rsidRDefault="002526F0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710 – Działalność usługowa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w tym dziale stanowią kwotę </w:t>
      </w:r>
      <w:r w:rsidR="00CC0828">
        <w:rPr>
          <w:sz w:val="24"/>
          <w:szCs w:val="24"/>
        </w:rPr>
        <w:t>759</w:t>
      </w:r>
      <w:r w:rsidR="002526F0" w:rsidRPr="00F24476">
        <w:rPr>
          <w:sz w:val="24"/>
          <w:szCs w:val="24"/>
        </w:rPr>
        <w:t>.000</w:t>
      </w:r>
      <w:r w:rsidRPr="00F24476">
        <w:rPr>
          <w:sz w:val="24"/>
          <w:szCs w:val="24"/>
        </w:rPr>
        <w:t>,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tj. </w:t>
      </w:r>
      <w:r w:rsidR="00FE5ABD" w:rsidRPr="00F24476">
        <w:rPr>
          <w:sz w:val="24"/>
          <w:szCs w:val="24"/>
        </w:rPr>
        <w:t>1</w:t>
      </w:r>
      <w:r w:rsidR="00466F7E" w:rsidRPr="00F24476">
        <w:rPr>
          <w:sz w:val="24"/>
          <w:szCs w:val="24"/>
        </w:rPr>
        <w:t>,</w:t>
      </w:r>
      <w:r w:rsidR="00195037">
        <w:rPr>
          <w:sz w:val="24"/>
          <w:szCs w:val="24"/>
        </w:rPr>
        <w:t>34</w:t>
      </w:r>
      <w:r w:rsidRPr="00F24476">
        <w:rPr>
          <w:sz w:val="24"/>
          <w:szCs w:val="24"/>
        </w:rPr>
        <w:t>% wszystkich wydatków. Przeznacza się je na plany zagospodarowania przestr</w:t>
      </w:r>
      <w:r w:rsidR="00FE5ABD" w:rsidRPr="00F24476">
        <w:rPr>
          <w:sz w:val="24"/>
          <w:szCs w:val="24"/>
        </w:rPr>
        <w:t xml:space="preserve">zennego (rozdział 71004) kwota </w:t>
      </w:r>
      <w:r w:rsidR="00CC0828">
        <w:rPr>
          <w:sz w:val="24"/>
          <w:szCs w:val="24"/>
        </w:rPr>
        <w:t>53</w:t>
      </w:r>
      <w:r w:rsidR="002526F0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.</w:t>
      </w:r>
      <w:r w:rsidR="00497C40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00,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 </w:t>
      </w:r>
      <w:r w:rsidR="00CC0828">
        <w:rPr>
          <w:sz w:val="24"/>
          <w:szCs w:val="24"/>
        </w:rPr>
        <w:t xml:space="preserve">bieżące </w:t>
      </w:r>
      <w:r w:rsidRPr="00F24476">
        <w:rPr>
          <w:sz w:val="24"/>
          <w:szCs w:val="24"/>
        </w:rPr>
        <w:t>utrzymanie cm</w:t>
      </w:r>
      <w:r w:rsidR="00B65833" w:rsidRPr="00F24476">
        <w:rPr>
          <w:sz w:val="24"/>
          <w:szCs w:val="24"/>
        </w:rPr>
        <w:t>entarzy (rozdział 71035) kwota 2</w:t>
      </w:r>
      <w:r w:rsidR="00CC0828">
        <w:rPr>
          <w:sz w:val="24"/>
          <w:szCs w:val="24"/>
        </w:rPr>
        <w:t>9</w:t>
      </w:r>
      <w:r w:rsidRPr="00F24476">
        <w:rPr>
          <w:sz w:val="24"/>
          <w:szCs w:val="24"/>
        </w:rPr>
        <w:t>.</w:t>
      </w:r>
      <w:r w:rsidR="00497C40" w:rsidRPr="00F24476">
        <w:rPr>
          <w:sz w:val="24"/>
          <w:szCs w:val="24"/>
        </w:rPr>
        <w:t>0</w:t>
      </w:r>
      <w:r w:rsidR="002526F0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>,</w:t>
      </w:r>
      <w:r w:rsidR="002526F0" w:rsidRPr="00F24476">
        <w:rPr>
          <w:sz w:val="24"/>
          <w:szCs w:val="24"/>
        </w:rPr>
        <w:t>00</w:t>
      </w:r>
      <w:r w:rsidR="00FE5ABD" w:rsidRPr="00F24476">
        <w:rPr>
          <w:sz w:val="24"/>
          <w:szCs w:val="24"/>
        </w:rPr>
        <w:t xml:space="preserve"> zł.</w:t>
      </w:r>
    </w:p>
    <w:p w:rsidR="0005701E" w:rsidRDefault="00CC0828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inwestycyjne tego działu to kwota 200.000,00 zł na dokończenie cmentarzy w Stepnicy i Żarnowie.  </w:t>
      </w:r>
    </w:p>
    <w:p w:rsidR="00CC0828" w:rsidRPr="00F24476" w:rsidRDefault="00CC0828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750 – Administracja publiczna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C52C1C">
        <w:rPr>
          <w:sz w:val="24"/>
          <w:szCs w:val="24"/>
        </w:rPr>
        <w:t xml:space="preserve">W dziale tym zaplanowano wydatki w wysokości </w:t>
      </w:r>
      <w:r w:rsidR="00CC0828">
        <w:rPr>
          <w:sz w:val="24"/>
          <w:szCs w:val="24"/>
        </w:rPr>
        <w:t>2.235.</w:t>
      </w:r>
      <w:r w:rsidR="00B65833" w:rsidRPr="00C52C1C">
        <w:rPr>
          <w:sz w:val="24"/>
          <w:szCs w:val="24"/>
        </w:rPr>
        <w:t>0</w:t>
      </w:r>
      <w:r w:rsidR="002526F0" w:rsidRPr="00C52C1C">
        <w:rPr>
          <w:sz w:val="24"/>
          <w:szCs w:val="24"/>
        </w:rPr>
        <w:t>0</w:t>
      </w:r>
      <w:r w:rsidR="00CC0828">
        <w:rPr>
          <w:sz w:val="24"/>
          <w:szCs w:val="24"/>
        </w:rPr>
        <w:t>8</w:t>
      </w:r>
      <w:r w:rsidRPr="00C52C1C">
        <w:rPr>
          <w:sz w:val="24"/>
          <w:szCs w:val="24"/>
        </w:rPr>
        <w:t>,</w:t>
      </w:r>
      <w:r w:rsidR="00466F7E" w:rsidRPr="00C52C1C">
        <w:rPr>
          <w:sz w:val="24"/>
          <w:szCs w:val="24"/>
        </w:rPr>
        <w:t>00</w:t>
      </w:r>
      <w:r w:rsidRPr="00C52C1C">
        <w:rPr>
          <w:sz w:val="24"/>
          <w:szCs w:val="24"/>
        </w:rPr>
        <w:t xml:space="preserve"> zł, tj. </w:t>
      </w:r>
      <w:r w:rsidR="00ED677A" w:rsidRPr="00C52C1C">
        <w:rPr>
          <w:sz w:val="24"/>
          <w:szCs w:val="24"/>
        </w:rPr>
        <w:t>3</w:t>
      </w:r>
      <w:r w:rsidR="00EA3152" w:rsidRPr="00C52C1C">
        <w:rPr>
          <w:sz w:val="24"/>
          <w:szCs w:val="24"/>
        </w:rPr>
        <w:t>,</w:t>
      </w:r>
      <w:r w:rsidR="00CC0828">
        <w:rPr>
          <w:sz w:val="24"/>
          <w:szCs w:val="24"/>
        </w:rPr>
        <w:t>95</w:t>
      </w:r>
      <w:r w:rsidRPr="00C52C1C">
        <w:rPr>
          <w:sz w:val="24"/>
          <w:szCs w:val="24"/>
        </w:rPr>
        <w:t xml:space="preserve"> % całości wydatków na rok 20</w:t>
      </w:r>
      <w:r w:rsidR="00ED677A" w:rsidRPr="00C52C1C">
        <w:rPr>
          <w:sz w:val="24"/>
          <w:szCs w:val="24"/>
        </w:rPr>
        <w:t>1</w:t>
      </w:r>
      <w:r w:rsidR="00CC0828">
        <w:rPr>
          <w:sz w:val="24"/>
          <w:szCs w:val="24"/>
        </w:rPr>
        <w:t>1</w:t>
      </w:r>
      <w:r w:rsidRPr="00C52C1C">
        <w:rPr>
          <w:sz w:val="24"/>
          <w:szCs w:val="24"/>
        </w:rPr>
        <w:t>.</w:t>
      </w:r>
    </w:p>
    <w:p w:rsidR="00466F7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</w:t>
      </w:r>
      <w:r w:rsidR="00466F7E" w:rsidRPr="00F24476">
        <w:rPr>
          <w:sz w:val="24"/>
          <w:szCs w:val="24"/>
        </w:rPr>
        <w:t xml:space="preserve"> 75011 Urząd wojewódzki kwota 6</w:t>
      </w:r>
      <w:r w:rsidR="00CC0828">
        <w:rPr>
          <w:sz w:val="24"/>
          <w:szCs w:val="24"/>
        </w:rPr>
        <w:t>8</w:t>
      </w:r>
      <w:r w:rsidRPr="00F24476">
        <w:rPr>
          <w:sz w:val="24"/>
          <w:szCs w:val="24"/>
        </w:rPr>
        <w:t>.</w:t>
      </w:r>
      <w:r w:rsidR="00CC0828">
        <w:rPr>
          <w:sz w:val="24"/>
          <w:szCs w:val="24"/>
        </w:rPr>
        <w:t>5</w:t>
      </w:r>
      <w:r w:rsidR="002526F0" w:rsidRPr="00F24476">
        <w:rPr>
          <w:sz w:val="24"/>
          <w:szCs w:val="24"/>
        </w:rPr>
        <w:t>00,00</w:t>
      </w:r>
      <w:r w:rsidR="00CC0828">
        <w:rPr>
          <w:sz w:val="24"/>
          <w:szCs w:val="24"/>
        </w:rPr>
        <w:t xml:space="preserve"> zł zadanie zlecone</w:t>
      </w:r>
      <w:r w:rsidRPr="00F24476">
        <w:rPr>
          <w:sz w:val="24"/>
          <w:szCs w:val="24"/>
        </w:rPr>
        <w:t xml:space="preserve"> finansowane przez Wojewodę</w:t>
      </w:r>
      <w:r w:rsidR="00ED677A" w:rsidRPr="00F24476">
        <w:rPr>
          <w:sz w:val="24"/>
          <w:szCs w:val="24"/>
        </w:rPr>
        <w:t xml:space="preserve"> i </w:t>
      </w:r>
      <w:r w:rsidR="00CC0828">
        <w:rPr>
          <w:sz w:val="24"/>
          <w:szCs w:val="24"/>
        </w:rPr>
        <w:t>4</w:t>
      </w:r>
      <w:r w:rsidR="00ED677A" w:rsidRPr="00F24476">
        <w:rPr>
          <w:sz w:val="24"/>
          <w:szCs w:val="24"/>
        </w:rPr>
        <w:t>0.</w:t>
      </w:r>
      <w:r w:rsidR="00CC0828">
        <w:rPr>
          <w:sz w:val="24"/>
          <w:szCs w:val="24"/>
        </w:rPr>
        <w:t>158</w:t>
      </w:r>
      <w:r w:rsidR="00ED677A" w:rsidRPr="00F24476">
        <w:rPr>
          <w:sz w:val="24"/>
          <w:szCs w:val="24"/>
        </w:rPr>
        <w:t xml:space="preserve">,00 zł finansowane z budżetu </w:t>
      </w:r>
      <w:proofErr w:type="spellStart"/>
      <w:r w:rsidR="00ED677A" w:rsidRPr="00F24476">
        <w:rPr>
          <w:sz w:val="24"/>
          <w:szCs w:val="24"/>
        </w:rPr>
        <w:t>gminy</w:t>
      </w:r>
      <w:proofErr w:type="spellEnd"/>
      <w:r w:rsidRPr="00F24476">
        <w:rPr>
          <w:sz w:val="24"/>
          <w:szCs w:val="24"/>
        </w:rPr>
        <w:t>. Wydatki głównie na pobory, zakup usług</w:t>
      </w:r>
      <w:r w:rsidR="00ED677A" w:rsidRPr="00F24476">
        <w:rPr>
          <w:sz w:val="24"/>
          <w:szCs w:val="24"/>
        </w:rPr>
        <w:t xml:space="preserve"> i materiałów</w:t>
      </w:r>
      <w:r w:rsidRPr="00F24476">
        <w:rPr>
          <w:sz w:val="24"/>
          <w:szCs w:val="24"/>
        </w:rPr>
        <w:t xml:space="preserve">. 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Rozdział 75022 Rada Gminy wydatki w wysokości </w:t>
      </w:r>
      <w:r w:rsidR="00CC0828">
        <w:rPr>
          <w:sz w:val="24"/>
          <w:szCs w:val="24"/>
        </w:rPr>
        <w:t>60</w:t>
      </w:r>
      <w:r w:rsidR="00466F7E" w:rsidRPr="00F24476">
        <w:rPr>
          <w:sz w:val="24"/>
          <w:szCs w:val="24"/>
        </w:rPr>
        <w:t>.</w:t>
      </w:r>
      <w:r w:rsidR="00CC0828">
        <w:rPr>
          <w:sz w:val="24"/>
          <w:szCs w:val="24"/>
        </w:rPr>
        <w:t>0</w:t>
      </w:r>
      <w:r w:rsidR="00466F7E" w:rsidRPr="00F24476">
        <w:rPr>
          <w:sz w:val="24"/>
          <w:szCs w:val="24"/>
        </w:rPr>
        <w:t>00,</w:t>
      </w:r>
      <w:r w:rsidR="002526F0" w:rsidRPr="00F24476">
        <w:rPr>
          <w:sz w:val="24"/>
          <w:szCs w:val="24"/>
        </w:rPr>
        <w:t>00</w:t>
      </w:r>
      <w:r w:rsidR="00466F7E" w:rsidRPr="00F24476">
        <w:rPr>
          <w:sz w:val="24"/>
          <w:szCs w:val="24"/>
        </w:rPr>
        <w:t xml:space="preserve"> zł, w tym diety </w:t>
      </w:r>
      <w:r w:rsidR="00ED677A" w:rsidRPr="00F24476">
        <w:rPr>
          <w:sz w:val="24"/>
          <w:szCs w:val="24"/>
        </w:rPr>
        <w:t>5</w:t>
      </w:r>
      <w:r w:rsidR="00CC0828">
        <w:rPr>
          <w:sz w:val="24"/>
          <w:szCs w:val="24"/>
        </w:rPr>
        <w:t>2</w:t>
      </w:r>
      <w:r w:rsidR="002526F0" w:rsidRPr="00F24476">
        <w:rPr>
          <w:sz w:val="24"/>
          <w:szCs w:val="24"/>
        </w:rPr>
        <w:t>.0</w:t>
      </w:r>
      <w:r w:rsidR="00466F7E" w:rsidRPr="00F24476">
        <w:rPr>
          <w:sz w:val="24"/>
          <w:szCs w:val="24"/>
        </w:rPr>
        <w:t>00</w:t>
      </w:r>
      <w:r w:rsidR="002526F0" w:rsidRPr="00F24476">
        <w:rPr>
          <w:sz w:val="24"/>
          <w:szCs w:val="24"/>
        </w:rPr>
        <w:t>,00</w:t>
      </w:r>
      <w:r w:rsidR="00ED677A" w:rsidRPr="00F24476">
        <w:rPr>
          <w:sz w:val="24"/>
          <w:szCs w:val="24"/>
        </w:rPr>
        <w:t xml:space="preserve"> zł.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C52C1C">
        <w:rPr>
          <w:sz w:val="24"/>
          <w:szCs w:val="24"/>
        </w:rPr>
        <w:t xml:space="preserve">Rozdział 75023 Urząd Gminy wydatki w kwocie </w:t>
      </w:r>
      <w:r w:rsidR="001C7067">
        <w:rPr>
          <w:sz w:val="24"/>
          <w:szCs w:val="24"/>
        </w:rPr>
        <w:t>1.837.350</w:t>
      </w:r>
      <w:r w:rsidRPr="00C52C1C">
        <w:rPr>
          <w:sz w:val="24"/>
          <w:szCs w:val="24"/>
        </w:rPr>
        <w:t>,</w:t>
      </w:r>
      <w:r w:rsidR="002526F0" w:rsidRPr="00C52C1C">
        <w:rPr>
          <w:sz w:val="24"/>
          <w:szCs w:val="24"/>
        </w:rPr>
        <w:t>00</w:t>
      </w:r>
      <w:r w:rsidR="00947DE7" w:rsidRPr="00C52C1C">
        <w:rPr>
          <w:sz w:val="24"/>
          <w:szCs w:val="24"/>
        </w:rPr>
        <w:t xml:space="preserve"> zł, z czego</w:t>
      </w:r>
      <w:r w:rsidRPr="00C52C1C">
        <w:rPr>
          <w:sz w:val="24"/>
          <w:szCs w:val="24"/>
        </w:rPr>
        <w:t>: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na wynagrodzenia </w:t>
      </w:r>
      <w:r w:rsidR="001C7067">
        <w:rPr>
          <w:sz w:val="24"/>
          <w:szCs w:val="24"/>
        </w:rPr>
        <w:t>1.070</w:t>
      </w:r>
      <w:r w:rsidRPr="00F24476">
        <w:rPr>
          <w:sz w:val="24"/>
          <w:szCs w:val="24"/>
        </w:rPr>
        <w:t>.</w:t>
      </w:r>
      <w:r w:rsidR="001C7067">
        <w:rPr>
          <w:sz w:val="24"/>
          <w:szCs w:val="24"/>
        </w:rPr>
        <w:t>0</w:t>
      </w:r>
      <w:r w:rsidRPr="00F24476">
        <w:rPr>
          <w:sz w:val="24"/>
          <w:szCs w:val="24"/>
        </w:rPr>
        <w:t>00,</w:t>
      </w:r>
      <w:r w:rsidR="00CD03D3" w:rsidRPr="00F24476">
        <w:rPr>
          <w:sz w:val="24"/>
          <w:szCs w:val="24"/>
        </w:rPr>
        <w:t>00</w:t>
      </w:r>
      <w:r w:rsidR="00D15DC3">
        <w:rPr>
          <w:sz w:val="24"/>
          <w:szCs w:val="24"/>
        </w:rPr>
        <w:t xml:space="preserve"> zł,</w:t>
      </w:r>
    </w:p>
    <w:p w:rsidR="00ED677A" w:rsidRPr="00F24476" w:rsidRDefault="00ED677A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dodatkowe wynagrodzenie roczne za rok 20</w:t>
      </w:r>
      <w:r w:rsidR="00E56334">
        <w:rPr>
          <w:sz w:val="24"/>
          <w:szCs w:val="24"/>
        </w:rPr>
        <w:t>1</w:t>
      </w:r>
      <w:r w:rsidRPr="00F24476">
        <w:rPr>
          <w:sz w:val="24"/>
          <w:szCs w:val="24"/>
        </w:rPr>
        <w:t xml:space="preserve">0 w kwocie </w:t>
      </w:r>
      <w:r w:rsidR="001C7067">
        <w:rPr>
          <w:sz w:val="24"/>
          <w:szCs w:val="24"/>
        </w:rPr>
        <w:t>75</w:t>
      </w:r>
      <w:r w:rsidRPr="00F24476">
        <w:rPr>
          <w:sz w:val="24"/>
          <w:szCs w:val="24"/>
        </w:rPr>
        <w:t>.</w:t>
      </w:r>
      <w:r w:rsidR="001C7067">
        <w:rPr>
          <w:sz w:val="24"/>
          <w:szCs w:val="24"/>
        </w:rPr>
        <w:t>65</w:t>
      </w:r>
      <w:r w:rsidRPr="00F24476">
        <w:rPr>
          <w:sz w:val="24"/>
          <w:szCs w:val="24"/>
        </w:rPr>
        <w:t>0,00 zł,</w:t>
      </w:r>
    </w:p>
    <w:p w:rsidR="00947DE7" w:rsidRPr="00F24476" w:rsidRDefault="001C7067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umowy zlecenia 8.2</w:t>
      </w:r>
      <w:r w:rsidR="00947DE7" w:rsidRPr="00F24476">
        <w:rPr>
          <w:sz w:val="24"/>
          <w:szCs w:val="24"/>
        </w:rPr>
        <w:t>00,00 z</w:t>
      </w:r>
      <w:r w:rsidR="00D15DC3">
        <w:rPr>
          <w:sz w:val="24"/>
          <w:szCs w:val="24"/>
        </w:rPr>
        <w:t>ł głó</w:t>
      </w:r>
      <w:r w:rsidR="00947DE7" w:rsidRPr="00F24476">
        <w:rPr>
          <w:sz w:val="24"/>
          <w:szCs w:val="24"/>
        </w:rPr>
        <w:t>wnie roznoszenie poczty,</w:t>
      </w:r>
      <w:r w:rsidR="00E56334">
        <w:rPr>
          <w:sz w:val="24"/>
          <w:szCs w:val="24"/>
        </w:rPr>
        <w:t xml:space="preserve"> dostarczanie </w:t>
      </w:r>
      <w:proofErr w:type="spellStart"/>
      <w:r w:rsidR="00E56334">
        <w:rPr>
          <w:sz w:val="24"/>
          <w:szCs w:val="24"/>
        </w:rPr>
        <w:t>korenspondencji</w:t>
      </w:r>
      <w:proofErr w:type="spellEnd"/>
    </w:p>
    <w:p w:rsidR="00CD03D3" w:rsidRPr="00F24476" w:rsidRDefault="00CD03D3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pochodne od wynag</w:t>
      </w:r>
      <w:r w:rsidR="001C7067">
        <w:rPr>
          <w:sz w:val="24"/>
          <w:szCs w:val="24"/>
        </w:rPr>
        <w:t>rodzeń kwota 175</w:t>
      </w:r>
      <w:r w:rsidRPr="00F24476">
        <w:rPr>
          <w:sz w:val="24"/>
          <w:szCs w:val="24"/>
        </w:rPr>
        <w:t>.</w:t>
      </w:r>
      <w:r w:rsidR="001C7067">
        <w:rPr>
          <w:sz w:val="24"/>
          <w:szCs w:val="24"/>
        </w:rPr>
        <w:t>5</w:t>
      </w:r>
      <w:r w:rsidRPr="00F24476">
        <w:rPr>
          <w:sz w:val="24"/>
          <w:szCs w:val="24"/>
        </w:rPr>
        <w:t>00,00 zł,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lastRenderedPageBreak/>
        <w:t xml:space="preserve">wydatki </w:t>
      </w:r>
      <w:r w:rsidR="00E10FF3" w:rsidRPr="00F24476">
        <w:rPr>
          <w:sz w:val="24"/>
          <w:szCs w:val="24"/>
        </w:rPr>
        <w:t>inn</w:t>
      </w:r>
      <w:r w:rsidRPr="00F24476">
        <w:rPr>
          <w:sz w:val="24"/>
          <w:szCs w:val="24"/>
        </w:rPr>
        <w:t xml:space="preserve">e (eksploatacja, obsługa urzędu, zakup materiałów biurowych, remonty) kwota </w:t>
      </w:r>
      <w:r w:rsidR="001C7067">
        <w:rPr>
          <w:sz w:val="24"/>
          <w:szCs w:val="24"/>
        </w:rPr>
        <w:t>407</w:t>
      </w:r>
      <w:r w:rsidRPr="00F24476">
        <w:rPr>
          <w:sz w:val="24"/>
          <w:szCs w:val="24"/>
        </w:rPr>
        <w:t>.</w:t>
      </w:r>
      <w:r w:rsidR="001C7067">
        <w:rPr>
          <w:sz w:val="24"/>
          <w:szCs w:val="24"/>
        </w:rPr>
        <w:t>7</w:t>
      </w:r>
      <w:r w:rsidRPr="00F24476">
        <w:rPr>
          <w:sz w:val="24"/>
          <w:szCs w:val="24"/>
        </w:rPr>
        <w:t>00,</w:t>
      </w:r>
      <w:r w:rsidR="00CD03D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w tym </w:t>
      </w:r>
      <w:r w:rsidR="00466F7E" w:rsidRPr="00F24476">
        <w:rPr>
          <w:sz w:val="24"/>
          <w:szCs w:val="24"/>
        </w:rPr>
        <w:t>5</w:t>
      </w:r>
      <w:r w:rsidR="001C7067">
        <w:rPr>
          <w:sz w:val="24"/>
          <w:szCs w:val="24"/>
        </w:rPr>
        <w:t>0.000,00</w:t>
      </w:r>
      <w:r w:rsidRPr="00F24476">
        <w:rPr>
          <w:sz w:val="24"/>
          <w:szCs w:val="24"/>
        </w:rPr>
        <w:t xml:space="preserve"> zł z przeznaczeniem na </w:t>
      </w:r>
      <w:r w:rsidR="00CD03D3" w:rsidRPr="00F24476">
        <w:rPr>
          <w:sz w:val="24"/>
          <w:szCs w:val="24"/>
        </w:rPr>
        <w:t>remonty w budynku Urzędu Gminy,</w:t>
      </w:r>
    </w:p>
    <w:p w:rsidR="00ED677A" w:rsidRPr="00F24476" w:rsidRDefault="001C7067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wydatki inwestycyjne kwota 100</w:t>
      </w:r>
      <w:r w:rsidR="00ED677A" w:rsidRPr="00F24476">
        <w:rPr>
          <w:sz w:val="24"/>
          <w:szCs w:val="24"/>
        </w:rPr>
        <w:t>.000,00 zł</w:t>
      </w:r>
    </w:p>
    <w:p w:rsidR="00E56334" w:rsidRDefault="00E56334" w:rsidP="0005701E">
      <w:pPr>
        <w:ind w:right="283"/>
        <w:jc w:val="both"/>
        <w:rPr>
          <w:sz w:val="24"/>
          <w:szCs w:val="24"/>
        </w:rPr>
      </w:pPr>
    </w:p>
    <w:p w:rsidR="00B97A50" w:rsidRDefault="00B97A50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Rozdział 75075 promocja </w:t>
      </w:r>
      <w:proofErr w:type="spellStart"/>
      <w:r>
        <w:rPr>
          <w:sz w:val="24"/>
          <w:szCs w:val="24"/>
        </w:rPr>
        <w:t>gminy</w:t>
      </w:r>
      <w:proofErr w:type="spellEnd"/>
      <w:r>
        <w:rPr>
          <w:sz w:val="24"/>
          <w:szCs w:val="24"/>
        </w:rPr>
        <w:t xml:space="preserve"> wydatki bieżące</w:t>
      </w:r>
      <w:r w:rsidR="00DC6607">
        <w:rPr>
          <w:sz w:val="24"/>
          <w:szCs w:val="24"/>
        </w:rPr>
        <w:t xml:space="preserve"> w kwocie </w:t>
      </w:r>
      <w:r w:rsidR="001C7067">
        <w:rPr>
          <w:sz w:val="24"/>
          <w:szCs w:val="24"/>
        </w:rPr>
        <w:t>15</w:t>
      </w:r>
      <w:r w:rsidR="00DC6607">
        <w:rPr>
          <w:sz w:val="24"/>
          <w:szCs w:val="24"/>
        </w:rPr>
        <w:t>0.000,00 zł na zakup</w:t>
      </w:r>
      <w:r>
        <w:rPr>
          <w:sz w:val="24"/>
          <w:szCs w:val="24"/>
        </w:rPr>
        <w:t xml:space="preserve"> </w:t>
      </w:r>
      <w:r w:rsidR="001C7067">
        <w:rPr>
          <w:sz w:val="24"/>
          <w:szCs w:val="24"/>
        </w:rPr>
        <w:t>usług i materiałów promocyjnych,  w tym dotacja na konkurs fotograficzny kwota 20.000,00 zł,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Pozostała działalność, rozdział 75095 kwota </w:t>
      </w:r>
      <w:r w:rsidR="001C7067">
        <w:rPr>
          <w:sz w:val="24"/>
          <w:szCs w:val="24"/>
        </w:rPr>
        <w:t>79</w:t>
      </w:r>
      <w:r w:rsidR="00466F7E" w:rsidRPr="00F24476">
        <w:rPr>
          <w:sz w:val="24"/>
          <w:szCs w:val="24"/>
        </w:rPr>
        <w:t>.</w:t>
      </w:r>
      <w:r w:rsidR="001C7067">
        <w:rPr>
          <w:sz w:val="24"/>
          <w:szCs w:val="24"/>
        </w:rPr>
        <w:t>0</w:t>
      </w:r>
      <w:r w:rsidR="00B65833" w:rsidRPr="00F24476">
        <w:rPr>
          <w:sz w:val="24"/>
          <w:szCs w:val="24"/>
        </w:rPr>
        <w:t>0</w:t>
      </w:r>
      <w:r w:rsidR="00CD03D3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,</w:t>
      </w:r>
      <w:r w:rsidR="00466F7E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na wydatki związane z funkcjonowaniem s</w:t>
      </w:r>
      <w:r w:rsidR="00466F7E" w:rsidRPr="00F24476">
        <w:rPr>
          <w:sz w:val="24"/>
          <w:szCs w:val="24"/>
        </w:rPr>
        <w:t>ołectw oraz</w:t>
      </w:r>
      <w:r w:rsidRPr="00F24476">
        <w:rPr>
          <w:sz w:val="24"/>
          <w:szCs w:val="24"/>
        </w:rPr>
        <w:t xml:space="preserve"> składk</w:t>
      </w:r>
      <w:r w:rsidR="00ED677A" w:rsidRPr="00F24476">
        <w:rPr>
          <w:sz w:val="24"/>
          <w:szCs w:val="24"/>
        </w:rPr>
        <w:t>i</w:t>
      </w:r>
      <w:r w:rsidRPr="00F24476">
        <w:rPr>
          <w:sz w:val="24"/>
          <w:szCs w:val="24"/>
        </w:rPr>
        <w:t xml:space="preserve"> na związk</w:t>
      </w:r>
      <w:r w:rsidR="00ED677A" w:rsidRPr="00F24476">
        <w:rPr>
          <w:sz w:val="24"/>
          <w:szCs w:val="24"/>
        </w:rPr>
        <w:t xml:space="preserve">i i stowarzyszenia </w:t>
      </w:r>
      <w:r w:rsidRPr="00F24476">
        <w:rPr>
          <w:sz w:val="24"/>
          <w:szCs w:val="24"/>
        </w:rPr>
        <w:t>do któr</w:t>
      </w:r>
      <w:r w:rsidR="00ED677A" w:rsidRPr="00F24476">
        <w:rPr>
          <w:sz w:val="24"/>
          <w:szCs w:val="24"/>
        </w:rPr>
        <w:t>ych</w:t>
      </w:r>
      <w:r w:rsidRPr="00F24476">
        <w:rPr>
          <w:sz w:val="24"/>
          <w:szCs w:val="24"/>
        </w:rPr>
        <w:t xml:space="preserve"> należy Gmina.</w:t>
      </w:r>
      <w:r w:rsidR="001C7067">
        <w:rPr>
          <w:sz w:val="24"/>
          <w:szCs w:val="24"/>
        </w:rPr>
        <w:t xml:space="preserve"> </w:t>
      </w:r>
      <w:r w:rsidR="00E56334">
        <w:rPr>
          <w:sz w:val="24"/>
          <w:szCs w:val="24"/>
        </w:rPr>
        <w:t>W</w:t>
      </w:r>
      <w:r w:rsidR="001C7067">
        <w:rPr>
          <w:sz w:val="24"/>
          <w:szCs w:val="24"/>
        </w:rPr>
        <w:t xml:space="preserve"> </w:t>
      </w:r>
      <w:r w:rsidR="00E56334">
        <w:rPr>
          <w:sz w:val="24"/>
          <w:szCs w:val="24"/>
        </w:rPr>
        <w:t>k</w:t>
      </w:r>
      <w:r w:rsidR="001C7067">
        <w:rPr>
          <w:sz w:val="24"/>
          <w:szCs w:val="24"/>
        </w:rPr>
        <w:t>wocie tej 26.000,00 zł to opłacenie Internetu w ramach programu wykluczenia cyfrowego.</w:t>
      </w: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751– Urzędy naczelnych organów władzy państwowej , kontroli i ochrony prawa oraz sądownictwa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991165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określono w wysokości </w:t>
      </w:r>
      <w:r w:rsidR="00087E97" w:rsidRPr="00F24476">
        <w:rPr>
          <w:sz w:val="24"/>
          <w:szCs w:val="24"/>
        </w:rPr>
        <w:t>8</w:t>
      </w:r>
      <w:r w:rsidR="001C7067">
        <w:rPr>
          <w:sz w:val="24"/>
          <w:szCs w:val="24"/>
        </w:rPr>
        <w:t>0</w:t>
      </w:r>
      <w:r w:rsidRPr="00F24476">
        <w:rPr>
          <w:sz w:val="24"/>
          <w:szCs w:val="24"/>
        </w:rPr>
        <w:t>4</w:t>
      </w:r>
      <w:r w:rsidR="00B65833" w:rsidRPr="00F24476">
        <w:rPr>
          <w:sz w:val="24"/>
          <w:szCs w:val="24"/>
        </w:rPr>
        <w:t>,00</w:t>
      </w:r>
      <w:r w:rsidR="0005701E" w:rsidRPr="00F24476">
        <w:rPr>
          <w:sz w:val="24"/>
          <w:szCs w:val="24"/>
        </w:rPr>
        <w:t xml:space="preserve"> zł, w całości finansowane z Krajowego Biura Wyborczego z przeznaczeniem na aktualizację rejestru wyborców.</w:t>
      </w:r>
    </w:p>
    <w:p w:rsidR="00D15DC3" w:rsidRPr="00F24476" w:rsidRDefault="00D15DC3" w:rsidP="00947DE7"/>
    <w:p w:rsidR="0005701E" w:rsidRPr="00F24476" w:rsidRDefault="0005701E" w:rsidP="00947DE7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754 – Bezpieczeństwo publiczne i ochrona przeciwpożarowa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 dziale tym zaplanowano wydatki rzędu </w:t>
      </w:r>
      <w:r w:rsidR="00AD75FC">
        <w:rPr>
          <w:sz w:val="24"/>
          <w:szCs w:val="24"/>
        </w:rPr>
        <w:t>442.409</w:t>
      </w:r>
      <w:r w:rsidRPr="00F24476">
        <w:rPr>
          <w:sz w:val="24"/>
          <w:szCs w:val="24"/>
        </w:rPr>
        <w:t>,</w:t>
      </w:r>
      <w:r w:rsidR="00B6583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 co stanowi</w:t>
      </w:r>
      <w:r w:rsidR="00EA3152" w:rsidRPr="00F24476">
        <w:rPr>
          <w:sz w:val="24"/>
          <w:szCs w:val="24"/>
        </w:rPr>
        <w:t xml:space="preserve"> </w:t>
      </w:r>
      <w:r w:rsidR="00AD75FC">
        <w:rPr>
          <w:sz w:val="24"/>
          <w:szCs w:val="24"/>
        </w:rPr>
        <w:t>0,78</w:t>
      </w:r>
      <w:r w:rsidRPr="00F24476">
        <w:rPr>
          <w:sz w:val="24"/>
          <w:szCs w:val="24"/>
        </w:rPr>
        <w:t>% wartości budżetu po stronie wydatków.</w:t>
      </w:r>
    </w:p>
    <w:p w:rsidR="00AD75FC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Ze środków tych sfinansowane będą wydatki</w:t>
      </w:r>
      <w:r w:rsidR="00AD75FC">
        <w:rPr>
          <w:sz w:val="24"/>
          <w:szCs w:val="24"/>
        </w:rPr>
        <w:t>:</w:t>
      </w:r>
    </w:p>
    <w:p w:rsidR="00AD75FC" w:rsidRDefault="00AD75FC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Rozdział 75405 Komedy powiatowe policji na wsparcie policji  w Stepnicy kwota 5.000,00 zł,</w:t>
      </w:r>
    </w:p>
    <w:p w:rsidR="00AD75FC" w:rsidRDefault="00AD75FC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Rozdział 75406 Straż Graniczna wsparcie kwotą 5.000,00 zł na bieżącą działalność, </w:t>
      </w:r>
    </w:p>
    <w:p w:rsidR="00E56334" w:rsidRDefault="00E56334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Ochotnicz</w:t>
      </w:r>
      <w:r w:rsidR="00195037">
        <w:rPr>
          <w:sz w:val="24"/>
          <w:szCs w:val="24"/>
        </w:rPr>
        <w:t>e</w:t>
      </w:r>
      <w:r w:rsidRPr="00F24476">
        <w:rPr>
          <w:sz w:val="24"/>
          <w:szCs w:val="24"/>
        </w:rPr>
        <w:t xml:space="preserve"> Straż</w:t>
      </w:r>
      <w:r w:rsidR="00195037">
        <w:rPr>
          <w:sz w:val="24"/>
          <w:szCs w:val="24"/>
        </w:rPr>
        <w:t>e</w:t>
      </w:r>
      <w:r w:rsidRPr="00F24476">
        <w:rPr>
          <w:sz w:val="24"/>
          <w:szCs w:val="24"/>
        </w:rPr>
        <w:t xml:space="preserve"> Pożarn</w:t>
      </w:r>
      <w:r w:rsidR="00195037">
        <w:rPr>
          <w:sz w:val="24"/>
          <w:szCs w:val="24"/>
        </w:rPr>
        <w:t>e</w:t>
      </w:r>
      <w:r w:rsidRPr="00F24476">
        <w:rPr>
          <w:sz w:val="24"/>
          <w:szCs w:val="24"/>
        </w:rPr>
        <w:t xml:space="preserve"> (rozdział 75412) w wysokości </w:t>
      </w:r>
      <w:r w:rsidR="00AD75FC">
        <w:rPr>
          <w:sz w:val="24"/>
          <w:szCs w:val="24"/>
        </w:rPr>
        <w:t>292</w:t>
      </w:r>
      <w:r w:rsidRPr="00F24476">
        <w:rPr>
          <w:sz w:val="24"/>
          <w:szCs w:val="24"/>
        </w:rPr>
        <w:t>.</w:t>
      </w:r>
      <w:r w:rsidR="009B15CF" w:rsidRPr="00F24476">
        <w:rPr>
          <w:sz w:val="24"/>
          <w:szCs w:val="24"/>
        </w:rPr>
        <w:t>1</w:t>
      </w:r>
      <w:r w:rsidR="00AD75FC">
        <w:rPr>
          <w:sz w:val="24"/>
          <w:szCs w:val="24"/>
        </w:rPr>
        <w:t>28</w:t>
      </w:r>
      <w:r w:rsidRPr="00F24476">
        <w:rPr>
          <w:sz w:val="24"/>
          <w:szCs w:val="24"/>
        </w:rPr>
        <w:t>,</w:t>
      </w:r>
      <w:r w:rsidR="00087E97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</w:t>
      </w:r>
      <w:r w:rsidR="009B15CF" w:rsidRPr="00F24476">
        <w:rPr>
          <w:sz w:val="24"/>
          <w:szCs w:val="24"/>
        </w:rPr>
        <w:t xml:space="preserve">, </w:t>
      </w:r>
      <w:r w:rsidR="00AD75FC">
        <w:rPr>
          <w:sz w:val="24"/>
          <w:szCs w:val="24"/>
        </w:rPr>
        <w:t>z tego</w:t>
      </w:r>
      <w:r w:rsidR="009B15CF" w:rsidRPr="00F24476">
        <w:rPr>
          <w:sz w:val="24"/>
          <w:szCs w:val="24"/>
        </w:rPr>
        <w:t xml:space="preserve"> 77.175,00 zł na wynagrodzenia i pochodne, 18.000,00 zł na akcje gaśnicze oraz </w:t>
      </w:r>
      <w:r w:rsidR="00195037">
        <w:rPr>
          <w:sz w:val="24"/>
          <w:szCs w:val="24"/>
        </w:rPr>
        <w:t>196.614</w:t>
      </w:r>
      <w:r w:rsidR="009B15CF" w:rsidRPr="00F24476">
        <w:rPr>
          <w:sz w:val="24"/>
          <w:szCs w:val="24"/>
        </w:rPr>
        <w:t xml:space="preserve">,00 </w:t>
      </w:r>
      <w:r w:rsidR="00D15DC3">
        <w:rPr>
          <w:sz w:val="24"/>
          <w:szCs w:val="24"/>
        </w:rPr>
        <w:t>zł na wydatki związane z obsługą</w:t>
      </w:r>
      <w:r w:rsidR="009B15CF" w:rsidRPr="00F24476">
        <w:rPr>
          <w:sz w:val="24"/>
          <w:szCs w:val="24"/>
        </w:rPr>
        <w:t xml:space="preserve"> remiz, tj. zakup paliw i materiałów, konserwacja sprzętu, </w:t>
      </w:r>
      <w:r w:rsidR="00195037">
        <w:rPr>
          <w:sz w:val="24"/>
          <w:szCs w:val="24"/>
        </w:rPr>
        <w:t xml:space="preserve">remonty, doposażenie, </w:t>
      </w:r>
      <w:r w:rsidR="009B15CF" w:rsidRPr="00F24476">
        <w:rPr>
          <w:sz w:val="24"/>
          <w:szCs w:val="24"/>
        </w:rPr>
        <w:t>monitorowanie alarmowe obiektów.</w:t>
      </w:r>
    </w:p>
    <w:p w:rsidR="00E56334" w:rsidRDefault="00E56334" w:rsidP="0005701E">
      <w:pPr>
        <w:ind w:right="283"/>
        <w:jc w:val="both"/>
        <w:rPr>
          <w:sz w:val="24"/>
          <w:szCs w:val="24"/>
        </w:rPr>
      </w:pPr>
    </w:p>
    <w:p w:rsidR="00BA12DA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 rozdziale 75414 Obrona cywilna przewidziano kwotę </w:t>
      </w:r>
      <w:r w:rsidR="00195037">
        <w:rPr>
          <w:sz w:val="24"/>
          <w:szCs w:val="24"/>
        </w:rPr>
        <w:t>59.931</w:t>
      </w:r>
      <w:r w:rsidRPr="00F24476">
        <w:rPr>
          <w:sz w:val="24"/>
          <w:szCs w:val="24"/>
        </w:rPr>
        <w:t>,</w:t>
      </w:r>
      <w:r w:rsidR="00087E97" w:rsidRPr="00F24476">
        <w:rPr>
          <w:sz w:val="24"/>
          <w:szCs w:val="24"/>
        </w:rPr>
        <w:t>00</w:t>
      </w:r>
      <w:r w:rsidR="00E10FF3" w:rsidRPr="00F24476">
        <w:rPr>
          <w:sz w:val="24"/>
          <w:szCs w:val="24"/>
        </w:rPr>
        <w:t xml:space="preserve"> zł</w:t>
      </w:r>
      <w:r w:rsidR="00E56334">
        <w:rPr>
          <w:sz w:val="24"/>
          <w:szCs w:val="24"/>
        </w:rPr>
        <w:t>.</w:t>
      </w:r>
    </w:p>
    <w:p w:rsidR="00E56334" w:rsidRPr="00F24476" w:rsidRDefault="00E56334" w:rsidP="0005701E">
      <w:pPr>
        <w:ind w:right="283"/>
        <w:jc w:val="both"/>
        <w:rPr>
          <w:sz w:val="24"/>
          <w:szCs w:val="24"/>
        </w:rPr>
      </w:pPr>
    </w:p>
    <w:p w:rsidR="00466F7E" w:rsidRPr="00F24476" w:rsidRDefault="00BA12DA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rozdziale 75416 Straż miejska zaplan</w:t>
      </w:r>
      <w:r w:rsidR="00195037">
        <w:rPr>
          <w:sz w:val="24"/>
          <w:szCs w:val="24"/>
        </w:rPr>
        <w:t xml:space="preserve">owano wydatki łączne w kwocie </w:t>
      </w:r>
      <w:r w:rsidRPr="00F24476">
        <w:rPr>
          <w:sz w:val="24"/>
          <w:szCs w:val="24"/>
        </w:rPr>
        <w:t>8</w:t>
      </w:r>
      <w:r w:rsidR="00195037">
        <w:rPr>
          <w:sz w:val="24"/>
          <w:szCs w:val="24"/>
        </w:rPr>
        <w:t>0</w:t>
      </w:r>
      <w:r w:rsidRPr="00F24476">
        <w:rPr>
          <w:sz w:val="24"/>
          <w:szCs w:val="24"/>
        </w:rPr>
        <w:t>.</w:t>
      </w:r>
      <w:r w:rsidR="00195037">
        <w:rPr>
          <w:sz w:val="24"/>
          <w:szCs w:val="24"/>
        </w:rPr>
        <w:t>35</w:t>
      </w:r>
      <w:r w:rsidRPr="00F24476">
        <w:rPr>
          <w:sz w:val="24"/>
          <w:szCs w:val="24"/>
        </w:rPr>
        <w:t>0,00 zł</w:t>
      </w:r>
      <w:r w:rsidR="00E56334">
        <w:rPr>
          <w:sz w:val="24"/>
          <w:szCs w:val="24"/>
        </w:rPr>
        <w:t>, w tym</w:t>
      </w:r>
      <w:r w:rsidR="00195037">
        <w:rPr>
          <w:sz w:val="24"/>
          <w:szCs w:val="24"/>
        </w:rPr>
        <w:t xml:space="preserve"> </w:t>
      </w:r>
      <w:r w:rsidR="00E56334">
        <w:rPr>
          <w:sz w:val="24"/>
          <w:szCs w:val="24"/>
        </w:rPr>
        <w:t>wynagrodzenia,</w:t>
      </w:r>
      <w:r w:rsidRPr="00F24476">
        <w:rPr>
          <w:sz w:val="24"/>
          <w:szCs w:val="24"/>
        </w:rPr>
        <w:t xml:space="preserve"> paliwo, telefon komórkowy, szkolenia</w:t>
      </w:r>
      <w:r w:rsidR="00195037">
        <w:rPr>
          <w:sz w:val="24"/>
          <w:szCs w:val="24"/>
        </w:rPr>
        <w:t>, ubezpieczenie samochodu</w:t>
      </w:r>
      <w:r w:rsidRPr="00F24476">
        <w:rPr>
          <w:sz w:val="24"/>
          <w:szCs w:val="24"/>
        </w:rPr>
        <w:t>.</w:t>
      </w:r>
    </w:p>
    <w:p w:rsidR="00E42120" w:rsidRPr="00F24476" w:rsidRDefault="00E42120" w:rsidP="0005701E">
      <w:pPr>
        <w:pStyle w:val="Nagwek2"/>
        <w:rPr>
          <w:sz w:val="24"/>
          <w:szCs w:val="24"/>
        </w:rPr>
      </w:pPr>
    </w:p>
    <w:p w:rsidR="0005701E" w:rsidRPr="00F24476" w:rsidRDefault="0005701E" w:rsidP="00947DE7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756 – Dochody od osób prawnych, od osób fizycznych i od innych jednostek nieposiadających osobowości prawnej oraz wydatki związane z ich poborem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C52C1C" w:rsidRDefault="0005701E" w:rsidP="0005701E">
      <w:pPr>
        <w:ind w:right="283"/>
        <w:jc w:val="both"/>
        <w:rPr>
          <w:sz w:val="24"/>
          <w:szCs w:val="24"/>
        </w:rPr>
      </w:pPr>
      <w:r w:rsidRPr="00C52C1C">
        <w:rPr>
          <w:sz w:val="24"/>
          <w:szCs w:val="24"/>
        </w:rPr>
        <w:t xml:space="preserve">W dziale </w:t>
      </w:r>
      <w:r w:rsidR="00DC6607" w:rsidRPr="00C52C1C">
        <w:rPr>
          <w:sz w:val="24"/>
          <w:szCs w:val="24"/>
        </w:rPr>
        <w:t xml:space="preserve">tym zaplanowano wydatki rzędu </w:t>
      </w:r>
      <w:r w:rsidR="00195037">
        <w:rPr>
          <w:sz w:val="24"/>
          <w:szCs w:val="24"/>
        </w:rPr>
        <w:t>42</w:t>
      </w:r>
      <w:r w:rsidRPr="00C52C1C">
        <w:rPr>
          <w:sz w:val="24"/>
          <w:szCs w:val="24"/>
        </w:rPr>
        <w:t>.</w:t>
      </w:r>
      <w:r w:rsidR="00195037">
        <w:rPr>
          <w:sz w:val="24"/>
          <w:szCs w:val="24"/>
        </w:rPr>
        <w:t>6</w:t>
      </w:r>
      <w:r w:rsidRPr="00C52C1C">
        <w:rPr>
          <w:sz w:val="24"/>
          <w:szCs w:val="24"/>
        </w:rPr>
        <w:t>00,</w:t>
      </w:r>
      <w:r w:rsidR="005211E6" w:rsidRPr="00C52C1C">
        <w:rPr>
          <w:sz w:val="24"/>
          <w:szCs w:val="24"/>
        </w:rPr>
        <w:t>00</w:t>
      </w:r>
      <w:r w:rsidRPr="00C52C1C">
        <w:rPr>
          <w:sz w:val="24"/>
          <w:szCs w:val="24"/>
        </w:rPr>
        <w:t xml:space="preserve"> zł, co stan</w:t>
      </w:r>
      <w:r w:rsidR="00B65833" w:rsidRPr="00C52C1C">
        <w:rPr>
          <w:sz w:val="24"/>
          <w:szCs w:val="24"/>
        </w:rPr>
        <w:t>owi 0,</w:t>
      </w:r>
      <w:r w:rsidR="00FD5D39" w:rsidRPr="00C52C1C">
        <w:rPr>
          <w:sz w:val="24"/>
          <w:szCs w:val="24"/>
        </w:rPr>
        <w:t>0</w:t>
      </w:r>
      <w:r w:rsidR="00195037">
        <w:rPr>
          <w:sz w:val="24"/>
          <w:szCs w:val="24"/>
        </w:rPr>
        <w:t>8</w:t>
      </w:r>
      <w:r w:rsidRPr="00C52C1C">
        <w:rPr>
          <w:sz w:val="24"/>
          <w:szCs w:val="24"/>
        </w:rPr>
        <w:t>% wartości budżetu po stronie wydatków.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C52C1C">
        <w:rPr>
          <w:sz w:val="24"/>
          <w:szCs w:val="24"/>
        </w:rPr>
        <w:t>Ze środków tych sfinansowane będą wydatki związane z poborem podatków takie jak : wydruk decyzji podatkowych, usługi pocztowe, komornicze, egzekucja, opłaty sądowe</w:t>
      </w:r>
      <w:r w:rsidR="00DC6607" w:rsidRPr="00C52C1C">
        <w:rPr>
          <w:sz w:val="24"/>
          <w:szCs w:val="24"/>
        </w:rPr>
        <w:t xml:space="preserve"> oraz wynagrodzenie sołtysów z tytułu prowizji od pobranych podatków w kwocie 22.000,00 zł</w:t>
      </w:r>
      <w:r w:rsidRPr="00C52C1C">
        <w:rPr>
          <w:sz w:val="24"/>
          <w:szCs w:val="24"/>
        </w:rPr>
        <w:t>.</w:t>
      </w:r>
    </w:p>
    <w:p w:rsidR="00195037" w:rsidRDefault="00195037" w:rsidP="00947DE7">
      <w:pPr>
        <w:ind w:right="283"/>
        <w:jc w:val="both"/>
        <w:rPr>
          <w:b/>
          <w:sz w:val="24"/>
          <w:szCs w:val="24"/>
        </w:rPr>
      </w:pPr>
    </w:p>
    <w:p w:rsidR="00125C92" w:rsidRDefault="00125C92" w:rsidP="00947DE7">
      <w:pPr>
        <w:ind w:right="283"/>
        <w:jc w:val="both"/>
        <w:rPr>
          <w:b/>
          <w:sz w:val="24"/>
          <w:szCs w:val="24"/>
        </w:rPr>
      </w:pPr>
    </w:p>
    <w:p w:rsidR="00125C92" w:rsidRDefault="00125C92" w:rsidP="00947DE7">
      <w:pPr>
        <w:ind w:right="283"/>
        <w:jc w:val="both"/>
        <w:rPr>
          <w:b/>
          <w:sz w:val="24"/>
          <w:szCs w:val="24"/>
        </w:rPr>
      </w:pPr>
    </w:p>
    <w:p w:rsidR="00125C92" w:rsidRDefault="00125C92" w:rsidP="00947DE7">
      <w:pPr>
        <w:ind w:right="283"/>
        <w:jc w:val="both"/>
        <w:rPr>
          <w:b/>
          <w:sz w:val="24"/>
          <w:szCs w:val="24"/>
        </w:rPr>
      </w:pPr>
    </w:p>
    <w:p w:rsidR="0005701E" w:rsidRPr="00F24476" w:rsidRDefault="0005701E" w:rsidP="00947DE7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lastRenderedPageBreak/>
        <w:t>Dział 758 – Różne rozliczenia</w:t>
      </w:r>
    </w:p>
    <w:p w:rsidR="00125C92" w:rsidRDefault="00125C92" w:rsidP="00C96C88">
      <w:pPr>
        <w:ind w:right="283"/>
        <w:jc w:val="both"/>
        <w:rPr>
          <w:sz w:val="24"/>
          <w:szCs w:val="24"/>
        </w:rPr>
      </w:pPr>
    </w:p>
    <w:p w:rsidR="00C96C88" w:rsidRPr="00F24476" w:rsidRDefault="0005701E" w:rsidP="00C96C88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dziale tym utworzono rezerw</w:t>
      </w:r>
      <w:r w:rsidR="00195037">
        <w:rPr>
          <w:sz w:val="24"/>
          <w:szCs w:val="24"/>
        </w:rPr>
        <w:t>y w kwocie 10</w:t>
      </w:r>
      <w:r w:rsidR="000F5C05" w:rsidRPr="00F24476">
        <w:rPr>
          <w:sz w:val="24"/>
          <w:szCs w:val="24"/>
        </w:rPr>
        <w:t xml:space="preserve">0.000,00 zł z tego </w:t>
      </w:r>
      <w:r w:rsidR="00C96C88" w:rsidRPr="00F24476">
        <w:rPr>
          <w:sz w:val="24"/>
          <w:szCs w:val="24"/>
        </w:rPr>
        <w:t xml:space="preserve">celową </w:t>
      </w:r>
      <w:r w:rsidR="00991165" w:rsidRPr="00F24476">
        <w:rPr>
          <w:sz w:val="24"/>
          <w:szCs w:val="24"/>
        </w:rPr>
        <w:t xml:space="preserve">w kwocie </w:t>
      </w:r>
      <w:r w:rsidR="00195037">
        <w:rPr>
          <w:sz w:val="24"/>
          <w:szCs w:val="24"/>
        </w:rPr>
        <w:t>50</w:t>
      </w:r>
      <w:r w:rsidR="00247503" w:rsidRPr="00F24476">
        <w:rPr>
          <w:sz w:val="24"/>
          <w:szCs w:val="24"/>
        </w:rPr>
        <w:t>.</w:t>
      </w:r>
      <w:r w:rsidR="00991165" w:rsidRPr="00F24476">
        <w:rPr>
          <w:sz w:val="24"/>
          <w:szCs w:val="24"/>
        </w:rPr>
        <w:t>0</w:t>
      </w:r>
      <w:r w:rsidR="00195037">
        <w:rPr>
          <w:sz w:val="24"/>
          <w:szCs w:val="24"/>
        </w:rPr>
        <w:t>0</w:t>
      </w:r>
      <w:r w:rsidR="00991165" w:rsidRPr="00F24476">
        <w:rPr>
          <w:sz w:val="24"/>
          <w:szCs w:val="24"/>
        </w:rPr>
        <w:t>0</w:t>
      </w:r>
      <w:r w:rsidR="00247503" w:rsidRPr="00F24476">
        <w:rPr>
          <w:sz w:val="24"/>
          <w:szCs w:val="24"/>
        </w:rPr>
        <w:t xml:space="preserve">,00 zł </w:t>
      </w:r>
      <w:r w:rsidR="00C96C88" w:rsidRPr="00F24476">
        <w:rPr>
          <w:sz w:val="24"/>
          <w:szCs w:val="24"/>
        </w:rPr>
        <w:t>na wydatki w zakresie zarządzania kryzysowego</w:t>
      </w:r>
      <w:r w:rsidR="00125C92">
        <w:rPr>
          <w:sz w:val="24"/>
          <w:szCs w:val="24"/>
        </w:rPr>
        <w:t xml:space="preserve"> oraz </w:t>
      </w:r>
      <w:r w:rsidR="00991165" w:rsidRPr="00F24476">
        <w:rPr>
          <w:sz w:val="24"/>
          <w:szCs w:val="24"/>
        </w:rPr>
        <w:t xml:space="preserve"> </w:t>
      </w:r>
      <w:r w:rsidR="000F5C05" w:rsidRPr="00F24476">
        <w:rPr>
          <w:sz w:val="24"/>
          <w:szCs w:val="24"/>
        </w:rPr>
        <w:t xml:space="preserve">kwota </w:t>
      </w:r>
      <w:r w:rsidR="00991165" w:rsidRPr="00F24476">
        <w:rPr>
          <w:sz w:val="24"/>
          <w:szCs w:val="24"/>
        </w:rPr>
        <w:t xml:space="preserve">50.000,00 zł </w:t>
      </w:r>
      <w:r w:rsidR="000F5C05" w:rsidRPr="00F24476">
        <w:rPr>
          <w:sz w:val="24"/>
          <w:szCs w:val="24"/>
        </w:rPr>
        <w:t xml:space="preserve">na </w:t>
      </w:r>
      <w:r w:rsidR="00991165" w:rsidRPr="00F24476">
        <w:rPr>
          <w:sz w:val="24"/>
          <w:szCs w:val="24"/>
        </w:rPr>
        <w:t xml:space="preserve">rezerwę </w:t>
      </w:r>
      <w:r w:rsidR="00125C92">
        <w:rPr>
          <w:sz w:val="24"/>
          <w:szCs w:val="24"/>
        </w:rPr>
        <w:t>ogólną</w:t>
      </w:r>
      <w:r w:rsidR="00991165" w:rsidRPr="00F24476">
        <w:rPr>
          <w:sz w:val="24"/>
          <w:szCs w:val="24"/>
        </w:rPr>
        <w:t>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1E39A8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801 Oświata i wychowanie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tego działu to kwota </w:t>
      </w:r>
      <w:r w:rsidR="00991165" w:rsidRPr="00F24476">
        <w:rPr>
          <w:sz w:val="24"/>
          <w:szCs w:val="24"/>
        </w:rPr>
        <w:t>6</w:t>
      </w:r>
      <w:r w:rsidRPr="00F24476">
        <w:rPr>
          <w:sz w:val="24"/>
          <w:szCs w:val="24"/>
        </w:rPr>
        <w:t>.</w:t>
      </w:r>
      <w:r w:rsidR="00125C92">
        <w:rPr>
          <w:sz w:val="24"/>
          <w:szCs w:val="24"/>
        </w:rPr>
        <w:t>411</w:t>
      </w:r>
      <w:r w:rsidRPr="00F24476">
        <w:rPr>
          <w:sz w:val="24"/>
          <w:szCs w:val="24"/>
        </w:rPr>
        <w:t>.</w:t>
      </w:r>
      <w:r w:rsidR="00991165" w:rsidRPr="00F24476">
        <w:rPr>
          <w:sz w:val="24"/>
          <w:szCs w:val="24"/>
        </w:rPr>
        <w:t>3</w:t>
      </w:r>
      <w:r w:rsidR="00125C92">
        <w:rPr>
          <w:sz w:val="24"/>
          <w:szCs w:val="24"/>
        </w:rPr>
        <w:t>1</w:t>
      </w:r>
      <w:r w:rsidR="00991165" w:rsidRPr="00F24476">
        <w:rPr>
          <w:sz w:val="24"/>
          <w:szCs w:val="24"/>
        </w:rPr>
        <w:t>4</w:t>
      </w:r>
      <w:r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, co stanowi </w:t>
      </w:r>
      <w:r w:rsidR="00991165" w:rsidRPr="00F24476">
        <w:rPr>
          <w:sz w:val="24"/>
          <w:szCs w:val="24"/>
        </w:rPr>
        <w:t>1</w:t>
      </w:r>
      <w:r w:rsidR="00125C92">
        <w:rPr>
          <w:sz w:val="24"/>
          <w:szCs w:val="24"/>
        </w:rPr>
        <w:t>1</w:t>
      </w:r>
      <w:r w:rsidR="00E42120" w:rsidRPr="00F24476">
        <w:rPr>
          <w:sz w:val="24"/>
          <w:szCs w:val="24"/>
        </w:rPr>
        <w:t>,</w:t>
      </w:r>
      <w:r w:rsidR="00125C92">
        <w:rPr>
          <w:sz w:val="24"/>
          <w:szCs w:val="24"/>
        </w:rPr>
        <w:t>33</w:t>
      </w:r>
      <w:r w:rsidRPr="00F24476">
        <w:rPr>
          <w:sz w:val="24"/>
          <w:szCs w:val="24"/>
        </w:rPr>
        <w:t>% ogółu wydatków.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rozbiciu na rozdziały wydatki te przedstawiają się następująco :</w:t>
      </w:r>
    </w:p>
    <w:p w:rsidR="0005701E" w:rsidRPr="00F24476" w:rsidRDefault="00991165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>80101 Szkoły podstawowe kwota 4</w:t>
      </w:r>
      <w:r w:rsidR="0005701E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277</w:t>
      </w:r>
      <w:r w:rsidR="0005701E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919</w:t>
      </w:r>
      <w:r w:rsidR="0005701E"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</w:t>
      </w:r>
      <w:r w:rsidR="0005701E" w:rsidRPr="00F24476">
        <w:rPr>
          <w:sz w:val="24"/>
          <w:szCs w:val="24"/>
        </w:rPr>
        <w:t xml:space="preserve"> zł, w tym : wynagrodzenia i pochodne kwota </w:t>
      </w:r>
    </w:p>
    <w:p w:rsidR="0005701E" w:rsidRPr="00F24476" w:rsidRDefault="004B17AA" w:rsidP="008D62B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701E" w:rsidRPr="00F24476">
        <w:rPr>
          <w:sz w:val="24"/>
          <w:szCs w:val="24"/>
        </w:rPr>
        <w:t>.</w:t>
      </w:r>
      <w:r>
        <w:rPr>
          <w:sz w:val="24"/>
          <w:szCs w:val="24"/>
        </w:rPr>
        <w:t>003</w:t>
      </w:r>
      <w:r w:rsidR="0005701E" w:rsidRPr="00F24476">
        <w:rPr>
          <w:sz w:val="24"/>
          <w:szCs w:val="24"/>
        </w:rPr>
        <w:t>.</w:t>
      </w:r>
      <w:r w:rsidR="00991165" w:rsidRPr="00F24476">
        <w:rPr>
          <w:sz w:val="24"/>
          <w:szCs w:val="24"/>
        </w:rPr>
        <w:t>2</w:t>
      </w:r>
      <w:r>
        <w:rPr>
          <w:sz w:val="24"/>
          <w:szCs w:val="24"/>
        </w:rPr>
        <w:t>99</w:t>
      </w:r>
      <w:r w:rsidR="0005701E"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</w:t>
      </w:r>
      <w:r w:rsidR="0005701E" w:rsidRPr="00F24476">
        <w:rPr>
          <w:sz w:val="24"/>
          <w:szCs w:val="24"/>
        </w:rPr>
        <w:t xml:space="preserve"> zł, inwestycje </w:t>
      </w:r>
      <w:r w:rsidR="00CD03D3" w:rsidRPr="00F24476">
        <w:rPr>
          <w:sz w:val="24"/>
          <w:szCs w:val="24"/>
        </w:rPr>
        <w:t xml:space="preserve">(modernizacja </w:t>
      </w:r>
      <w:r>
        <w:rPr>
          <w:sz w:val="24"/>
          <w:szCs w:val="24"/>
        </w:rPr>
        <w:t>instalacji centralnego ogrzewania, projekt hali gimnastycznej i</w:t>
      </w:r>
      <w:r w:rsidR="00991165" w:rsidRPr="00F24476">
        <w:rPr>
          <w:sz w:val="24"/>
          <w:szCs w:val="24"/>
        </w:rPr>
        <w:t xml:space="preserve"> parking</w:t>
      </w:r>
      <w:r>
        <w:rPr>
          <w:sz w:val="24"/>
          <w:szCs w:val="24"/>
        </w:rPr>
        <w:t>u</w:t>
      </w:r>
      <w:r w:rsidR="0019108C" w:rsidRPr="00F24476">
        <w:rPr>
          <w:sz w:val="24"/>
          <w:szCs w:val="24"/>
        </w:rPr>
        <w:t xml:space="preserve"> przy szkole w Racimierzu</w:t>
      </w:r>
      <w:r>
        <w:rPr>
          <w:sz w:val="24"/>
          <w:szCs w:val="24"/>
        </w:rPr>
        <w:t>, wymian instalacji elektrycznej w ZSP Stepnica II etap</w:t>
      </w:r>
      <w:r w:rsidR="00CD03D3" w:rsidRPr="00F24476">
        <w:rPr>
          <w:sz w:val="24"/>
          <w:szCs w:val="24"/>
        </w:rPr>
        <w:t xml:space="preserve">) </w:t>
      </w:r>
      <w:r w:rsidR="00B65833" w:rsidRPr="00F24476">
        <w:rPr>
          <w:sz w:val="24"/>
          <w:szCs w:val="24"/>
        </w:rPr>
        <w:t>kwota 1.</w:t>
      </w:r>
      <w:r>
        <w:rPr>
          <w:sz w:val="24"/>
          <w:szCs w:val="24"/>
        </w:rPr>
        <w:t>390</w:t>
      </w:r>
      <w:r w:rsidR="00B65833" w:rsidRPr="00F24476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B65833" w:rsidRPr="00F24476">
        <w:rPr>
          <w:sz w:val="24"/>
          <w:szCs w:val="24"/>
        </w:rPr>
        <w:t>00,00 zł,</w:t>
      </w:r>
      <w:r w:rsidR="0005701E" w:rsidRPr="00F24476">
        <w:rPr>
          <w:sz w:val="24"/>
          <w:szCs w:val="24"/>
        </w:rPr>
        <w:t xml:space="preserve"> zakupy inwestycyjne kwota </w:t>
      </w:r>
      <w:r w:rsidR="00991165" w:rsidRPr="00F24476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F613B7" w:rsidRPr="00F24476">
        <w:rPr>
          <w:sz w:val="24"/>
          <w:szCs w:val="24"/>
        </w:rPr>
        <w:t>.000</w:t>
      </w:r>
      <w:r w:rsidR="0005701E"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 xml:space="preserve">00 </w:t>
      </w:r>
      <w:r w:rsidR="0005701E" w:rsidRPr="00F24476">
        <w:rPr>
          <w:sz w:val="24"/>
          <w:szCs w:val="24"/>
        </w:rPr>
        <w:t>zł.</w:t>
      </w:r>
      <w:r w:rsidR="00ED0234">
        <w:rPr>
          <w:sz w:val="24"/>
          <w:szCs w:val="24"/>
        </w:rPr>
        <w:t xml:space="preserve"> 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80103 Oddziały przedszkolne w szkołach podstawowych </w:t>
      </w:r>
      <w:r w:rsidR="004B17AA">
        <w:rPr>
          <w:sz w:val="24"/>
          <w:szCs w:val="24"/>
        </w:rPr>
        <w:t>71.203</w:t>
      </w:r>
      <w:r w:rsidR="00CD03D3" w:rsidRPr="00F24476">
        <w:rPr>
          <w:sz w:val="24"/>
          <w:szCs w:val="24"/>
        </w:rPr>
        <w:t>,00 zł</w:t>
      </w:r>
      <w:r w:rsidRPr="00F24476">
        <w:rPr>
          <w:sz w:val="24"/>
          <w:szCs w:val="24"/>
        </w:rPr>
        <w:t xml:space="preserve"> z tego</w:t>
      </w:r>
      <w:r w:rsidR="004B17AA">
        <w:rPr>
          <w:sz w:val="24"/>
          <w:szCs w:val="24"/>
        </w:rPr>
        <w:t xml:space="preserve"> wydatki bieżące</w:t>
      </w:r>
      <w:r w:rsidRPr="00F24476">
        <w:rPr>
          <w:sz w:val="24"/>
          <w:szCs w:val="24"/>
        </w:rPr>
        <w:t xml:space="preserve">: </w:t>
      </w:r>
      <w:r w:rsidR="00991165" w:rsidRPr="00F24476">
        <w:rPr>
          <w:sz w:val="24"/>
          <w:szCs w:val="24"/>
        </w:rPr>
        <w:t>5</w:t>
      </w:r>
      <w:r w:rsidR="004B17AA">
        <w:rPr>
          <w:sz w:val="24"/>
          <w:szCs w:val="24"/>
        </w:rPr>
        <w:t>3</w:t>
      </w:r>
      <w:r w:rsidR="00F613B7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966</w:t>
      </w:r>
      <w:r w:rsidR="00CD03D3" w:rsidRPr="00F24476">
        <w:rPr>
          <w:sz w:val="24"/>
          <w:szCs w:val="24"/>
        </w:rPr>
        <w:t>,00</w:t>
      </w:r>
      <w:r w:rsidRPr="00F24476">
        <w:rPr>
          <w:sz w:val="24"/>
          <w:szCs w:val="24"/>
        </w:rPr>
        <w:t xml:space="preserve"> zł jako wynagrodzenie </w:t>
      </w:r>
      <w:r w:rsidR="00CD03D3" w:rsidRPr="00F24476">
        <w:rPr>
          <w:sz w:val="24"/>
          <w:szCs w:val="24"/>
        </w:rPr>
        <w:t xml:space="preserve">i pochodne </w:t>
      </w:r>
      <w:r w:rsidRPr="00F24476">
        <w:rPr>
          <w:sz w:val="24"/>
          <w:szCs w:val="24"/>
        </w:rPr>
        <w:t xml:space="preserve">pracowników klasy „0” w </w:t>
      </w:r>
      <w:r w:rsidR="007C4097" w:rsidRPr="00F24476">
        <w:rPr>
          <w:sz w:val="24"/>
          <w:szCs w:val="24"/>
        </w:rPr>
        <w:t>Racimierzu</w:t>
      </w:r>
      <w:r w:rsidRPr="00F24476">
        <w:rPr>
          <w:sz w:val="24"/>
          <w:szCs w:val="24"/>
        </w:rPr>
        <w:t xml:space="preserve"> </w:t>
      </w:r>
      <w:r w:rsidR="00CD03D3" w:rsidRPr="00F24476">
        <w:rPr>
          <w:sz w:val="24"/>
          <w:szCs w:val="24"/>
        </w:rPr>
        <w:t>oraz</w:t>
      </w:r>
      <w:r w:rsidRPr="00F24476">
        <w:rPr>
          <w:sz w:val="24"/>
          <w:szCs w:val="24"/>
        </w:rPr>
        <w:t xml:space="preserve"> wydatki</w:t>
      </w:r>
      <w:r w:rsidR="00D15DC3">
        <w:rPr>
          <w:sz w:val="24"/>
          <w:szCs w:val="24"/>
        </w:rPr>
        <w:t xml:space="preserve"> inne </w:t>
      </w:r>
      <w:r w:rsidRPr="00F24476">
        <w:rPr>
          <w:sz w:val="24"/>
          <w:szCs w:val="24"/>
        </w:rPr>
        <w:t xml:space="preserve">bieżące </w:t>
      </w:r>
      <w:r w:rsidR="00991165" w:rsidRPr="00F24476">
        <w:rPr>
          <w:sz w:val="24"/>
          <w:szCs w:val="24"/>
        </w:rPr>
        <w:t>1</w:t>
      </w:r>
      <w:r w:rsidR="004B17AA">
        <w:rPr>
          <w:sz w:val="24"/>
          <w:szCs w:val="24"/>
        </w:rPr>
        <w:t>3</w:t>
      </w:r>
      <w:r w:rsidR="00F613B7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635</w:t>
      </w:r>
      <w:r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zł.</w:t>
      </w:r>
      <w:r w:rsidR="004B17AA">
        <w:rPr>
          <w:sz w:val="24"/>
          <w:szCs w:val="24"/>
        </w:rPr>
        <w:t xml:space="preserve"> Wydatki na zakupy inwestycyjne to 3.600,00 zł. 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80104 Przedszkola plan to kwota </w:t>
      </w:r>
      <w:r w:rsidR="00991165" w:rsidRPr="00F24476">
        <w:rPr>
          <w:sz w:val="24"/>
          <w:szCs w:val="24"/>
        </w:rPr>
        <w:t>4</w:t>
      </w:r>
      <w:r w:rsidR="004B17AA">
        <w:rPr>
          <w:sz w:val="24"/>
          <w:szCs w:val="24"/>
        </w:rPr>
        <w:t>15</w:t>
      </w:r>
      <w:r w:rsidR="00CD03D3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5</w:t>
      </w:r>
      <w:r w:rsidR="00991165" w:rsidRPr="00F24476">
        <w:rPr>
          <w:sz w:val="24"/>
          <w:szCs w:val="24"/>
        </w:rPr>
        <w:t>2</w:t>
      </w:r>
      <w:r w:rsidR="004B17AA">
        <w:rPr>
          <w:sz w:val="24"/>
          <w:szCs w:val="24"/>
        </w:rPr>
        <w:t>8</w:t>
      </w:r>
      <w:r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 </w:t>
      </w:r>
      <w:r w:rsidR="000F5C05" w:rsidRPr="00F24476">
        <w:rPr>
          <w:sz w:val="24"/>
          <w:szCs w:val="24"/>
        </w:rPr>
        <w:t xml:space="preserve"> z tego wynagrodzenia i pochodne 31</w:t>
      </w:r>
      <w:r w:rsidR="004B17AA">
        <w:rPr>
          <w:sz w:val="24"/>
          <w:szCs w:val="24"/>
        </w:rPr>
        <w:t>9</w:t>
      </w:r>
      <w:r w:rsidR="000F5C05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559</w:t>
      </w:r>
      <w:r w:rsidR="000F5C05" w:rsidRPr="00F24476">
        <w:rPr>
          <w:sz w:val="24"/>
          <w:szCs w:val="24"/>
        </w:rPr>
        <w:t xml:space="preserve">,00 zł, pozostałe wydatki </w:t>
      </w:r>
      <w:r w:rsidR="004B17AA">
        <w:rPr>
          <w:sz w:val="24"/>
          <w:szCs w:val="24"/>
        </w:rPr>
        <w:t>65.189</w:t>
      </w:r>
      <w:r w:rsidR="000F5C05" w:rsidRPr="00F24476">
        <w:rPr>
          <w:sz w:val="24"/>
          <w:szCs w:val="24"/>
        </w:rPr>
        <w:t>,00 zł</w:t>
      </w:r>
      <w:r w:rsidR="004B17AA">
        <w:rPr>
          <w:sz w:val="24"/>
          <w:szCs w:val="24"/>
        </w:rPr>
        <w:t>. Dla Gminy Goleniów odpłatność za dzieci uczęszczające do jej przedszkoli</w:t>
      </w:r>
      <w:r w:rsidR="000F5C05" w:rsidRPr="00F24476">
        <w:rPr>
          <w:sz w:val="24"/>
          <w:szCs w:val="24"/>
        </w:rPr>
        <w:t xml:space="preserve"> </w:t>
      </w:r>
      <w:r w:rsidR="004B17AA">
        <w:rPr>
          <w:sz w:val="24"/>
          <w:szCs w:val="24"/>
        </w:rPr>
        <w:t xml:space="preserve">niepublicznych </w:t>
      </w:r>
      <w:r w:rsidR="00E56334">
        <w:rPr>
          <w:sz w:val="24"/>
          <w:szCs w:val="24"/>
        </w:rPr>
        <w:t xml:space="preserve">planuje się przekazać  kwotę 30.780,00 zł za </w:t>
      </w:r>
      <w:r w:rsidR="004B17AA">
        <w:rPr>
          <w:sz w:val="24"/>
          <w:szCs w:val="24"/>
        </w:rPr>
        <w:t xml:space="preserve"> wychowanków.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80110 Gimnazja kwota </w:t>
      </w:r>
      <w:r w:rsidR="00CD03D3" w:rsidRPr="00F24476">
        <w:rPr>
          <w:sz w:val="24"/>
          <w:szCs w:val="24"/>
        </w:rPr>
        <w:t>1.</w:t>
      </w:r>
      <w:r w:rsidR="004B17AA">
        <w:rPr>
          <w:sz w:val="24"/>
          <w:szCs w:val="24"/>
        </w:rPr>
        <w:t>432</w:t>
      </w:r>
      <w:r w:rsidR="00CD03D3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6</w:t>
      </w:r>
      <w:r w:rsidR="00991165" w:rsidRPr="00F24476">
        <w:rPr>
          <w:sz w:val="24"/>
          <w:szCs w:val="24"/>
        </w:rPr>
        <w:t>3</w:t>
      </w:r>
      <w:r w:rsidR="004B17AA">
        <w:rPr>
          <w:sz w:val="24"/>
          <w:szCs w:val="24"/>
        </w:rPr>
        <w:t>8</w:t>
      </w:r>
      <w:r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 w tym wynagrodzenia</w:t>
      </w:r>
      <w:r w:rsidR="00CD03D3" w:rsidRPr="00F24476">
        <w:rPr>
          <w:sz w:val="24"/>
          <w:szCs w:val="24"/>
        </w:rPr>
        <w:t xml:space="preserve"> i pochodne</w:t>
      </w:r>
      <w:r w:rsidRPr="00F24476">
        <w:rPr>
          <w:sz w:val="24"/>
          <w:szCs w:val="24"/>
        </w:rPr>
        <w:t xml:space="preserve"> </w:t>
      </w:r>
      <w:r w:rsidR="00991165" w:rsidRPr="00F24476">
        <w:rPr>
          <w:sz w:val="24"/>
          <w:szCs w:val="24"/>
        </w:rPr>
        <w:t>1.</w:t>
      </w:r>
      <w:r w:rsidR="004B17AA">
        <w:rPr>
          <w:sz w:val="24"/>
          <w:szCs w:val="24"/>
        </w:rPr>
        <w:t>202</w:t>
      </w:r>
      <w:r w:rsidR="00CD03D3" w:rsidRPr="00F24476">
        <w:rPr>
          <w:sz w:val="24"/>
          <w:szCs w:val="24"/>
        </w:rPr>
        <w:t>.</w:t>
      </w:r>
      <w:r w:rsidR="004B17AA">
        <w:rPr>
          <w:sz w:val="24"/>
          <w:szCs w:val="24"/>
        </w:rPr>
        <w:t>223</w:t>
      </w:r>
      <w:r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 zł,</w:t>
      </w:r>
      <w:r w:rsidR="000F5C05" w:rsidRPr="00F24476">
        <w:rPr>
          <w:sz w:val="24"/>
          <w:szCs w:val="24"/>
        </w:rPr>
        <w:t xml:space="preserve"> pozos</w:t>
      </w:r>
      <w:r w:rsidR="00ED0234">
        <w:rPr>
          <w:sz w:val="24"/>
          <w:szCs w:val="24"/>
        </w:rPr>
        <w:t>tałe wydatki bieżące kwota 215.41</w:t>
      </w:r>
      <w:r w:rsidR="000F5C05" w:rsidRPr="00F24476">
        <w:rPr>
          <w:sz w:val="24"/>
          <w:szCs w:val="24"/>
        </w:rPr>
        <w:t>5,00 zł, zakupy inwestycyjne 15.000,00 zł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80113 Dowozy Szkolne, zaplanowano wydatki na poziomie </w:t>
      </w:r>
      <w:r w:rsidR="00991165" w:rsidRPr="00F24476">
        <w:rPr>
          <w:sz w:val="24"/>
          <w:szCs w:val="24"/>
        </w:rPr>
        <w:t>2</w:t>
      </w:r>
      <w:r w:rsidR="00ED0234">
        <w:rPr>
          <w:sz w:val="24"/>
          <w:szCs w:val="24"/>
        </w:rPr>
        <w:t>37</w:t>
      </w:r>
      <w:r w:rsidRPr="00F24476">
        <w:rPr>
          <w:sz w:val="24"/>
          <w:szCs w:val="24"/>
        </w:rPr>
        <w:t>.</w:t>
      </w:r>
      <w:r w:rsidR="00991165" w:rsidRPr="00F24476">
        <w:rPr>
          <w:sz w:val="24"/>
          <w:szCs w:val="24"/>
        </w:rPr>
        <w:t>6</w:t>
      </w:r>
      <w:r w:rsidR="00ED0234">
        <w:rPr>
          <w:sz w:val="24"/>
          <w:szCs w:val="24"/>
        </w:rPr>
        <w:t>80</w:t>
      </w:r>
      <w:r w:rsidR="00CD03D3" w:rsidRPr="00F24476">
        <w:rPr>
          <w:sz w:val="24"/>
          <w:szCs w:val="24"/>
        </w:rPr>
        <w:t>,00</w:t>
      </w:r>
      <w:r w:rsidRPr="00F24476">
        <w:rPr>
          <w:sz w:val="24"/>
          <w:szCs w:val="24"/>
        </w:rPr>
        <w:t xml:space="preserve"> zł</w:t>
      </w:r>
      <w:r w:rsidR="00F613B7" w:rsidRPr="00F24476">
        <w:rPr>
          <w:sz w:val="24"/>
          <w:szCs w:val="24"/>
        </w:rPr>
        <w:t>, w tym na dowożenie</w:t>
      </w:r>
      <w:r w:rsidR="007C4097" w:rsidRPr="00F24476">
        <w:rPr>
          <w:sz w:val="24"/>
          <w:szCs w:val="24"/>
        </w:rPr>
        <w:t xml:space="preserve"> osób niepełnosprawnych kwota 2</w:t>
      </w:r>
      <w:r w:rsidR="00ED0234">
        <w:rPr>
          <w:sz w:val="24"/>
          <w:szCs w:val="24"/>
        </w:rPr>
        <w:t>7</w:t>
      </w:r>
      <w:r w:rsidR="00F613B7" w:rsidRPr="00F24476">
        <w:rPr>
          <w:sz w:val="24"/>
          <w:szCs w:val="24"/>
        </w:rPr>
        <w:t>.</w:t>
      </w:r>
      <w:r w:rsidR="00ED0234">
        <w:rPr>
          <w:sz w:val="24"/>
          <w:szCs w:val="24"/>
        </w:rPr>
        <w:t>0</w:t>
      </w:r>
      <w:r w:rsidR="00F613B7" w:rsidRPr="00F24476">
        <w:rPr>
          <w:sz w:val="24"/>
          <w:szCs w:val="24"/>
        </w:rPr>
        <w:t>00</w:t>
      </w:r>
      <w:r w:rsidR="007C4097" w:rsidRPr="00F24476">
        <w:rPr>
          <w:sz w:val="24"/>
          <w:szCs w:val="24"/>
        </w:rPr>
        <w:t>,00</w:t>
      </w:r>
      <w:r w:rsidR="00F613B7" w:rsidRPr="00F24476">
        <w:rPr>
          <w:sz w:val="24"/>
          <w:szCs w:val="24"/>
        </w:rPr>
        <w:t xml:space="preserve"> zł jako dotacja na zadanie</w:t>
      </w:r>
      <w:r w:rsidR="00563EF6" w:rsidRPr="00F24476">
        <w:rPr>
          <w:sz w:val="24"/>
          <w:szCs w:val="24"/>
        </w:rPr>
        <w:t xml:space="preserve"> własne </w:t>
      </w:r>
      <w:proofErr w:type="spellStart"/>
      <w:r w:rsidR="00563EF6" w:rsidRPr="00F24476">
        <w:rPr>
          <w:sz w:val="24"/>
          <w:szCs w:val="24"/>
        </w:rPr>
        <w:t>gminy</w:t>
      </w:r>
      <w:proofErr w:type="spellEnd"/>
      <w:r w:rsidR="00CD03D3" w:rsidRPr="00F24476">
        <w:rPr>
          <w:sz w:val="24"/>
          <w:szCs w:val="24"/>
        </w:rPr>
        <w:t xml:space="preserve"> zlecone do realizacji, wynagrodzenia i pochodne kwota 4</w:t>
      </w:r>
      <w:r w:rsidR="00991165" w:rsidRPr="00F24476">
        <w:rPr>
          <w:sz w:val="24"/>
          <w:szCs w:val="24"/>
        </w:rPr>
        <w:t>8</w:t>
      </w:r>
      <w:r w:rsidR="00CD03D3" w:rsidRPr="00F24476">
        <w:rPr>
          <w:sz w:val="24"/>
          <w:szCs w:val="24"/>
        </w:rPr>
        <w:t>.</w:t>
      </w:r>
      <w:r w:rsidR="00ED0234">
        <w:rPr>
          <w:sz w:val="24"/>
          <w:szCs w:val="24"/>
        </w:rPr>
        <w:t>935</w:t>
      </w:r>
      <w:r w:rsidR="00CD03D3" w:rsidRPr="00F24476">
        <w:rPr>
          <w:sz w:val="24"/>
          <w:szCs w:val="24"/>
        </w:rPr>
        <w:t>,00 zł</w:t>
      </w:r>
      <w:r w:rsidR="00ED0234">
        <w:rPr>
          <w:sz w:val="24"/>
          <w:szCs w:val="24"/>
        </w:rPr>
        <w:t>, pozostałe wydatki 161</w:t>
      </w:r>
      <w:r w:rsidR="00C50A1A" w:rsidRPr="00F24476">
        <w:rPr>
          <w:sz w:val="24"/>
          <w:szCs w:val="24"/>
        </w:rPr>
        <w:t>.</w:t>
      </w:r>
      <w:r w:rsidR="00ED0234">
        <w:rPr>
          <w:sz w:val="24"/>
          <w:szCs w:val="24"/>
        </w:rPr>
        <w:t>74</w:t>
      </w:r>
      <w:r w:rsidR="00C50A1A" w:rsidRPr="00F24476">
        <w:rPr>
          <w:sz w:val="24"/>
          <w:szCs w:val="24"/>
        </w:rPr>
        <w:t>5,00 zł.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>80146 Do</w:t>
      </w:r>
      <w:r w:rsidR="00374448" w:rsidRPr="00F24476">
        <w:rPr>
          <w:sz w:val="24"/>
          <w:szCs w:val="24"/>
        </w:rPr>
        <w:t>kształcanie nauczycieli kwota</w:t>
      </w:r>
      <w:r w:rsidR="00ED0234">
        <w:rPr>
          <w:sz w:val="24"/>
          <w:szCs w:val="24"/>
        </w:rPr>
        <w:t xml:space="preserve"> wydatków na szkolenia to</w:t>
      </w:r>
      <w:r w:rsidR="00374448" w:rsidRPr="00F24476">
        <w:rPr>
          <w:sz w:val="24"/>
          <w:szCs w:val="24"/>
        </w:rPr>
        <w:t xml:space="preserve"> </w:t>
      </w:r>
      <w:r w:rsidR="00787088" w:rsidRPr="00F24476">
        <w:rPr>
          <w:sz w:val="24"/>
          <w:szCs w:val="24"/>
        </w:rPr>
        <w:t>23.34</w:t>
      </w:r>
      <w:r w:rsidR="00ED0234">
        <w:rPr>
          <w:sz w:val="24"/>
          <w:szCs w:val="24"/>
        </w:rPr>
        <w:t>8</w:t>
      </w:r>
      <w:r w:rsidRPr="00F24476">
        <w:rPr>
          <w:sz w:val="24"/>
          <w:szCs w:val="24"/>
        </w:rPr>
        <w:t>,</w:t>
      </w:r>
      <w:r w:rsidR="00CD03D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zł.</w:t>
      </w:r>
      <w:r w:rsidR="00ED0234" w:rsidRPr="00ED0234">
        <w:rPr>
          <w:sz w:val="24"/>
          <w:szCs w:val="24"/>
        </w:rPr>
        <w:t xml:space="preserve"> </w:t>
      </w:r>
      <w:r w:rsidR="00ED0234">
        <w:rPr>
          <w:sz w:val="24"/>
          <w:szCs w:val="24"/>
        </w:rPr>
        <w:t>W rozdziale tym jest również rezerwa na wkład własny na dokształcanie nauczycieli w kwocie 45.000,00 zł do złożonego wniosku o środki z UE.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80195 Pozostała działalność kwota </w:t>
      </w:r>
      <w:r w:rsidR="00ED0234">
        <w:rPr>
          <w:sz w:val="24"/>
          <w:szCs w:val="24"/>
        </w:rPr>
        <w:t>3</w:t>
      </w:r>
      <w:r w:rsidR="00374448" w:rsidRPr="00F24476">
        <w:rPr>
          <w:sz w:val="24"/>
          <w:szCs w:val="24"/>
        </w:rPr>
        <w:t>.</w:t>
      </w:r>
      <w:r w:rsidR="00ED0234">
        <w:rPr>
          <w:sz w:val="24"/>
          <w:szCs w:val="24"/>
        </w:rPr>
        <w:t>00</w:t>
      </w:r>
      <w:r w:rsidRPr="00F24476">
        <w:rPr>
          <w:sz w:val="24"/>
          <w:szCs w:val="24"/>
        </w:rPr>
        <w:t>0,</w:t>
      </w:r>
      <w:r w:rsidR="00CD03D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</w:t>
      </w:r>
      <w:r w:rsidR="00374448" w:rsidRPr="00F24476">
        <w:rPr>
          <w:sz w:val="24"/>
          <w:szCs w:val="24"/>
        </w:rPr>
        <w:t xml:space="preserve">, </w:t>
      </w:r>
      <w:r w:rsidR="00D15DC3">
        <w:rPr>
          <w:sz w:val="24"/>
          <w:szCs w:val="24"/>
        </w:rPr>
        <w:t xml:space="preserve"> środki na </w:t>
      </w:r>
      <w:r w:rsidRPr="00F24476">
        <w:rPr>
          <w:sz w:val="24"/>
          <w:szCs w:val="24"/>
        </w:rPr>
        <w:t>komisje egzaminacyjne w zakresie podnoszenia stopnia zawodowego nauczycieli</w:t>
      </w:r>
      <w:r w:rsidR="005C3A8E" w:rsidRPr="00F24476">
        <w:rPr>
          <w:sz w:val="24"/>
          <w:szCs w:val="24"/>
        </w:rPr>
        <w:t xml:space="preserve"> oraz inne wydatki.</w:t>
      </w:r>
    </w:p>
    <w:p w:rsidR="0005701E" w:rsidRPr="00F24476" w:rsidRDefault="0005701E" w:rsidP="008D62B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Plany wydatków szkół zostały przedstawione według propozycji złożonych przez dyrektorów jednostek.</w:t>
      </w:r>
    </w:p>
    <w:p w:rsidR="001E39A8" w:rsidRPr="00F24476" w:rsidRDefault="001E39A8" w:rsidP="001E39A8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1E39A8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851 Ochrona zdrowia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1E39A8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dziale tym za</w:t>
      </w:r>
      <w:r w:rsidR="00776BA4" w:rsidRPr="00F24476">
        <w:rPr>
          <w:sz w:val="24"/>
          <w:szCs w:val="24"/>
        </w:rPr>
        <w:t xml:space="preserve">planowano środki w wysokości </w:t>
      </w:r>
      <w:r w:rsidR="00ED0234">
        <w:rPr>
          <w:sz w:val="24"/>
          <w:szCs w:val="24"/>
        </w:rPr>
        <w:t>89</w:t>
      </w:r>
      <w:r w:rsidRPr="00F24476">
        <w:rPr>
          <w:sz w:val="24"/>
          <w:szCs w:val="24"/>
        </w:rPr>
        <w:t>.</w:t>
      </w:r>
      <w:r w:rsidR="00776BA4" w:rsidRPr="00F24476">
        <w:rPr>
          <w:sz w:val="24"/>
          <w:szCs w:val="24"/>
        </w:rPr>
        <w:t>000,</w:t>
      </w:r>
      <w:r w:rsidR="008D62BE" w:rsidRPr="00F24476">
        <w:rPr>
          <w:sz w:val="24"/>
          <w:szCs w:val="24"/>
        </w:rPr>
        <w:t>00</w:t>
      </w:r>
      <w:r w:rsidR="00776BA4" w:rsidRPr="00F24476">
        <w:rPr>
          <w:sz w:val="24"/>
          <w:szCs w:val="24"/>
        </w:rPr>
        <w:t xml:space="preserve"> zł, k</w:t>
      </w:r>
      <w:r w:rsidR="00E40A92" w:rsidRPr="00F24476">
        <w:rPr>
          <w:sz w:val="24"/>
          <w:szCs w:val="24"/>
        </w:rPr>
        <w:t>tóre stanowią 0</w:t>
      </w:r>
      <w:r w:rsidR="00776BA4" w:rsidRPr="00F24476">
        <w:rPr>
          <w:sz w:val="24"/>
          <w:szCs w:val="24"/>
        </w:rPr>
        <w:t>,</w:t>
      </w:r>
      <w:r w:rsidR="00ED0234">
        <w:rPr>
          <w:sz w:val="24"/>
          <w:szCs w:val="24"/>
        </w:rPr>
        <w:t>16</w:t>
      </w:r>
      <w:r w:rsidRPr="00F24476">
        <w:rPr>
          <w:sz w:val="24"/>
          <w:szCs w:val="24"/>
        </w:rPr>
        <w:t>% wydatków budżetowych. Planuje się je przeznaczyć na :</w:t>
      </w:r>
    </w:p>
    <w:p w:rsidR="0005701E" w:rsidRPr="00F24476" w:rsidRDefault="0005701E" w:rsidP="001E39A8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85121 – Lec</w:t>
      </w:r>
      <w:r w:rsidR="00776BA4" w:rsidRPr="00F24476">
        <w:rPr>
          <w:sz w:val="24"/>
          <w:szCs w:val="24"/>
        </w:rPr>
        <w:t xml:space="preserve">znictwo ambulatoryjne w kwocie </w:t>
      </w:r>
      <w:r w:rsidR="00FF131A">
        <w:rPr>
          <w:sz w:val="24"/>
          <w:szCs w:val="24"/>
        </w:rPr>
        <w:t>15</w:t>
      </w:r>
      <w:r w:rsidRPr="00F24476">
        <w:rPr>
          <w:sz w:val="24"/>
          <w:szCs w:val="24"/>
        </w:rPr>
        <w:t>.000,</w:t>
      </w:r>
      <w:r w:rsidR="00E40A92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związane z remontami w ośrodkach zdrowia</w:t>
      </w:r>
      <w:r w:rsidR="00C32C8D" w:rsidRPr="00F24476">
        <w:rPr>
          <w:sz w:val="24"/>
          <w:szCs w:val="24"/>
        </w:rPr>
        <w:t xml:space="preserve"> i ich utrzymaniu</w:t>
      </w:r>
      <w:r w:rsidRPr="00F24476">
        <w:rPr>
          <w:sz w:val="24"/>
          <w:szCs w:val="24"/>
        </w:rPr>
        <w:t>.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85153</w:t>
      </w:r>
      <w:r w:rsidR="00776BA4" w:rsidRPr="00F24476">
        <w:rPr>
          <w:sz w:val="24"/>
          <w:szCs w:val="24"/>
        </w:rPr>
        <w:t xml:space="preserve"> Zwalczanie narkomani w kwocie </w:t>
      </w:r>
      <w:r w:rsidR="00FF131A">
        <w:rPr>
          <w:sz w:val="24"/>
          <w:szCs w:val="24"/>
        </w:rPr>
        <w:t>6</w:t>
      </w:r>
      <w:r w:rsidRPr="00F24476">
        <w:rPr>
          <w:sz w:val="24"/>
          <w:szCs w:val="24"/>
        </w:rPr>
        <w:t>.000,</w:t>
      </w:r>
      <w:r w:rsidR="00E40A92" w:rsidRPr="00F24476">
        <w:rPr>
          <w:sz w:val="24"/>
          <w:szCs w:val="24"/>
        </w:rPr>
        <w:t>00</w:t>
      </w:r>
      <w:r w:rsidR="00FF131A">
        <w:rPr>
          <w:sz w:val="24"/>
          <w:szCs w:val="24"/>
        </w:rPr>
        <w:t xml:space="preserve"> zł, zgodnie z uchwalonym </w:t>
      </w:r>
      <w:r w:rsidR="00FF131A" w:rsidRPr="00F24476">
        <w:rPr>
          <w:sz w:val="24"/>
          <w:szCs w:val="24"/>
        </w:rPr>
        <w:t xml:space="preserve">przez Radę </w:t>
      </w:r>
      <w:r w:rsidR="00FF131A">
        <w:rPr>
          <w:sz w:val="24"/>
          <w:szCs w:val="24"/>
        </w:rPr>
        <w:t>preliminarzem wydatków na rok 2011.</w:t>
      </w:r>
    </w:p>
    <w:p w:rsidR="0005701E" w:rsidRPr="00F24476" w:rsidRDefault="0005701E" w:rsidP="008D62BE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85154 Przeciw</w:t>
      </w:r>
      <w:r w:rsidR="00776BA4" w:rsidRPr="00F24476">
        <w:rPr>
          <w:sz w:val="24"/>
          <w:szCs w:val="24"/>
        </w:rPr>
        <w:t xml:space="preserve">działanie alkoholizmowi kwota </w:t>
      </w:r>
      <w:r w:rsidR="00FF131A">
        <w:rPr>
          <w:sz w:val="24"/>
          <w:szCs w:val="24"/>
        </w:rPr>
        <w:t>7</w:t>
      </w:r>
      <w:r w:rsidR="008D62BE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.000,</w:t>
      </w:r>
      <w:r w:rsidR="00E40A92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zł. Wydatki na ten cel </w:t>
      </w:r>
      <w:r w:rsidR="00C32C8D" w:rsidRPr="00F24476">
        <w:rPr>
          <w:sz w:val="24"/>
          <w:szCs w:val="24"/>
        </w:rPr>
        <w:t>s</w:t>
      </w:r>
      <w:r w:rsidRPr="00F24476">
        <w:rPr>
          <w:sz w:val="24"/>
          <w:szCs w:val="24"/>
        </w:rPr>
        <w:t>ą zgodne z uchwalonym przez Radę prelimin</w:t>
      </w:r>
      <w:r w:rsidR="00776BA4" w:rsidRPr="00F24476">
        <w:rPr>
          <w:sz w:val="24"/>
          <w:szCs w:val="24"/>
        </w:rPr>
        <w:t>arzem wydatków GKRPA na rok 20</w:t>
      </w:r>
      <w:r w:rsidR="00C32C8D" w:rsidRPr="00F24476">
        <w:rPr>
          <w:sz w:val="24"/>
          <w:szCs w:val="24"/>
        </w:rPr>
        <w:t>1</w:t>
      </w:r>
      <w:r w:rsidR="00FF131A">
        <w:rPr>
          <w:sz w:val="24"/>
          <w:szCs w:val="24"/>
        </w:rPr>
        <w:t>1</w:t>
      </w:r>
      <w:r w:rsidRPr="00F24476">
        <w:rPr>
          <w:sz w:val="24"/>
          <w:szCs w:val="24"/>
        </w:rPr>
        <w:t>.</w:t>
      </w:r>
    </w:p>
    <w:p w:rsidR="0005701E" w:rsidRPr="00F24476" w:rsidRDefault="0005701E" w:rsidP="0005701E">
      <w:pPr>
        <w:jc w:val="both"/>
        <w:rPr>
          <w:sz w:val="24"/>
          <w:szCs w:val="24"/>
        </w:rPr>
      </w:pPr>
    </w:p>
    <w:p w:rsidR="0005701E" w:rsidRPr="00F24476" w:rsidRDefault="0005701E" w:rsidP="001E39A8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852 Pomoc społeczna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Wy</w:t>
      </w:r>
      <w:r w:rsidR="00776BA4" w:rsidRPr="00F24476">
        <w:rPr>
          <w:sz w:val="24"/>
          <w:szCs w:val="24"/>
        </w:rPr>
        <w:t>datki zaplanowane to kwota 2.</w:t>
      </w:r>
      <w:r w:rsidR="00FF131A">
        <w:rPr>
          <w:sz w:val="24"/>
          <w:szCs w:val="24"/>
        </w:rPr>
        <w:t>916</w:t>
      </w:r>
      <w:r w:rsidRPr="00F24476">
        <w:rPr>
          <w:sz w:val="24"/>
          <w:szCs w:val="24"/>
        </w:rPr>
        <w:t>.</w:t>
      </w:r>
      <w:r w:rsidR="00C32C8D" w:rsidRPr="00F24476">
        <w:rPr>
          <w:sz w:val="24"/>
          <w:szCs w:val="24"/>
        </w:rPr>
        <w:t>5</w:t>
      </w:r>
      <w:r w:rsidR="00FF131A">
        <w:rPr>
          <w:sz w:val="24"/>
          <w:szCs w:val="24"/>
        </w:rPr>
        <w:t>0</w:t>
      </w:r>
      <w:r w:rsidR="00E40A92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,</w:t>
      </w:r>
      <w:r w:rsidR="008D62BE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 co stanowi </w:t>
      </w:r>
      <w:r w:rsidR="00FF131A">
        <w:rPr>
          <w:sz w:val="24"/>
          <w:szCs w:val="24"/>
        </w:rPr>
        <w:t>5,15</w:t>
      </w:r>
      <w:r w:rsidRPr="00F24476">
        <w:rPr>
          <w:sz w:val="24"/>
          <w:szCs w:val="24"/>
        </w:rPr>
        <w:t>% całości wydatk</w:t>
      </w:r>
      <w:r w:rsidR="00776BA4" w:rsidRPr="00F24476">
        <w:rPr>
          <w:sz w:val="24"/>
          <w:szCs w:val="24"/>
        </w:rPr>
        <w:t>ów. Większość z nich, bo aż 1.</w:t>
      </w:r>
      <w:r w:rsidR="00FF131A">
        <w:rPr>
          <w:sz w:val="24"/>
          <w:szCs w:val="24"/>
        </w:rPr>
        <w:t>825</w:t>
      </w:r>
      <w:r w:rsidRPr="00F24476">
        <w:rPr>
          <w:sz w:val="24"/>
          <w:szCs w:val="24"/>
        </w:rPr>
        <w:t>.000,</w:t>
      </w:r>
      <w:r w:rsidR="008D62BE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jest finansowana z dotacji na zadania zlecone </w:t>
      </w:r>
      <w:r w:rsidRPr="00F24476">
        <w:rPr>
          <w:sz w:val="24"/>
          <w:szCs w:val="24"/>
        </w:rPr>
        <w:lastRenderedPageBreak/>
        <w:t xml:space="preserve">przez Wojewodę Zachodniopomorskiego i kolejne </w:t>
      </w:r>
      <w:r w:rsidR="00FF131A">
        <w:rPr>
          <w:sz w:val="24"/>
          <w:szCs w:val="24"/>
        </w:rPr>
        <w:t>554</w:t>
      </w:r>
      <w:r w:rsidRPr="00F24476">
        <w:rPr>
          <w:sz w:val="24"/>
          <w:szCs w:val="24"/>
        </w:rPr>
        <w:t>.000,</w:t>
      </w:r>
      <w:r w:rsidR="00E40A92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z dotacji od Wojewody na zadania własne. Z budżetu Gminy na pomoc społeczną ze środków własnych w roku 20</w:t>
      </w:r>
      <w:r w:rsidR="001E39A8" w:rsidRPr="00F24476">
        <w:rPr>
          <w:sz w:val="24"/>
          <w:szCs w:val="24"/>
        </w:rPr>
        <w:t>1</w:t>
      </w:r>
      <w:r w:rsidR="00FF131A">
        <w:rPr>
          <w:sz w:val="24"/>
          <w:szCs w:val="24"/>
        </w:rPr>
        <w:t>1</w:t>
      </w:r>
      <w:r w:rsidRPr="00F24476">
        <w:rPr>
          <w:sz w:val="24"/>
          <w:szCs w:val="24"/>
        </w:rPr>
        <w:t xml:space="preserve"> </w:t>
      </w:r>
      <w:r w:rsidR="00D15DC3">
        <w:rPr>
          <w:sz w:val="24"/>
          <w:szCs w:val="24"/>
        </w:rPr>
        <w:t xml:space="preserve">zaplanowano </w:t>
      </w:r>
      <w:r w:rsidRPr="00F24476">
        <w:rPr>
          <w:sz w:val="24"/>
          <w:szCs w:val="24"/>
        </w:rPr>
        <w:t xml:space="preserve">kwotę </w:t>
      </w:r>
      <w:r w:rsidR="00FF131A">
        <w:rPr>
          <w:sz w:val="24"/>
          <w:szCs w:val="24"/>
        </w:rPr>
        <w:t>537.500</w:t>
      </w:r>
      <w:r w:rsidRPr="00F24476">
        <w:rPr>
          <w:sz w:val="24"/>
          <w:szCs w:val="24"/>
        </w:rPr>
        <w:t>,</w:t>
      </w:r>
      <w:r w:rsidR="008D62BE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Wydatki z pomocy społecznej przeznacza się na :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Zabezpieczenie kwoty na ewentualny pobyt w domach pomocy społecznej </w:t>
      </w:r>
      <w:r w:rsidR="00332DD1" w:rsidRPr="00F24476">
        <w:rPr>
          <w:sz w:val="24"/>
          <w:szCs w:val="24"/>
        </w:rPr>
        <w:t xml:space="preserve">(rozdział 85202) </w:t>
      </w:r>
      <w:r w:rsidRPr="00F24476">
        <w:rPr>
          <w:sz w:val="24"/>
          <w:szCs w:val="24"/>
        </w:rPr>
        <w:t>miesz</w:t>
      </w:r>
      <w:r w:rsidR="008D62BE" w:rsidRPr="00F24476">
        <w:rPr>
          <w:sz w:val="24"/>
          <w:szCs w:val="24"/>
        </w:rPr>
        <w:t xml:space="preserve">kańców z terenu </w:t>
      </w:r>
      <w:proofErr w:type="spellStart"/>
      <w:r w:rsidR="008D62BE" w:rsidRPr="00F24476">
        <w:rPr>
          <w:sz w:val="24"/>
          <w:szCs w:val="24"/>
        </w:rPr>
        <w:t>gminy</w:t>
      </w:r>
      <w:proofErr w:type="spellEnd"/>
      <w:r w:rsidR="008D62BE" w:rsidRPr="00F24476">
        <w:rPr>
          <w:sz w:val="24"/>
          <w:szCs w:val="24"/>
        </w:rPr>
        <w:t xml:space="preserve"> w kwocie </w:t>
      </w:r>
      <w:r w:rsidR="00FF131A">
        <w:rPr>
          <w:sz w:val="24"/>
          <w:szCs w:val="24"/>
        </w:rPr>
        <w:t>7</w:t>
      </w:r>
      <w:r w:rsidR="00B97A50">
        <w:rPr>
          <w:sz w:val="24"/>
          <w:szCs w:val="24"/>
        </w:rPr>
        <w:t>8</w:t>
      </w:r>
      <w:r w:rsidRPr="00F24476">
        <w:rPr>
          <w:sz w:val="24"/>
          <w:szCs w:val="24"/>
        </w:rPr>
        <w:t>.000,</w:t>
      </w:r>
      <w:r w:rsidR="008D62BE" w:rsidRPr="00F24476">
        <w:rPr>
          <w:sz w:val="24"/>
          <w:szCs w:val="24"/>
        </w:rPr>
        <w:t>00</w:t>
      </w:r>
      <w:r w:rsidR="00D15DC3">
        <w:rPr>
          <w:sz w:val="24"/>
          <w:szCs w:val="24"/>
        </w:rPr>
        <w:t xml:space="preserve"> zł, oraz kwota </w:t>
      </w:r>
      <w:r w:rsidR="00FF131A">
        <w:rPr>
          <w:sz w:val="24"/>
          <w:szCs w:val="24"/>
        </w:rPr>
        <w:t>3</w:t>
      </w:r>
      <w:r w:rsidRPr="00F24476">
        <w:rPr>
          <w:sz w:val="24"/>
          <w:szCs w:val="24"/>
        </w:rPr>
        <w:t>.</w:t>
      </w:r>
      <w:r w:rsidR="00FF131A">
        <w:rPr>
          <w:sz w:val="24"/>
          <w:szCs w:val="24"/>
        </w:rPr>
        <w:t>5</w:t>
      </w:r>
      <w:r w:rsidRPr="00F24476">
        <w:rPr>
          <w:sz w:val="24"/>
          <w:szCs w:val="24"/>
        </w:rPr>
        <w:t>00,</w:t>
      </w:r>
      <w:r w:rsidR="008D62BE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na wspólne zadanie z Gminą Goleniów – utrzymanie schroniska dla bezdomnych w </w:t>
      </w:r>
      <w:r w:rsidR="008D62BE" w:rsidRPr="00F24476">
        <w:rPr>
          <w:sz w:val="24"/>
          <w:szCs w:val="24"/>
        </w:rPr>
        <w:t>Miękowie</w:t>
      </w:r>
      <w:r w:rsidR="00FF131A">
        <w:rPr>
          <w:sz w:val="24"/>
          <w:szCs w:val="24"/>
        </w:rPr>
        <w:t xml:space="preserve"> oraz dofinansowanie funkcjonowania punktu interwencji kryzysowej.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wypłatę świadczeń rodzinnych (rozdział 85212). Jest to zadanie w 100% finansowane przez Państwo i wynosi w 20</w:t>
      </w:r>
      <w:r w:rsidR="00332DD1" w:rsidRPr="00F24476">
        <w:rPr>
          <w:sz w:val="24"/>
          <w:szCs w:val="24"/>
        </w:rPr>
        <w:t>1</w:t>
      </w:r>
      <w:r w:rsidRPr="00F24476">
        <w:rPr>
          <w:sz w:val="24"/>
          <w:szCs w:val="24"/>
        </w:rPr>
        <w:t xml:space="preserve">0 </w:t>
      </w:r>
      <w:r w:rsidR="00776BA4" w:rsidRPr="00F24476">
        <w:rPr>
          <w:sz w:val="24"/>
          <w:szCs w:val="24"/>
        </w:rPr>
        <w:t xml:space="preserve">roku </w:t>
      </w:r>
      <w:r w:rsidRPr="00F24476">
        <w:rPr>
          <w:sz w:val="24"/>
          <w:szCs w:val="24"/>
        </w:rPr>
        <w:t>1.</w:t>
      </w:r>
      <w:r w:rsidR="00FF131A">
        <w:rPr>
          <w:sz w:val="24"/>
          <w:szCs w:val="24"/>
        </w:rPr>
        <w:t>824</w:t>
      </w:r>
      <w:r w:rsidRPr="00F24476">
        <w:rPr>
          <w:sz w:val="24"/>
          <w:szCs w:val="24"/>
        </w:rPr>
        <w:t>.0</w:t>
      </w:r>
      <w:r w:rsidR="00FF131A">
        <w:rPr>
          <w:sz w:val="24"/>
          <w:szCs w:val="24"/>
        </w:rPr>
        <w:t>75</w:t>
      </w:r>
      <w:r w:rsidRPr="00F24476">
        <w:rPr>
          <w:sz w:val="24"/>
          <w:szCs w:val="24"/>
        </w:rPr>
        <w:t>,</w:t>
      </w:r>
      <w:r w:rsidR="008D62BE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zł. Z tego utrzym</w:t>
      </w:r>
      <w:r w:rsidR="00E06396">
        <w:rPr>
          <w:sz w:val="24"/>
          <w:szCs w:val="24"/>
        </w:rPr>
        <w:t>ywan</w:t>
      </w:r>
      <w:r w:rsidRPr="00F24476">
        <w:rPr>
          <w:sz w:val="24"/>
          <w:szCs w:val="24"/>
        </w:rPr>
        <w:t>y</w:t>
      </w:r>
      <w:r w:rsidR="00061E6C" w:rsidRPr="00F24476">
        <w:rPr>
          <w:sz w:val="24"/>
          <w:szCs w:val="24"/>
        </w:rPr>
        <w:t xml:space="preserve"> jest</w:t>
      </w:r>
      <w:r w:rsidRPr="00F24476">
        <w:rPr>
          <w:sz w:val="24"/>
          <w:szCs w:val="24"/>
        </w:rPr>
        <w:t xml:space="preserve"> również pracownik wypłacający świadczenia.</w:t>
      </w:r>
      <w:r w:rsidR="00FF131A">
        <w:rPr>
          <w:sz w:val="24"/>
          <w:szCs w:val="24"/>
        </w:rPr>
        <w:t xml:space="preserve"> Wkład własny Gminy to 14.075,00 zł.</w:t>
      </w:r>
    </w:p>
    <w:p w:rsidR="0005701E" w:rsidRPr="00F24476" w:rsidRDefault="008D62B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</w:t>
      </w:r>
      <w:r w:rsidR="00332DD1" w:rsidRPr="00F24476">
        <w:rPr>
          <w:sz w:val="24"/>
          <w:szCs w:val="24"/>
        </w:rPr>
        <w:t xml:space="preserve">dział 85213 w kwocie </w:t>
      </w:r>
      <w:r w:rsidR="00FF131A">
        <w:rPr>
          <w:sz w:val="24"/>
          <w:szCs w:val="24"/>
        </w:rPr>
        <w:t>4</w:t>
      </w:r>
      <w:r w:rsidR="00332DD1" w:rsidRPr="00F24476">
        <w:rPr>
          <w:sz w:val="24"/>
          <w:szCs w:val="24"/>
        </w:rPr>
        <w:t>8</w:t>
      </w:r>
      <w:r w:rsidR="0005701E" w:rsidRPr="00F24476">
        <w:rPr>
          <w:sz w:val="24"/>
          <w:szCs w:val="24"/>
        </w:rPr>
        <w:t>.000,</w:t>
      </w:r>
      <w:r w:rsidRPr="00F24476">
        <w:rPr>
          <w:sz w:val="24"/>
          <w:szCs w:val="24"/>
        </w:rPr>
        <w:t>00</w:t>
      </w:r>
      <w:r w:rsidR="0005701E" w:rsidRPr="00F24476">
        <w:rPr>
          <w:sz w:val="24"/>
          <w:szCs w:val="24"/>
        </w:rPr>
        <w:t xml:space="preserve"> zł na składki na ubezpieczenie społeczne za osoby nie objęte tym obowiązkiem. Wydatki w 100% finansowane w ramach zadań zleconych</w:t>
      </w:r>
      <w:r w:rsidR="00332DD1" w:rsidRPr="00F24476">
        <w:rPr>
          <w:sz w:val="24"/>
          <w:szCs w:val="24"/>
        </w:rPr>
        <w:t xml:space="preserve"> oraz własnych z budżetu wojewody</w:t>
      </w:r>
      <w:r w:rsidR="0005701E" w:rsidRPr="00F24476">
        <w:rPr>
          <w:sz w:val="24"/>
          <w:szCs w:val="24"/>
        </w:rPr>
        <w:t>,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Rozdział 85214 Zasiłki i pomoc w naturze oraz składki na ubezpieczenia </w:t>
      </w:r>
      <w:r w:rsidR="00776BA4" w:rsidRPr="00F24476">
        <w:rPr>
          <w:sz w:val="24"/>
          <w:szCs w:val="24"/>
        </w:rPr>
        <w:t>emerytalne i rentowe</w:t>
      </w:r>
      <w:r w:rsidRPr="00F24476">
        <w:rPr>
          <w:sz w:val="24"/>
          <w:szCs w:val="24"/>
        </w:rPr>
        <w:t xml:space="preserve"> </w:t>
      </w:r>
      <w:r w:rsidR="00776BA4" w:rsidRPr="00F24476">
        <w:rPr>
          <w:sz w:val="24"/>
          <w:szCs w:val="24"/>
        </w:rPr>
        <w:t xml:space="preserve">kwota </w:t>
      </w:r>
      <w:r w:rsidR="00332DD1" w:rsidRPr="00F24476">
        <w:rPr>
          <w:sz w:val="24"/>
          <w:szCs w:val="24"/>
        </w:rPr>
        <w:t>1</w:t>
      </w:r>
      <w:r w:rsidR="00FF131A">
        <w:rPr>
          <w:sz w:val="24"/>
          <w:szCs w:val="24"/>
        </w:rPr>
        <w:t>44</w:t>
      </w:r>
      <w:r w:rsidR="00332DD1" w:rsidRPr="00F24476">
        <w:rPr>
          <w:sz w:val="24"/>
          <w:szCs w:val="24"/>
        </w:rPr>
        <w:t>.</w:t>
      </w:r>
      <w:r w:rsidR="00061E6C" w:rsidRPr="00F24476">
        <w:rPr>
          <w:sz w:val="24"/>
          <w:szCs w:val="24"/>
        </w:rPr>
        <w:t>000,00 zł, w tym 40</w:t>
      </w:r>
      <w:r w:rsidRPr="00F24476">
        <w:rPr>
          <w:sz w:val="24"/>
          <w:szCs w:val="24"/>
        </w:rPr>
        <w:t>.000,</w:t>
      </w:r>
      <w:r w:rsidR="00061E6C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środki własne </w:t>
      </w:r>
      <w:proofErr w:type="spellStart"/>
      <w:r w:rsidRPr="00F24476">
        <w:rPr>
          <w:sz w:val="24"/>
          <w:szCs w:val="24"/>
        </w:rPr>
        <w:t>gminy</w:t>
      </w:r>
      <w:proofErr w:type="spellEnd"/>
      <w:r w:rsidRPr="00F24476">
        <w:rPr>
          <w:sz w:val="24"/>
          <w:szCs w:val="24"/>
        </w:rPr>
        <w:t>, pozostała</w:t>
      </w:r>
      <w:r w:rsidR="00FF131A">
        <w:rPr>
          <w:sz w:val="24"/>
          <w:szCs w:val="24"/>
        </w:rPr>
        <w:t xml:space="preserve"> to dotacja na zadania własne </w:t>
      </w:r>
      <w:r w:rsidRPr="00F24476">
        <w:rPr>
          <w:sz w:val="24"/>
          <w:szCs w:val="24"/>
        </w:rPr>
        <w:t xml:space="preserve">od </w:t>
      </w:r>
      <w:r w:rsidR="00E06396">
        <w:rPr>
          <w:sz w:val="24"/>
          <w:szCs w:val="24"/>
        </w:rPr>
        <w:t>w</w:t>
      </w:r>
      <w:r w:rsidRPr="00F24476">
        <w:rPr>
          <w:sz w:val="24"/>
          <w:szCs w:val="24"/>
        </w:rPr>
        <w:t>ojewody,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85215 Dodatki mies</w:t>
      </w:r>
      <w:r w:rsidR="00776BA4" w:rsidRPr="00F24476">
        <w:rPr>
          <w:sz w:val="24"/>
          <w:szCs w:val="24"/>
        </w:rPr>
        <w:t xml:space="preserve">zkaniowe przewidywana kwota to </w:t>
      </w:r>
      <w:r w:rsidR="00061E6C" w:rsidRPr="00F24476">
        <w:rPr>
          <w:sz w:val="24"/>
          <w:szCs w:val="24"/>
        </w:rPr>
        <w:t>5</w:t>
      </w:r>
      <w:r w:rsidR="00332DD1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.0</w:t>
      </w:r>
      <w:r w:rsidR="00061E6C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>,</w:t>
      </w:r>
      <w:r w:rsidR="00061E6C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</w:t>
      </w:r>
    </w:p>
    <w:p w:rsidR="00332DD1" w:rsidRPr="00F24476" w:rsidRDefault="00332DD1" w:rsidP="00332DD1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85216 Zasiłki stałe</w:t>
      </w:r>
      <w:r w:rsidR="00FF131A">
        <w:rPr>
          <w:sz w:val="24"/>
          <w:szCs w:val="24"/>
        </w:rPr>
        <w:t xml:space="preserve"> w kwocie 23</w:t>
      </w:r>
      <w:r w:rsidRPr="00F24476">
        <w:rPr>
          <w:sz w:val="24"/>
          <w:szCs w:val="24"/>
        </w:rPr>
        <w:t>6.000,00 zł w całości z budżetu wojewody jako zadania własne,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85219 Ośrodki P</w:t>
      </w:r>
      <w:r w:rsidR="00332DD1" w:rsidRPr="00F24476">
        <w:rPr>
          <w:sz w:val="24"/>
          <w:szCs w:val="24"/>
        </w:rPr>
        <w:t xml:space="preserve">omocy Społecznej wydatki </w:t>
      </w:r>
      <w:r w:rsidR="00E06396">
        <w:rPr>
          <w:sz w:val="24"/>
          <w:szCs w:val="24"/>
        </w:rPr>
        <w:t xml:space="preserve">budżetu </w:t>
      </w:r>
      <w:proofErr w:type="spellStart"/>
      <w:r w:rsidR="00E06396">
        <w:rPr>
          <w:sz w:val="24"/>
          <w:szCs w:val="24"/>
        </w:rPr>
        <w:t>gminy</w:t>
      </w:r>
      <w:proofErr w:type="spellEnd"/>
      <w:r w:rsidR="00332DD1" w:rsidRPr="00F24476">
        <w:rPr>
          <w:sz w:val="24"/>
          <w:szCs w:val="24"/>
        </w:rPr>
        <w:t xml:space="preserve"> 2</w:t>
      </w:r>
      <w:r w:rsidR="00FF131A">
        <w:rPr>
          <w:sz w:val="24"/>
          <w:szCs w:val="24"/>
        </w:rPr>
        <w:t>73</w:t>
      </w:r>
      <w:r w:rsidRPr="00F24476">
        <w:rPr>
          <w:sz w:val="24"/>
          <w:szCs w:val="24"/>
        </w:rPr>
        <w:t>.</w:t>
      </w:r>
      <w:r w:rsidR="00332DD1" w:rsidRPr="00F24476">
        <w:rPr>
          <w:sz w:val="24"/>
          <w:szCs w:val="24"/>
        </w:rPr>
        <w:t>7</w:t>
      </w:r>
      <w:r w:rsidR="00FF131A">
        <w:rPr>
          <w:sz w:val="24"/>
          <w:szCs w:val="24"/>
        </w:rPr>
        <w:t>25</w:t>
      </w:r>
      <w:r w:rsidR="00776BA4" w:rsidRPr="00F24476">
        <w:rPr>
          <w:sz w:val="24"/>
          <w:szCs w:val="24"/>
        </w:rPr>
        <w:t>,</w:t>
      </w:r>
      <w:r w:rsidR="00061E6C" w:rsidRPr="00F24476">
        <w:rPr>
          <w:sz w:val="24"/>
          <w:szCs w:val="24"/>
        </w:rPr>
        <w:t>00 zł w tym 10</w:t>
      </w:r>
      <w:r w:rsidR="00FF131A">
        <w:rPr>
          <w:sz w:val="24"/>
          <w:szCs w:val="24"/>
        </w:rPr>
        <w:t>5</w:t>
      </w:r>
      <w:r w:rsidRPr="00F24476">
        <w:rPr>
          <w:sz w:val="24"/>
          <w:szCs w:val="24"/>
        </w:rPr>
        <w:t>.000,</w:t>
      </w:r>
      <w:r w:rsidR="00061E6C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</w:t>
      </w:r>
      <w:r w:rsidR="00061E6C" w:rsidRPr="00F24476">
        <w:rPr>
          <w:sz w:val="24"/>
          <w:szCs w:val="24"/>
        </w:rPr>
        <w:t xml:space="preserve">z </w:t>
      </w:r>
      <w:r w:rsidRPr="00F24476">
        <w:rPr>
          <w:sz w:val="24"/>
          <w:szCs w:val="24"/>
        </w:rPr>
        <w:t>dotacj</w:t>
      </w:r>
      <w:r w:rsidR="00061E6C" w:rsidRPr="00F24476">
        <w:rPr>
          <w:sz w:val="24"/>
          <w:szCs w:val="24"/>
        </w:rPr>
        <w:t>i</w:t>
      </w:r>
      <w:r w:rsidRPr="00F24476">
        <w:rPr>
          <w:sz w:val="24"/>
          <w:szCs w:val="24"/>
        </w:rPr>
        <w:t xml:space="preserve"> od </w:t>
      </w:r>
      <w:r w:rsidR="00E06396">
        <w:rPr>
          <w:sz w:val="24"/>
          <w:szCs w:val="24"/>
        </w:rPr>
        <w:t>w</w:t>
      </w:r>
      <w:r w:rsidRPr="00F24476">
        <w:rPr>
          <w:sz w:val="24"/>
          <w:szCs w:val="24"/>
        </w:rPr>
        <w:t xml:space="preserve">ojewody. Wydatki związane z funkcjonowaniem Ośrodka, przede wszystkim </w:t>
      </w:r>
      <w:r w:rsidR="00E06396">
        <w:rPr>
          <w:sz w:val="24"/>
          <w:szCs w:val="24"/>
        </w:rPr>
        <w:t>wynagrodzenia</w:t>
      </w:r>
      <w:r w:rsidRPr="00F24476">
        <w:rPr>
          <w:sz w:val="24"/>
          <w:szCs w:val="24"/>
        </w:rPr>
        <w:t>, media, usługi.</w:t>
      </w:r>
    </w:p>
    <w:p w:rsidR="0005701E" w:rsidRPr="00F24476" w:rsidRDefault="0005701E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8</w:t>
      </w:r>
      <w:r w:rsidR="00253D93" w:rsidRPr="00F24476">
        <w:rPr>
          <w:sz w:val="24"/>
          <w:szCs w:val="24"/>
        </w:rPr>
        <w:t xml:space="preserve">5228 Usługi opiekuńcze, kwota </w:t>
      </w:r>
      <w:r w:rsidR="00FF131A">
        <w:rPr>
          <w:sz w:val="24"/>
          <w:szCs w:val="24"/>
        </w:rPr>
        <w:t>123</w:t>
      </w:r>
      <w:r w:rsidR="00061E6C" w:rsidRPr="00F24476">
        <w:rPr>
          <w:sz w:val="24"/>
          <w:szCs w:val="24"/>
        </w:rPr>
        <w:t>.</w:t>
      </w:r>
      <w:r w:rsidR="00FF131A">
        <w:rPr>
          <w:sz w:val="24"/>
          <w:szCs w:val="24"/>
        </w:rPr>
        <w:t>20</w:t>
      </w:r>
      <w:r w:rsidR="00332DD1" w:rsidRPr="00F24476">
        <w:rPr>
          <w:sz w:val="24"/>
          <w:szCs w:val="24"/>
        </w:rPr>
        <w:t>0</w:t>
      </w:r>
      <w:r w:rsidR="00061E6C" w:rsidRPr="00F24476">
        <w:rPr>
          <w:sz w:val="24"/>
          <w:szCs w:val="24"/>
        </w:rPr>
        <w:t>,00 zł z p</w:t>
      </w:r>
      <w:r w:rsidRPr="00F24476">
        <w:rPr>
          <w:sz w:val="24"/>
          <w:szCs w:val="24"/>
        </w:rPr>
        <w:t>rzeznaczeniem na utrzymanie opiekunek społecznych na terenie Gminy Stepnica.</w:t>
      </w:r>
    </w:p>
    <w:p w:rsidR="00E40A92" w:rsidRPr="00F24476" w:rsidRDefault="0005701E" w:rsidP="00E40A92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Rozdział 85295 Pozostała działalność kwota </w:t>
      </w:r>
      <w:r w:rsidR="00FF131A">
        <w:rPr>
          <w:sz w:val="24"/>
          <w:szCs w:val="24"/>
        </w:rPr>
        <w:t>5</w:t>
      </w:r>
      <w:r w:rsidR="00E82820" w:rsidRPr="00F24476">
        <w:rPr>
          <w:sz w:val="24"/>
          <w:szCs w:val="24"/>
        </w:rPr>
        <w:t>0</w:t>
      </w:r>
      <w:r w:rsidR="00061E6C" w:rsidRPr="00F24476">
        <w:rPr>
          <w:sz w:val="24"/>
          <w:szCs w:val="24"/>
        </w:rPr>
        <w:t>.000</w:t>
      </w:r>
      <w:r w:rsidRPr="00F24476">
        <w:rPr>
          <w:sz w:val="24"/>
          <w:szCs w:val="24"/>
        </w:rPr>
        <w:t>,</w:t>
      </w:r>
      <w:r w:rsidR="00061E6C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>zł z przeznaczeniem na dożywianie uczniów w szkoła</w:t>
      </w:r>
      <w:r w:rsidR="00253D93" w:rsidRPr="00F24476">
        <w:rPr>
          <w:sz w:val="24"/>
          <w:szCs w:val="24"/>
        </w:rPr>
        <w:t>ch</w:t>
      </w:r>
      <w:r w:rsidR="002241ED" w:rsidRPr="00F24476">
        <w:rPr>
          <w:sz w:val="24"/>
          <w:szCs w:val="24"/>
        </w:rPr>
        <w:t xml:space="preserve"> </w:t>
      </w:r>
      <w:r w:rsidR="00FF131A">
        <w:rPr>
          <w:sz w:val="24"/>
          <w:szCs w:val="24"/>
        </w:rPr>
        <w:t>jako wkład własny oraz z dotacji</w:t>
      </w:r>
      <w:r w:rsidR="00253D93" w:rsidRPr="00F24476">
        <w:rPr>
          <w:sz w:val="24"/>
          <w:szCs w:val="24"/>
        </w:rPr>
        <w:t xml:space="preserve"> od </w:t>
      </w:r>
      <w:r w:rsidR="00E06396">
        <w:rPr>
          <w:sz w:val="24"/>
          <w:szCs w:val="24"/>
        </w:rPr>
        <w:t>w</w:t>
      </w:r>
      <w:r w:rsidR="00253D93" w:rsidRPr="00F24476">
        <w:rPr>
          <w:sz w:val="24"/>
          <w:szCs w:val="24"/>
        </w:rPr>
        <w:t>ojewody</w:t>
      </w:r>
      <w:r w:rsidR="00FF131A">
        <w:rPr>
          <w:sz w:val="24"/>
          <w:szCs w:val="24"/>
        </w:rPr>
        <w:t xml:space="preserve"> kwota 86.000,00 zł.</w:t>
      </w:r>
    </w:p>
    <w:p w:rsidR="00E40A92" w:rsidRPr="00F24476" w:rsidRDefault="00E40A92" w:rsidP="00E40A92">
      <w:pPr>
        <w:rPr>
          <w:sz w:val="24"/>
          <w:szCs w:val="24"/>
        </w:rPr>
      </w:pPr>
    </w:p>
    <w:p w:rsidR="0005701E" w:rsidRPr="00F24476" w:rsidRDefault="0005701E" w:rsidP="00C52C1C">
      <w:pPr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ciągu roku Wojewoda powinien zwiększać budżet w ramach zadań zleconych i własnych według sprawozdań napływających z Gminy.</w:t>
      </w:r>
    </w:p>
    <w:p w:rsidR="007C4097" w:rsidRPr="00F24476" w:rsidRDefault="007C4097" w:rsidP="00F65107">
      <w:pPr>
        <w:ind w:right="284"/>
        <w:jc w:val="both"/>
        <w:rPr>
          <w:sz w:val="24"/>
          <w:szCs w:val="24"/>
        </w:rPr>
      </w:pPr>
    </w:p>
    <w:p w:rsidR="00061E6C" w:rsidRPr="00F24476" w:rsidRDefault="00061E6C" w:rsidP="005E1F53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853 Pozostałe zadania w zakresie pomocy społecznej</w:t>
      </w:r>
    </w:p>
    <w:p w:rsidR="00061E6C" w:rsidRPr="00F24476" w:rsidRDefault="00061E6C" w:rsidP="00061E6C">
      <w:pPr>
        <w:ind w:right="283"/>
        <w:jc w:val="both"/>
        <w:rPr>
          <w:sz w:val="24"/>
          <w:szCs w:val="24"/>
        </w:rPr>
      </w:pPr>
    </w:p>
    <w:p w:rsidR="00061E6C" w:rsidRPr="004D0A36" w:rsidRDefault="00061E6C" w:rsidP="00C52C1C">
      <w:pPr>
        <w:jc w:val="both"/>
        <w:rPr>
          <w:sz w:val="24"/>
          <w:szCs w:val="24"/>
        </w:rPr>
      </w:pPr>
      <w:r w:rsidRPr="00C52C1C">
        <w:rPr>
          <w:sz w:val="24"/>
          <w:szCs w:val="24"/>
        </w:rPr>
        <w:t xml:space="preserve">Wydatki tego działu to plan w wysokości </w:t>
      </w:r>
      <w:r w:rsidR="00FF131A">
        <w:rPr>
          <w:sz w:val="24"/>
          <w:szCs w:val="24"/>
        </w:rPr>
        <w:t>165.997</w:t>
      </w:r>
      <w:r w:rsidR="00D232B5" w:rsidRPr="00C52C1C">
        <w:rPr>
          <w:sz w:val="24"/>
          <w:szCs w:val="24"/>
        </w:rPr>
        <w:t>,00</w:t>
      </w:r>
      <w:r w:rsidRPr="00C52C1C">
        <w:rPr>
          <w:sz w:val="24"/>
          <w:szCs w:val="24"/>
        </w:rPr>
        <w:t xml:space="preserve"> zł z przeznaczeniem na realizację dwóch programów z </w:t>
      </w:r>
      <w:r w:rsidR="004D0A36" w:rsidRPr="00C52C1C">
        <w:rPr>
          <w:sz w:val="24"/>
          <w:szCs w:val="24"/>
        </w:rPr>
        <w:t>dofinansowaniem z Unii Europejskiej</w:t>
      </w:r>
      <w:r w:rsidR="00C32C8D" w:rsidRPr="00C52C1C">
        <w:rPr>
          <w:sz w:val="24"/>
          <w:szCs w:val="24"/>
        </w:rPr>
        <w:t xml:space="preserve"> (rozdział 85395). Kwota </w:t>
      </w:r>
      <w:r w:rsidR="005C0070">
        <w:rPr>
          <w:sz w:val="24"/>
          <w:szCs w:val="24"/>
        </w:rPr>
        <w:t>117</w:t>
      </w:r>
      <w:r w:rsidRPr="00C52C1C">
        <w:rPr>
          <w:sz w:val="24"/>
          <w:szCs w:val="24"/>
        </w:rPr>
        <w:t>.</w:t>
      </w:r>
      <w:r w:rsidR="005C0070">
        <w:rPr>
          <w:sz w:val="24"/>
          <w:szCs w:val="24"/>
        </w:rPr>
        <w:t>197</w:t>
      </w:r>
      <w:r w:rsidRPr="00C52C1C">
        <w:rPr>
          <w:sz w:val="24"/>
          <w:szCs w:val="24"/>
        </w:rPr>
        <w:t>,</w:t>
      </w:r>
      <w:r w:rsidR="00D232B5" w:rsidRPr="00C52C1C">
        <w:rPr>
          <w:sz w:val="24"/>
          <w:szCs w:val="24"/>
        </w:rPr>
        <w:t>0</w:t>
      </w:r>
      <w:r w:rsidR="003E3841" w:rsidRPr="00C52C1C">
        <w:rPr>
          <w:sz w:val="24"/>
          <w:szCs w:val="24"/>
        </w:rPr>
        <w:t>0</w:t>
      </w:r>
      <w:r w:rsidRPr="00C52C1C">
        <w:rPr>
          <w:sz w:val="24"/>
          <w:szCs w:val="24"/>
        </w:rPr>
        <w:t xml:space="preserve"> zł </w:t>
      </w:r>
      <w:r w:rsidR="00A5034B" w:rsidRPr="00C52C1C">
        <w:rPr>
          <w:sz w:val="24"/>
          <w:szCs w:val="24"/>
        </w:rPr>
        <w:t xml:space="preserve">program realizowany przez OPS „Z bezradności do aktywności” i kwota </w:t>
      </w:r>
      <w:r w:rsidR="00FF131A">
        <w:rPr>
          <w:sz w:val="24"/>
          <w:szCs w:val="24"/>
        </w:rPr>
        <w:t>48.800,00 na projekt realizowany przez GOK „Teraz My”</w:t>
      </w:r>
      <w:r w:rsidR="004D0A36" w:rsidRPr="00C52C1C">
        <w:rPr>
          <w:sz w:val="24"/>
          <w:szCs w:val="24"/>
        </w:rPr>
        <w:t>.</w:t>
      </w:r>
      <w:r w:rsidRPr="00C52C1C">
        <w:rPr>
          <w:sz w:val="24"/>
          <w:szCs w:val="24"/>
        </w:rPr>
        <w:t xml:space="preserve"> </w:t>
      </w:r>
    </w:p>
    <w:p w:rsidR="00D232B5" w:rsidRPr="00F24476" w:rsidRDefault="00D232B5" w:rsidP="00D232B5"/>
    <w:p w:rsidR="0005701E" w:rsidRPr="00F24476" w:rsidRDefault="0005701E" w:rsidP="005E1F53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854 Edukacyjna Opieka Wychowawcza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tego działu to plan w wysokości </w:t>
      </w:r>
      <w:r w:rsidR="005C0070">
        <w:rPr>
          <w:sz w:val="24"/>
          <w:szCs w:val="24"/>
        </w:rPr>
        <w:t>191.203,00</w:t>
      </w:r>
      <w:r w:rsidRPr="00F24476">
        <w:rPr>
          <w:sz w:val="24"/>
          <w:szCs w:val="24"/>
        </w:rPr>
        <w:t xml:space="preserve"> zł z przeznaczeniem na utrzymanie świetlic w szkołach (rozdział 85401) kwota </w:t>
      </w:r>
      <w:r w:rsidR="00C32C8D" w:rsidRPr="00F24476">
        <w:rPr>
          <w:sz w:val="24"/>
          <w:szCs w:val="24"/>
        </w:rPr>
        <w:t>9</w:t>
      </w:r>
      <w:r w:rsidR="005C0070">
        <w:rPr>
          <w:sz w:val="24"/>
          <w:szCs w:val="24"/>
        </w:rPr>
        <w:t>1</w:t>
      </w:r>
      <w:r w:rsidRPr="00F24476">
        <w:rPr>
          <w:sz w:val="24"/>
          <w:szCs w:val="24"/>
        </w:rPr>
        <w:t>.</w:t>
      </w:r>
      <w:r w:rsidR="005C0070">
        <w:rPr>
          <w:sz w:val="24"/>
          <w:szCs w:val="24"/>
        </w:rPr>
        <w:t>203</w:t>
      </w:r>
      <w:r w:rsidRPr="00F24476">
        <w:rPr>
          <w:sz w:val="24"/>
          <w:szCs w:val="24"/>
        </w:rPr>
        <w:t>,</w:t>
      </w:r>
      <w:r w:rsidR="00061E6C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 , obejmująca wynagrodzenia i pochodne, oraz wydatki związane z </w:t>
      </w:r>
      <w:r w:rsidR="005C0070">
        <w:rPr>
          <w:sz w:val="24"/>
          <w:szCs w:val="24"/>
        </w:rPr>
        <w:t>wypłatą stypendiów szkolnych</w:t>
      </w:r>
      <w:r w:rsidRPr="00F24476">
        <w:rPr>
          <w:sz w:val="24"/>
          <w:szCs w:val="24"/>
        </w:rPr>
        <w:t xml:space="preserve"> (rozdział 8</w:t>
      </w:r>
      <w:r w:rsidR="007C4097" w:rsidRPr="00F24476">
        <w:rPr>
          <w:sz w:val="24"/>
          <w:szCs w:val="24"/>
        </w:rPr>
        <w:t>541</w:t>
      </w:r>
      <w:r w:rsidR="005C0070">
        <w:rPr>
          <w:sz w:val="24"/>
          <w:szCs w:val="24"/>
        </w:rPr>
        <w:t>5</w:t>
      </w:r>
      <w:r w:rsidR="007C4097" w:rsidRPr="00F24476">
        <w:rPr>
          <w:sz w:val="24"/>
          <w:szCs w:val="24"/>
        </w:rPr>
        <w:t xml:space="preserve">) kwota </w:t>
      </w:r>
      <w:r w:rsidR="005C0070">
        <w:rPr>
          <w:sz w:val="24"/>
          <w:szCs w:val="24"/>
        </w:rPr>
        <w:t>100</w:t>
      </w:r>
      <w:r w:rsidRPr="00F24476">
        <w:rPr>
          <w:sz w:val="24"/>
          <w:szCs w:val="24"/>
        </w:rPr>
        <w:t>.000,</w:t>
      </w:r>
      <w:r w:rsidR="00061E6C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</w:t>
      </w:r>
      <w:r w:rsidR="005C0070">
        <w:rPr>
          <w:sz w:val="24"/>
          <w:szCs w:val="24"/>
        </w:rPr>
        <w:t xml:space="preserve"> jako wkład własny Gminy</w:t>
      </w:r>
      <w:r w:rsidRPr="00F24476">
        <w:rPr>
          <w:sz w:val="24"/>
          <w:szCs w:val="24"/>
        </w:rPr>
        <w:t>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5C0070" w:rsidRDefault="005C0070" w:rsidP="005E1F53">
      <w:pPr>
        <w:ind w:right="283"/>
        <w:jc w:val="both"/>
        <w:rPr>
          <w:b/>
          <w:sz w:val="24"/>
          <w:szCs w:val="24"/>
        </w:rPr>
      </w:pPr>
    </w:p>
    <w:p w:rsidR="005C0070" w:rsidRDefault="005C0070" w:rsidP="005E1F53">
      <w:pPr>
        <w:ind w:right="283"/>
        <w:jc w:val="both"/>
        <w:rPr>
          <w:b/>
          <w:sz w:val="24"/>
          <w:szCs w:val="24"/>
        </w:rPr>
      </w:pPr>
    </w:p>
    <w:p w:rsidR="0005701E" w:rsidRPr="00F24476" w:rsidRDefault="0005701E" w:rsidP="005E1F53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lastRenderedPageBreak/>
        <w:t>Dział 900 Gospodarka komunalna i ochrona środowiska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w tym dziale to kwota </w:t>
      </w:r>
      <w:r w:rsidR="0046389B">
        <w:rPr>
          <w:sz w:val="24"/>
          <w:szCs w:val="24"/>
        </w:rPr>
        <w:t>3.243.471,63</w:t>
      </w:r>
      <w:r w:rsidRPr="00F24476">
        <w:rPr>
          <w:sz w:val="24"/>
          <w:szCs w:val="24"/>
        </w:rPr>
        <w:t xml:space="preserve"> zł , co stanowi </w:t>
      </w:r>
      <w:r w:rsidR="0046389B">
        <w:rPr>
          <w:sz w:val="24"/>
          <w:szCs w:val="24"/>
        </w:rPr>
        <w:t>5,73</w:t>
      </w:r>
      <w:r w:rsidRPr="00F24476">
        <w:rPr>
          <w:sz w:val="24"/>
          <w:szCs w:val="24"/>
        </w:rPr>
        <w:t xml:space="preserve">% całości wydatków. 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poszczególnych rozdziałach wydatki przedstawiają się następująco :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90001 Gospodarka</w:t>
      </w:r>
      <w:r w:rsidR="00CD0E6C" w:rsidRPr="00F24476">
        <w:rPr>
          <w:sz w:val="24"/>
          <w:szCs w:val="24"/>
        </w:rPr>
        <w:t xml:space="preserve"> ściekowa i ochrona wód, kwota </w:t>
      </w:r>
      <w:r w:rsidR="0046389B">
        <w:rPr>
          <w:sz w:val="24"/>
          <w:szCs w:val="24"/>
        </w:rPr>
        <w:t>2.284</w:t>
      </w:r>
      <w:r w:rsidRPr="00F24476">
        <w:rPr>
          <w:sz w:val="24"/>
          <w:szCs w:val="24"/>
        </w:rPr>
        <w:t>.</w:t>
      </w:r>
      <w:r w:rsidR="00253D93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>0,</w:t>
      </w:r>
      <w:r w:rsidR="00A5034B" w:rsidRPr="00F24476">
        <w:rPr>
          <w:sz w:val="24"/>
          <w:szCs w:val="24"/>
        </w:rPr>
        <w:t xml:space="preserve">00 </w:t>
      </w:r>
      <w:r w:rsidRPr="00F24476">
        <w:rPr>
          <w:sz w:val="24"/>
          <w:szCs w:val="24"/>
        </w:rPr>
        <w:t>zł na :</w:t>
      </w:r>
    </w:p>
    <w:p w:rsidR="0005701E" w:rsidRPr="00F24476" w:rsidRDefault="00E40A92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inwestycyjne </w:t>
      </w:r>
      <w:r w:rsidR="0005701E" w:rsidRPr="00F24476">
        <w:rPr>
          <w:sz w:val="24"/>
          <w:szCs w:val="24"/>
        </w:rPr>
        <w:t xml:space="preserve">budowa kanalizacji </w:t>
      </w:r>
      <w:r w:rsidR="0046389B">
        <w:rPr>
          <w:sz w:val="24"/>
          <w:szCs w:val="24"/>
        </w:rPr>
        <w:t xml:space="preserve">sanitarnej </w:t>
      </w:r>
      <w:r w:rsidR="0005701E" w:rsidRPr="00F24476">
        <w:rPr>
          <w:sz w:val="24"/>
          <w:szCs w:val="24"/>
        </w:rPr>
        <w:t xml:space="preserve">kwota </w:t>
      </w:r>
      <w:r w:rsidR="0046389B">
        <w:rPr>
          <w:sz w:val="24"/>
          <w:szCs w:val="24"/>
        </w:rPr>
        <w:t>2</w:t>
      </w:r>
      <w:r w:rsidR="00A5034B" w:rsidRPr="00F24476">
        <w:rPr>
          <w:sz w:val="24"/>
          <w:szCs w:val="24"/>
        </w:rPr>
        <w:t>.</w:t>
      </w:r>
      <w:r w:rsidR="0046389B">
        <w:rPr>
          <w:sz w:val="24"/>
          <w:szCs w:val="24"/>
        </w:rPr>
        <w:t>000</w:t>
      </w:r>
      <w:r w:rsidR="0005701E" w:rsidRPr="00F24476">
        <w:rPr>
          <w:sz w:val="24"/>
          <w:szCs w:val="24"/>
        </w:rPr>
        <w:t>.000,</w:t>
      </w:r>
      <w:r w:rsidR="00A5034B" w:rsidRPr="00F24476">
        <w:rPr>
          <w:sz w:val="24"/>
          <w:szCs w:val="24"/>
        </w:rPr>
        <w:t>00</w:t>
      </w:r>
      <w:r w:rsidR="0005701E" w:rsidRPr="00F24476">
        <w:rPr>
          <w:sz w:val="24"/>
          <w:szCs w:val="24"/>
        </w:rPr>
        <w:t xml:space="preserve"> zł, </w:t>
      </w:r>
      <w:r w:rsidR="0046389B">
        <w:rPr>
          <w:sz w:val="24"/>
          <w:szCs w:val="24"/>
        </w:rPr>
        <w:t xml:space="preserve">m.in. </w:t>
      </w:r>
      <w:r w:rsidR="0005701E" w:rsidRPr="00F24476">
        <w:rPr>
          <w:sz w:val="24"/>
          <w:szCs w:val="24"/>
        </w:rPr>
        <w:t>jako wkład</w:t>
      </w:r>
      <w:r w:rsidR="004D0A36">
        <w:rPr>
          <w:sz w:val="24"/>
          <w:szCs w:val="24"/>
        </w:rPr>
        <w:t xml:space="preserve"> </w:t>
      </w:r>
      <w:r w:rsidR="0005701E" w:rsidRPr="00F24476">
        <w:rPr>
          <w:sz w:val="24"/>
          <w:szCs w:val="24"/>
        </w:rPr>
        <w:t xml:space="preserve">własny </w:t>
      </w:r>
      <w:r w:rsidR="004D0A36">
        <w:rPr>
          <w:sz w:val="24"/>
          <w:szCs w:val="24"/>
        </w:rPr>
        <w:t>netto</w:t>
      </w:r>
      <w:r w:rsidR="004D0A36" w:rsidRPr="00F24476">
        <w:rPr>
          <w:sz w:val="24"/>
          <w:szCs w:val="24"/>
        </w:rPr>
        <w:t xml:space="preserve"> </w:t>
      </w:r>
      <w:r w:rsidR="0005701E" w:rsidRPr="00F24476">
        <w:rPr>
          <w:sz w:val="24"/>
          <w:szCs w:val="24"/>
        </w:rPr>
        <w:t>do składanych wniosków</w:t>
      </w:r>
      <w:r w:rsidR="009C55A8" w:rsidRPr="00F24476">
        <w:rPr>
          <w:sz w:val="24"/>
          <w:szCs w:val="24"/>
        </w:rPr>
        <w:t>,</w:t>
      </w:r>
      <w:r w:rsidR="00FD2C4B" w:rsidRPr="00F24476">
        <w:rPr>
          <w:sz w:val="24"/>
          <w:szCs w:val="24"/>
        </w:rPr>
        <w:t xml:space="preserve"> </w:t>
      </w:r>
    </w:p>
    <w:p w:rsidR="00CD0E6C" w:rsidRPr="00F24476" w:rsidRDefault="00CD0E6C" w:rsidP="0005701E">
      <w:pPr>
        <w:numPr>
          <w:ilvl w:val="0"/>
          <w:numId w:val="6"/>
        </w:num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wydatki</w:t>
      </w:r>
      <w:r w:rsidR="00C32C8D" w:rsidRPr="00F24476">
        <w:rPr>
          <w:sz w:val="24"/>
          <w:szCs w:val="24"/>
        </w:rPr>
        <w:t xml:space="preserve"> bieżące kwota </w:t>
      </w:r>
      <w:r w:rsidR="0046389B">
        <w:rPr>
          <w:sz w:val="24"/>
          <w:szCs w:val="24"/>
        </w:rPr>
        <w:t>284</w:t>
      </w:r>
      <w:r w:rsidRPr="00F24476">
        <w:rPr>
          <w:sz w:val="24"/>
          <w:szCs w:val="24"/>
        </w:rPr>
        <w:t>.000</w:t>
      </w:r>
      <w:r w:rsidR="00A5034B" w:rsidRPr="00F24476">
        <w:rPr>
          <w:sz w:val="24"/>
          <w:szCs w:val="24"/>
        </w:rPr>
        <w:t>,00</w:t>
      </w:r>
      <w:r w:rsidRPr="00F24476">
        <w:rPr>
          <w:sz w:val="24"/>
          <w:szCs w:val="24"/>
        </w:rPr>
        <w:t xml:space="preserve"> zł</w:t>
      </w:r>
      <w:r w:rsidR="0046389B">
        <w:rPr>
          <w:sz w:val="24"/>
          <w:szCs w:val="24"/>
        </w:rPr>
        <w:t>, z tego</w:t>
      </w:r>
      <w:r w:rsidR="009C55A8" w:rsidRPr="00F24476">
        <w:rPr>
          <w:sz w:val="24"/>
          <w:szCs w:val="24"/>
        </w:rPr>
        <w:t xml:space="preserve"> </w:t>
      </w:r>
      <w:r w:rsidR="0046389B">
        <w:rPr>
          <w:sz w:val="24"/>
          <w:szCs w:val="24"/>
        </w:rPr>
        <w:t>22</w:t>
      </w:r>
      <w:r w:rsidR="009C55A8" w:rsidRPr="00F24476">
        <w:rPr>
          <w:sz w:val="24"/>
          <w:szCs w:val="24"/>
        </w:rPr>
        <w:t>0.000 zł na VAT od tych inwestycji. Podatek będzie odzyskany w terminie do 90 dni od zakończenia inwestycji st</w:t>
      </w:r>
      <w:r w:rsidR="00E06396">
        <w:rPr>
          <w:sz w:val="24"/>
          <w:szCs w:val="24"/>
        </w:rPr>
        <w:t>ą</w:t>
      </w:r>
      <w:r w:rsidR="009C55A8" w:rsidRPr="00F24476">
        <w:rPr>
          <w:sz w:val="24"/>
          <w:szCs w:val="24"/>
        </w:rPr>
        <w:t>d na początek jest wydatkiem, lecz po 90 dniach zostanie zrefundowany</w:t>
      </w:r>
      <w:r w:rsidR="0046389B">
        <w:rPr>
          <w:sz w:val="24"/>
          <w:szCs w:val="24"/>
        </w:rPr>
        <w:t>, pozostałe wydatki to remonty 50.000,00 zł, utrzymanie kanalizacji deszczowej kwota 14.000,00 zł.</w:t>
      </w:r>
    </w:p>
    <w:p w:rsidR="00253D93" w:rsidRPr="00F24476" w:rsidRDefault="00253D93" w:rsidP="0005701E">
      <w:pPr>
        <w:ind w:right="283"/>
        <w:jc w:val="both"/>
        <w:rPr>
          <w:sz w:val="24"/>
          <w:szCs w:val="24"/>
        </w:rPr>
      </w:pPr>
    </w:p>
    <w:p w:rsidR="00A5034B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Rozdział 90003 Oczyszczanie miasta i </w:t>
      </w:r>
      <w:proofErr w:type="spellStart"/>
      <w:r w:rsidRPr="00F24476">
        <w:rPr>
          <w:sz w:val="24"/>
          <w:szCs w:val="24"/>
        </w:rPr>
        <w:t>gminy</w:t>
      </w:r>
      <w:proofErr w:type="spellEnd"/>
      <w:r w:rsidRPr="00F24476">
        <w:rPr>
          <w:sz w:val="24"/>
          <w:szCs w:val="24"/>
        </w:rPr>
        <w:t xml:space="preserve"> kwota </w:t>
      </w:r>
      <w:r w:rsidR="0046389B">
        <w:rPr>
          <w:sz w:val="24"/>
          <w:szCs w:val="24"/>
        </w:rPr>
        <w:t>243.070,</w:t>
      </w:r>
      <w:r w:rsidR="00A5034B" w:rsidRPr="00F24476">
        <w:rPr>
          <w:sz w:val="24"/>
          <w:szCs w:val="24"/>
        </w:rPr>
        <w:t>00</w:t>
      </w:r>
      <w:r w:rsidRPr="00F24476">
        <w:rPr>
          <w:sz w:val="24"/>
          <w:szCs w:val="24"/>
        </w:rPr>
        <w:t xml:space="preserve"> zł, w tym na opłacenie</w:t>
      </w:r>
      <w:r w:rsidR="004D0A36">
        <w:rPr>
          <w:sz w:val="24"/>
          <w:szCs w:val="24"/>
        </w:rPr>
        <w:t xml:space="preserve"> wynagrodzenia</w:t>
      </w:r>
      <w:r w:rsidRPr="00F24476">
        <w:rPr>
          <w:sz w:val="24"/>
          <w:szCs w:val="24"/>
        </w:rPr>
        <w:t xml:space="preserve"> pracowników wykonujących to zadanie</w:t>
      </w:r>
      <w:r w:rsidR="00A5034B" w:rsidRPr="00F24476">
        <w:rPr>
          <w:sz w:val="24"/>
          <w:szCs w:val="24"/>
        </w:rPr>
        <w:t xml:space="preserve"> kwota</w:t>
      </w:r>
      <w:r w:rsidR="009C55A8" w:rsidRPr="00F24476">
        <w:rPr>
          <w:sz w:val="24"/>
          <w:szCs w:val="24"/>
        </w:rPr>
        <w:t xml:space="preserve"> 1</w:t>
      </w:r>
      <w:r w:rsidR="0046389B">
        <w:rPr>
          <w:sz w:val="24"/>
          <w:szCs w:val="24"/>
        </w:rPr>
        <w:t>06</w:t>
      </w:r>
      <w:r w:rsidR="00E40A92" w:rsidRPr="00F24476">
        <w:rPr>
          <w:sz w:val="24"/>
          <w:szCs w:val="24"/>
        </w:rPr>
        <w:t>.</w:t>
      </w:r>
      <w:r w:rsidR="0046389B">
        <w:rPr>
          <w:sz w:val="24"/>
          <w:szCs w:val="24"/>
        </w:rPr>
        <w:t>75</w:t>
      </w:r>
      <w:r w:rsidR="00E40A92" w:rsidRPr="00F24476">
        <w:rPr>
          <w:sz w:val="24"/>
          <w:szCs w:val="24"/>
        </w:rPr>
        <w:t>0,00 zł oraz wydatki bieżą</w:t>
      </w:r>
      <w:r w:rsidR="009C55A8" w:rsidRPr="00F24476">
        <w:rPr>
          <w:sz w:val="24"/>
          <w:szCs w:val="24"/>
        </w:rPr>
        <w:t>ce kwota 1</w:t>
      </w:r>
      <w:r w:rsidR="0046389B">
        <w:rPr>
          <w:sz w:val="24"/>
          <w:szCs w:val="24"/>
        </w:rPr>
        <w:t>36</w:t>
      </w:r>
      <w:r w:rsidR="00A5034B" w:rsidRPr="00F24476">
        <w:rPr>
          <w:sz w:val="24"/>
          <w:szCs w:val="24"/>
        </w:rPr>
        <w:t>.</w:t>
      </w:r>
      <w:r w:rsidR="0046389B">
        <w:rPr>
          <w:sz w:val="24"/>
          <w:szCs w:val="24"/>
        </w:rPr>
        <w:t>3</w:t>
      </w:r>
      <w:r w:rsidR="009C55A8" w:rsidRPr="00F24476">
        <w:rPr>
          <w:sz w:val="24"/>
          <w:szCs w:val="24"/>
        </w:rPr>
        <w:t>2</w:t>
      </w:r>
      <w:r w:rsidR="00A5034B" w:rsidRPr="00F24476">
        <w:rPr>
          <w:sz w:val="24"/>
          <w:szCs w:val="24"/>
        </w:rPr>
        <w:t>0,00 zł</w:t>
      </w:r>
      <w:r w:rsidR="0046389B">
        <w:rPr>
          <w:sz w:val="24"/>
          <w:szCs w:val="24"/>
        </w:rPr>
        <w:t xml:space="preserve">,  w tym składka na związek Gmin RXXI 5 zł od mieszkańca. </w:t>
      </w:r>
      <w:r w:rsidRPr="00F24476">
        <w:rPr>
          <w:sz w:val="24"/>
          <w:szCs w:val="24"/>
        </w:rPr>
        <w:t xml:space="preserve"> </w:t>
      </w:r>
    </w:p>
    <w:p w:rsidR="00A5034B" w:rsidRPr="00F24476" w:rsidRDefault="00253D93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 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90004 Utrzymanie zielen</w:t>
      </w:r>
      <w:r w:rsidR="00253D93" w:rsidRPr="00F24476">
        <w:rPr>
          <w:sz w:val="24"/>
          <w:szCs w:val="24"/>
        </w:rPr>
        <w:t>i w miastach i gminie kwota 1</w:t>
      </w:r>
      <w:r w:rsidR="0046389B">
        <w:rPr>
          <w:sz w:val="24"/>
          <w:szCs w:val="24"/>
        </w:rPr>
        <w:t>33</w:t>
      </w:r>
      <w:r w:rsidR="00253D93" w:rsidRPr="00F24476">
        <w:rPr>
          <w:sz w:val="24"/>
          <w:szCs w:val="24"/>
        </w:rPr>
        <w:t>.</w:t>
      </w:r>
      <w:r w:rsidR="00A5034B" w:rsidRPr="00F24476">
        <w:rPr>
          <w:sz w:val="24"/>
          <w:szCs w:val="24"/>
        </w:rPr>
        <w:t>0</w:t>
      </w:r>
      <w:r w:rsidR="00253D93" w:rsidRPr="00F24476">
        <w:rPr>
          <w:sz w:val="24"/>
          <w:szCs w:val="24"/>
        </w:rPr>
        <w:t>0</w:t>
      </w:r>
      <w:r w:rsidRPr="00F24476">
        <w:rPr>
          <w:sz w:val="24"/>
          <w:szCs w:val="24"/>
        </w:rPr>
        <w:t>0,</w:t>
      </w:r>
      <w:r w:rsidR="00A5034B" w:rsidRPr="00F24476">
        <w:rPr>
          <w:sz w:val="24"/>
          <w:szCs w:val="24"/>
        </w:rPr>
        <w:t xml:space="preserve">00 </w:t>
      </w:r>
      <w:r w:rsidRPr="00F24476">
        <w:rPr>
          <w:sz w:val="24"/>
          <w:szCs w:val="24"/>
        </w:rPr>
        <w:t>zł z przeznaczeniem na zakup niezbędnych materiałów i usług.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90015 Oświetle</w:t>
      </w:r>
      <w:r w:rsidR="00253D93" w:rsidRPr="00F24476">
        <w:rPr>
          <w:sz w:val="24"/>
          <w:szCs w:val="24"/>
        </w:rPr>
        <w:t>nie ulic, placów i dróg kwota</w:t>
      </w:r>
      <w:r w:rsidR="009C55A8" w:rsidRPr="00F24476">
        <w:rPr>
          <w:sz w:val="24"/>
          <w:szCs w:val="24"/>
        </w:rPr>
        <w:t xml:space="preserve"> 1</w:t>
      </w:r>
      <w:r w:rsidR="0046389B">
        <w:rPr>
          <w:sz w:val="24"/>
          <w:szCs w:val="24"/>
        </w:rPr>
        <w:t>9</w:t>
      </w:r>
      <w:r w:rsidR="009C55A8" w:rsidRPr="00F24476">
        <w:rPr>
          <w:sz w:val="24"/>
          <w:szCs w:val="24"/>
        </w:rPr>
        <w:t>3</w:t>
      </w:r>
      <w:r w:rsidRPr="00F24476">
        <w:rPr>
          <w:sz w:val="24"/>
          <w:szCs w:val="24"/>
        </w:rPr>
        <w:t>.</w:t>
      </w:r>
      <w:r w:rsidR="00253D93" w:rsidRPr="00F24476">
        <w:rPr>
          <w:sz w:val="24"/>
          <w:szCs w:val="24"/>
        </w:rPr>
        <w:t>0</w:t>
      </w:r>
      <w:r w:rsidR="0046389B">
        <w:rPr>
          <w:sz w:val="24"/>
          <w:szCs w:val="24"/>
        </w:rPr>
        <w:t>25</w:t>
      </w:r>
      <w:r w:rsidRPr="00F24476">
        <w:rPr>
          <w:sz w:val="24"/>
          <w:szCs w:val="24"/>
        </w:rPr>
        <w:t>,</w:t>
      </w:r>
      <w:r w:rsidR="0046389B">
        <w:rPr>
          <w:sz w:val="24"/>
          <w:szCs w:val="24"/>
        </w:rPr>
        <w:t>35</w:t>
      </w:r>
      <w:r w:rsidRPr="00F24476">
        <w:rPr>
          <w:sz w:val="24"/>
          <w:szCs w:val="24"/>
        </w:rPr>
        <w:t xml:space="preserve"> zł na zakup usług konserwa</w:t>
      </w:r>
      <w:r w:rsidR="0046389B">
        <w:rPr>
          <w:sz w:val="24"/>
          <w:szCs w:val="24"/>
        </w:rPr>
        <w:t>cji oświetlenia i zakup energii,  w tym wydatki inwestycyjne na rozbudowę punktów oświetlenia ulicznego kwota 70.025,35 zł.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9C55A8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Rozdział 9009</w:t>
      </w:r>
      <w:r w:rsidR="00253D93" w:rsidRPr="00F24476">
        <w:rPr>
          <w:sz w:val="24"/>
          <w:szCs w:val="24"/>
        </w:rPr>
        <w:t xml:space="preserve">5 Pozostała działalność kwota </w:t>
      </w:r>
      <w:r w:rsidR="0046389B">
        <w:rPr>
          <w:sz w:val="24"/>
          <w:szCs w:val="24"/>
        </w:rPr>
        <w:t>390.376</w:t>
      </w:r>
      <w:r w:rsidR="00A5034B" w:rsidRPr="00F24476">
        <w:rPr>
          <w:sz w:val="24"/>
          <w:szCs w:val="24"/>
        </w:rPr>
        <w:t>,</w:t>
      </w:r>
      <w:r w:rsidR="0046389B">
        <w:rPr>
          <w:sz w:val="24"/>
          <w:szCs w:val="24"/>
        </w:rPr>
        <w:t>28</w:t>
      </w:r>
      <w:r w:rsidR="00A5034B" w:rsidRPr="00F24476">
        <w:rPr>
          <w:sz w:val="24"/>
          <w:szCs w:val="24"/>
        </w:rPr>
        <w:t xml:space="preserve"> zł. Kwotę </w:t>
      </w:r>
      <w:r w:rsidR="0046389B">
        <w:rPr>
          <w:sz w:val="24"/>
          <w:szCs w:val="24"/>
        </w:rPr>
        <w:t>82</w:t>
      </w:r>
      <w:r w:rsidR="00253D93" w:rsidRPr="00F24476">
        <w:rPr>
          <w:sz w:val="24"/>
          <w:szCs w:val="24"/>
        </w:rPr>
        <w:t>.</w:t>
      </w:r>
      <w:r w:rsidR="00A5034B" w:rsidRPr="00F24476">
        <w:rPr>
          <w:sz w:val="24"/>
          <w:szCs w:val="24"/>
        </w:rPr>
        <w:t>0</w:t>
      </w:r>
      <w:r w:rsidR="00253D93" w:rsidRPr="00F24476">
        <w:rPr>
          <w:sz w:val="24"/>
          <w:szCs w:val="24"/>
        </w:rPr>
        <w:t>00,00 z</w:t>
      </w:r>
      <w:r w:rsidRPr="00F24476">
        <w:rPr>
          <w:sz w:val="24"/>
          <w:szCs w:val="24"/>
        </w:rPr>
        <w:t xml:space="preserve">ł przeznacza się na wkład </w:t>
      </w:r>
      <w:proofErr w:type="spellStart"/>
      <w:r w:rsidRPr="00F24476">
        <w:rPr>
          <w:sz w:val="24"/>
          <w:szCs w:val="24"/>
        </w:rPr>
        <w:t>gminy</w:t>
      </w:r>
      <w:proofErr w:type="spellEnd"/>
      <w:r w:rsidRPr="00F24476">
        <w:rPr>
          <w:sz w:val="24"/>
          <w:szCs w:val="24"/>
        </w:rPr>
        <w:t xml:space="preserve"> na zatrudnienie pracowników interwencyjnych, </w:t>
      </w:r>
      <w:r w:rsidR="0046389B">
        <w:rPr>
          <w:sz w:val="24"/>
          <w:szCs w:val="24"/>
        </w:rPr>
        <w:t>64</w:t>
      </w:r>
      <w:r w:rsidR="009C55A8" w:rsidRPr="00F24476">
        <w:rPr>
          <w:sz w:val="24"/>
          <w:szCs w:val="24"/>
        </w:rPr>
        <w:t>.</w:t>
      </w:r>
      <w:r w:rsidR="0046389B">
        <w:rPr>
          <w:sz w:val="24"/>
          <w:szCs w:val="24"/>
        </w:rPr>
        <w:t>376</w:t>
      </w:r>
      <w:r w:rsidR="009C55A8" w:rsidRPr="00F24476">
        <w:rPr>
          <w:sz w:val="24"/>
          <w:szCs w:val="24"/>
        </w:rPr>
        <w:t>,</w:t>
      </w:r>
      <w:r w:rsidR="0046389B">
        <w:rPr>
          <w:sz w:val="24"/>
          <w:szCs w:val="24"/>
        </w:rPr>
        <w:t>28</w:t>
      </w:r>
      <w:r w:rsidR="00E56334">
        <w:rPr>
          <w:sz w:val="24"/>
          <w:szCs w:val="24"/>
        </w:rPr>
        <w:t> </w:t>
      </w:r>
      <w:r w:rsidR="0046389B">
        <w:rPr>
          <w:sz w:val="24"/>
          <w:szCs w:val="24"/>
        </w:rPr>
        <w:t>zł na zakupy</w:t>
      </w:r>
      <w:r w:rsidR="009C55A8" w:rsidRPr="00F24476">
        <w:rPr>
          <w:sz w:val="24"/>
          <w:szCs w:val="24"/>
        </w:rPr>
        <w:t xml:space="preserve"> materiałów i wyposażenia  oraz kwota na wydatki inwestycyjne 2</w:t>
      </w:r>
      <w:r w:rsidR="0046389B">
        <w:rPr>
          <w:sz w:val="24"/>
          <w:szCs w:val="24"/>
        </w:rPr>
        <w:t>44</w:t>
      </w:r>
      <w:r w:rsidR="009C55A8" w:rsidRPr="00F24476">
        <w:rPr>
          <w:sz w:val="24"/>
          <w:szCs w:val="24"/>
        </w:rPr>
        <w:t>.000,00 zł na zadania do wykonania w ramach wniosków sołectw</w:t>
      </w:r>
      <w:r w:rsidR="004D0A36">
        <w:rPr>
          <w:sz w:val="24"/>
          <w:szCs w:val="24"/>
        </w:rPr>
        <w:t xml:space="preserve"> (</w:t>
      </w:r>
      <w:r w:rsidR="00E56334">
        <w:rPr>
          <w:sz w:val="24"/>
          <w:szCs w:val="24"/>
        </w:rPr>
        <w:t>fundusz sołecki</w:t>
      </w:r>
      <w:r w:rsidR="004D0A36">
        <w:rPr>
          <w:sz w:val="24"/>
          <w:szCs w:val="24"/>
        </w:rPr>
        <w:t>)</w:t>
      </w:r>
      <w:r w:rsidR="009C55A8" w:rsidRPr="00F24476">
        <w:rPr>
          <w:sz w:val="24"/>
          <w:szCs w:val="24"/>
        </w:rPr>
        <w:t>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5E1F53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Dział 921 Kultura i ochrona dziedzictwa narodowego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3E2634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Wydatki tego działu skalkulowano w wysokości </w:t>
      </w:r>
      <w:r w:rsidR="00BD4243">
        <w:rPr>
          <w:sz w:val="24"/>
          <w:szCs w:val="24"/>
        </w:rPr>
        <w:t>1.894.657,00</w:t>
      </w:r>
      <w:r w:rsidR="00253D93" w:rsidRPr="00F24476">
        <w:rPr>
          <w:sz w:val="24"/>
          <w:szCs w:val="24"/>
        </w:rPr>
        <w:t xml:space="preserve"> zł, tj. </w:t>
      </w:r>
      <w:r w:rsidR="00BD4243">
        <w:rPr>
          <w:sz w:val="24"/>
          <w:szCs w:val="24"/>
        </w:rPr>
        <w:t>3,35</w:t>
      </w:r>
      <w:r w:rsidRPr="00F24476">
        <w:rPr>
          <w:sz w:val="24"/>
          <w:szCs w:val="24"/>
        </w:rPr>
        <w:t xml:space="preserve">% wszystkich wydatków budżetu. </w:t>
      </w:r>
    </w:p>
    <w:p w:rsidR="004D0A36" w:rsidRDefault="004D0A36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4D0A36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5701E" w:rsidRPr="00F24476">
        <w:rPr>
          <w:sz w:val="24"/>
          <w:szCs w:val="24"/>
        </w:rPr>
        <w:t xml:space="preserve"> rozdziale 92109 Domy i ośrodki kultury, świetlice i kluby kwota </w:t>
      </w:r>
      <w:r w:rsidR="00BD4243">
        <w:rPr>
          <w:sz w:val="24"/>
          <w:szCs w:val="24"/>
        </w:rPr>
        <w:t>1.753.254,00</w:t>
      </w:r>
      <w:r w:rsidR="0005701E" w:rsidRPr="00F24476">
        <w:rPr>
          <w:sz w:val="24"/>
          <w:szCs w:val="24"/>
        </w:rPr>
        <w:t xml:space="preserve"> zł z</w:t>
      </w:r>
      <w:r w:rsidR="005211E6" w:rsidRPr="00F24476">
        <w:rPr>
          <w:sz w:val="24"/>
          <w:szCs w:val="24"/>
        </w:rPr>
        <w:t xml:space="preserve"> tego</w:t>
      </w:r>
      <w:r w:rsidR="003E2634" w:rsidRPr="00F24476">
        <w:rPr>
          <w:sz w:val="24"/>
          <w:szCs w:val="24"/>
        </w:rPr>
        <w:t>:</w:t>
      </w:r>
      <w:r w:rsidR="0005701E" w:rsidRPr="00F24476">
        <w:rPr>
          <w:sz w:val="24"/>
          <w:szCs w:val="24"/>
        </w:rPr>
        <w:t xml:space="preserve"> dotacja </w:t>
      </w:r>
      <w:r>
        <w:rPr>
          <w:sz w:val="24"/>
          <w:szCs w:val="24"/>
        </w:rPr>
        <w:t xml:space="preserve">na działalność </w:t>
      </w:r>
      <w:r w:rsidR="0005701E" w:rsidRPr="00F24476">
        <w:rPr>
          <w:sz w:val="24"/>
          <w:szCs w:val="24"/>
        </w:rPr>
        <w:t>dla Gminnego Ośrodka Kultury</w:t>
      </w:r>
      <w:r w:rsidR="005211E6" w:rsidRPr="00F24476">
        <w:rPr>
          <w:sz w:val="24"/>
          <w:szCs w:val="24"/>
        </w:rPr>
        <w:t xml:space="preserve"> </w:t>
      </w:r>
      <w:r w:rsidR="009C55A8" w:rsidRPr="00F24476">
        <w:rPr>
          <w:sz w:val="24"/>
          <w:szCs w:val="24"/>
        </w:rPr>
        <w:t>3</w:t>
      </w:r>
      <w:r w:rsidR="00BD4243">
        <w:rPr>
          <w:sz w:val="24"/>
          <w:szCs w:val="24"/>
        </w:rPr>
        <w:t>8</w:t>
      </w:r>
      <w:r w:rsidR="009C55A8" w:rsidRPr="00F24476">
        <w:rPr>
          <w:sz w:val="24"/>
          <w:szCs w:val="24"/>
        </w:rPr>
        <w:t>0</w:t>
      </w:r>
      <w:r w:rsidR="003E2634" w:rsidRPr="00F24476">
        <w:rPr>
          <w:sz w:val="24"/>
          <w:szCs w:val="24"/>
        </w:rPr>
        <w:t>.</w:t>
      </w:r>
      <w:r w:rsidR="00BD4243">
        <w:rPr>
          <w:sz w:val="24"/>
          <w:szCs w:val="24"/>
        </w:rPr>
        <w:t>2</w:t>
      </w:r>
      <w:r w:rsidR="009C55A8" w:rsidRPr="00F24476">
        <w:rPr>
          <w:sz w:val="24"/>
          <w:szCs w:val="24"/>
        </w:rPr>
        <w:t>0</w:t>
      </w:r>
      <w:r w:rsidR="00A5034B" w:rsidRPr="00F24476">
        <w:rPr>
          <w:sz w:val="24"/>
          <w:szCs w:val="24"/>
        </w:rPr>
        <w:t>0,00</w:t>
      </w:r>
      <w:r w:rsidR="003E2634" w:rsidRPr="00F24476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 i</w:t>
      </w:r>
      <w:r w:rsidR="00E40A92" w:rsidRPr="00F24476">
        <w:rPr>
          <w:sz w:val="24"/>
          <w:szCs w:val="24"/>
        </w:rPr>
        <w:t xml:space="preserve"> kwota </w:t>
      </w:r>
      <w:r w:rsidR="00BD4243">
        <w:rPr>
          <w:sz w:val="24"/>
          <w:szCs w:val="24"/>
        </w:rPr>
        <w:t>506</w:t>
      </w:r>
      <w:r w:rsidR="002241ED" w:rsidRPr="00F24476">
        <w:rPr>
          <w:sz w:val="24"/>
          <w:szCs w:val="24"/>
        </w:rPr>
        <w:t>.</w:t>
      </w:r>
      <w:r w:rsidR="00BD4243">
        <w:rPr>
          <w:sz w:val="24"/>
          <w:szCs w:val="24"/>
        </w:rPr>
        <w:t>387</w:t>
      </w:r>
      <w:r w:rsidR="00A5034B" w:rsidRPr="00F24476">
        <w:rPr>
          <w:sz w:val="24"/>
          <w:szCs w:val="24"/>
        </w:rPr>
        <w:t>,</w:t>
      </w:r>
      <w:r w:rsidR="002241ED" w:rsidRPr="00F24476">
        <w:rPr>
          <w:sz w:val="24"/>
          <w:szCs w:val="24"/>
        </w:rPr>
        <w:t>0</w:t>
      </w:r>
      <w:r w:rsidR="00A5034B" w:rsidRPr="00F24476">
        <w:rPr>
          <w:sz w:val="24"/>
          <w:szCs w:val="24"/>
        </w:rPr>
        <w:t>0</w:t>
      </w:r>
      <w:r w:rsidR="0005701E" w:rsidRPr="00F24476">
        <w:rPr>
          <w:sz w:val="24"/>
          <w:szCs w:val="24"/>
        </w:rPr>
        <w:t xml:space="preserve"> zł na materiały i usług </w:t>
      </w:r>
      <w:r w:rsidR="003E2634" w:rsidRPr="00F24476">
        <w:rPr>
          <w:sz w:val="24"/>
          <w:szCs w:val="24"/>
        </w:rPr>
        <w:t>związane z r</w:t>
      </w:r>
      <w:r w:rsidR="0005701E" w:rsidRPr="00F24476">
        <w:rPr>
          <w:sz w:val="24"/>
          <w:szCs w:val="24"/>
        </w:rPr>
        <w:t>emont</w:t>
      </w:r>
      <w:r w:rsidR="003E2634" w:rsidRPr="00F24476">
        <w:rPr>
          <w:sz w:val="24"/>
          <w:szCs w:val="24"/>
        </w:rPr>
        <w:t>ami</w:t>
      </w:r>
      <w:r w:rsidR="002241ED" w:rsidRPr="00F24476">
        <w:rPr>
          <w:sz w:val="24"/>
          <w:szCs w:val="24"/>
        </w:rPr>
        <w:t xml:space="preserve"> świetlic wiejskich </w:t>
      </w:r>
      <w:r w:rsidR="00E40A92" w:rsidRPr="00F24476">
        <w:rPr>
          <w:sz w:val="24"/>
          <w:szCs w:val="24"/>
        </w:rPr>
        <w:t>i wkładem własnym do wniosków remontowych tj. Racimi</w:t>
      </w:r>
      <w:r w:rsidR="005211E6" w:rsidRPr="00F24476">
        <w:rPr>
          <w:sz w:val="24"/>
          <w:szCs w:val="24"/>
        </w:rPr>
        <w:t>e</w:t>
      </w:r>
      <w:r w:rsidR="00E40A92" w:rsidRPr="00F24476">
        <w:rPr>
          <w:sz w:val="24"/>
          <w:szCs w:val="24"/>
        </w:rPr>
        <w:t xml:space="preserve">rz, </w:t>
      </w:r>
      <w:r w:rsidR="009C55A8" w:rsidRPr="00F24476">
        <w:rPr>
          <w:sz w:val="24"/>
          <w:szCs w:val="24"/>
        </w:rPr>
        <w:t>Kopice, Widzieńsko</w:t>
      </w:r>
      <w:r w:rsidR="00EC294C">
        <w:rPr>
          <w:sz w:val="24"/>
          <w:szCs w:val="24"/>
        </w:rPr>
        <w:t xml:space="preserve"> i Czarnocin</w:t>
      </w:r>
      <w:r w:rsidR="00FD2C4B" w:rsidRPr="00F24476">
        <w:rPr>
          <w:sz w:val="24"/>
          <w:szCs w:val="24"/>
        </w:rPr>
        <w:t>. Wydatki inwestycyjne to</w:t>
      </w:r>
      <w:r w:rsidR="00BD4243">
        <w:rPr>
          <w:sz w:val="24"/>
          <w:szCs w:val="24"/>
        </w:rPr>
        <w:t xml:space="preserve"> proj</w:t>
      </w:r>
      <w:r w:rsidR="00B25FED" w:rsidRPr="00F24476">
        <w:rPr>
          <w:sz w:val="24"/>
          <w:szCs w:val="24"/>
        </w:rPr>
        <w:t>ekty</w:t>
      </w:r>
      <w:r w:rsidR="00E06396">
        <w:rPr>
          <w:sz w:val="24"/>
          <w:szCs w:val="24"/>
        </w:rPr>
        <w:t xml:space="preserve"> i</w:t>
      </w:r>
      <w:r w:rsidR="00E56334">
        <w:rPr>
          <w:sz w:val="24"/>
          <w:szCs w:val="24"/>
        </w:rPr>
        <w:t xml:space="preserve"> budowa</w:t>
      </w:r>
      <w:r w:rsidR="00B25FED" w:rsidRPr="00F24476">
        <w:rPr>
          <w:sz w:val="24"/>
          <w:szCs w:val="24"/>
        </w:rPr>
        <w:t xml:space="preserve"> </w:t>
      </w:r>
      <w:r w:rsidR="00EF4822">
        <w:rPr>
          <w:sz w:val="24"/>
          <w:szCs w:val="24"/>
        </w:rPr>
        <w:t>domów kultury</w:t>
      </w:r>
      <w:r w:rsidR="00BD4243">
        <w:rPr>
          <w:sz w:val="24"/>
          <w:szCs w:val="24"/>
        </w:rPr>
        <w:t xml:space="preserve"> w Stepnicy i Racimierzu</w:t>
      </w:r>
      <w:r w:rsidR="00FE524E">
        <w:rPr>
          <w:sz w:val="24"/>
          <w:szCs w:val="24"/>
        </w:rPr>
        <w:t xml:space="preserve"> w kwocie 866.667,00 zł</w:t>
      </w:r>
      <w:r w:rsidR="00E06396">
        <w:rPr>
          <w:sz w:val="24"/>
          <w:szCs w:val="24"/>
        </w:rPr>
        <w:t>.</w:t>
      </w:r>
    </w:p>
    <w:p w:rsidR="00A5034B" w:rsidRPr="00F24476" w:rsidRDefault="00A5034B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>W ro</w:t>
      </w:r>
      <w:r w:rsidR="00A5034B" w:rsidRPr="00F24476">
        <w:rPr>
          <w:sz w:val="24"/>
          <w:szCs w:val="24"/>
        </w:rPr>
        <w:t>z</w:t>
      </w:r>
      <w:r w:rsidR="00E40A92" w:rsidRPr="00F24476">
        <w:rPr>
          <w:sz w:val="24"/>
          <w:szCs w:val="24"/>
        </w:rPr>
        <w:t xml:space="preserve">dziale 92116 Biblioteki kwota </w:t>
      </w:r>
      <w:r w:rsidR="00FE524E">
        <w:rPr>
          <w:sz w:val="24"/>
          <w:szCs w:val="24"/>
        </w:rPr>
        <w:t>9</w:t>
      </w:r>
      <w:r w:rsidR="00B25FED" w:rsidRPr="00F24476">
        <w:rPr>
          <w:sz w:val="24"/>
          <w:szCs w:val="24"/>
        </w:rPr>
        <w:t>1</w:t>
      </w:r>
      <w:r w:rsidRPr="00F24476">
        <w:rPr>
          <w:sz w:val="24"/>
          <w:szCs w:val="24"/>
        </w:rPr>
        <w:t>.</w:t>
      </w:r>
      <w:r w:rsidR="00FE524E">
        <w:rPr>
          <w:sz w:val="24"/>
          <w:szCs w:val="24"/>
        </w:rPr>
        <w:t>4</w:t>
      </w:r>
      <w:r w:rsidR="00B25FED" w:rsidRPr="00F24476">
        <w:rPr>
          <w:sz w:val="24"/>
          <w:szCs w:val="24"/>
        </w:rPr>
        <w:t>0</w:t>
      </w:r>
      <w:r w:rsidR="00FE524E">
        <w:rPr>
          <w:sz w:val="24"/>
          <w:szCs w:val="24"/>
        </w:rPr>
        <w:t>3</w:t>
      </w:r>
      <w:r w:rsidRPr="00F24476">
        <w:rPr>
          <w:sz w:val="24"/>
          <w:szCs w:val="24"/>
        </w:rPr>
        <w:t>,</w:t>
      </w:r>
      <w:r w:rsidR="00E40A92" w:rsidRPr="00F24476">
        <w:rPr>
          <w:sz w:val="24"/>
          <w:szCs w:val="24"/>
        </w:rPr>
        <w:t>0</w:t>
      </w:r>
      <w:r w:rsidR="00FE524E">
        <w:rPr>
          <w:sz w:val="24"/>
          <w:szCs w:val="24"/>
        </w:rPr>
        <w:t>0</w:t>
      </w:r>
      <w:r w:rsidRPr="00F24476">
        <w:rPr>
          <w:sz w:val="24"/>
          <w:szCs w:val="24"/>
        </w:rPr>
        <w:t xml:space="preserve"> zł dotacja d</w:t>
      </w:r>
      <w:r w:rsidR="00A5034B" w:rsidRPr="00F24476">
        <w:rPr>
          <w:sz w:val="24"/>
          <w:szCs w:val="24"/>
        </w:rPr>
        <w:t xml:space="preserve">la biblioteki na </w:t>
      </w:r>
      <w:r w:rsidR="00E56334">
        <w:rPr>
          <w:sz w:val="24"/>
          <w:szCs w:val="24"/>
        </w:rPr>
        <w:t xml:space="preserve">jej </w:t>
      </w:r>
      <w:r w:rsidR="00A5034B" w:rsidRPr="00F24476">
        <w:rPr>
          <w:sz w:val="24"/>
          <w:szCs w:val="24"/>
        </w:rPr>
        <w:t>funkcjonowanie.</w:t>
      </w:r>
    </w:p>
    <w:p w:rsidR="004D0A36" w:rsidRDefault="004D0A36" w:rsidP="0005701E">
      <w:pPr>
        <w:ind w:right="283"/>
        <w:jc w:val="both"/>
        <w:rPr>
          <w:sz w:val="24"/>
          <w:szCs w:val="24"/>
        </w:rPr>
      </w:pPr>
    </w:p>
    <w:p w:rsidR="00A5034B" w:rsidRPr="00F24476" w:rsidRDefault="00B25FED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W rozdziale 92120 Ochrona zabytków i opieka nad zabytkami kwota </w:t>
      </w:r>
      <w:r w:rsidR="00FE524E">
        <w:rPr>
          <w:sz w:val="24"/>
          <w:szCs w:val="24"/>
        </w:rPr>
        <w:t>5</w:t>
      </w:r>
      <w:r w:rsidRPr="00F24476">
        <w:rPr>
          <w:sz w:val="24"/>
          <w:szCs w:val="24"/>
        </w:rPr>
        <w:t xml:space="preserve">0.000,00 zł jako </w:t>
      </w:r>
      <w:r w:rsidR="004D0A36">
        <w:rPr>
          <w:sz w:val="24"/>
          <w:szCs w:val="24"/>
        </w:rPr>
        <w:t xml:space="preserve">dotacja na </w:t>
      </w:r>
      <w:r w:rsidRPr="00F24476">
        <w:rPr>
          <w:sz w:val="24"/>
          <w:szCs w:val="24"/>
        </w:rPr>
        <w:t xml:space="preserve">wsparcie działań mających na celu dbanie o zabytki na terenie </w:t>
      </w:r>
      <w:proofErr w:type="spellStart"/>
      <w:r w:rsidRPr="00F24476">
        <w:rPr>
          <w:sz w:val="24"/>
          <w:szCs w:val="24"/>
        </w:rPr>
        <w:t>gminy</w:t>
      </w:r>
      <w:proofErr w:type="spellEnd"/>
      <w:r w:rsidRPr="00F24476">
        <w:rPr>
          <w:sz w:val="24"/>
          <w:szCs w:val="24"/>
        </w:rPr>
        <w:t>.</w:t>
      </w:r>
    </w:p>
    <w:p w:rsidR="00D232B5" w:rsidRDefault="00D232B5" w:rsidP="0005701E">
      <w:pPr>
        <w:ind w:right="283"/>
        <w:jc w:val="both"/>
        <w:rPr>
          <w:sz w:val="24"/>
          <w:szCs w:val="24"/>
        </w:rPr>
      </w:pPr>
    </w:p>
    <w:p w:rsidR="00E56334" w:rsidRDefault="00E56334" w:rsidP="0005701E">
      <w:pPr>
        <w:ind w:right="283"/>
        <w:jc w:val="both"/>
        <w:rPr>
          <w:sz w:val="24"/>
          <w:szCs w:val="24"/>
        </w:rPr>
      </w:pPr>
    </w:p>
    <w:p w:rsidR="00E56334" w:rsidRDefault="00E56334" w:rsidP="0005701E">
      <w:pPr>
        <w:ind w:right="283"/>
        <w:jc w:val="both"/>
        <w:rPr>
          <w:sz w:val="24"/>
          <w:szCs w:val="24"/>
        </w:rPr>
      </w:pPr>
    </w:p>
    <w:p w:rsidR="00E56334" w:rsidRPr="00F24476" w:rsidRDefault="00E56334" w:rsidP="0005701E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5E1F53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lastRenderedPageBreak/>
        <w:t>Dział 926 Kultura fizyczna i sport</w:t>
      </w:r>
    </w:p>
    <w:p w:rsidR="0005701E" w:rsidRPr="00947DE7" w:rsidRDefault="0005701E" w:rsidP="0005701E">
      <w:pPr>
        <w:ind w:right="283"/>
        <w:jc w:val="both"/>
        <w:rPr>
          <w:sz w:val="24"/>
          <w:szCs w:val="24"/>
        </w:rPr>
      </w:pPr>
    </w:p>
    <w:p w:rsidR="0005701E" w:rsidRPr="00947DE7" w:rsidRDefault="0005701E" w:rsidP="0005701E">
      <w:pPr>
        <w:ind w:right="283"/>
        <w:jc w:val="both"/>
        <w:rPr>
          <w:sz w:val="24"/>
          <w:szCs w:val="24"/>
        </w:rPr>
      </w:pPr>
      <w:r w:rsidRPr="00947DE7">
        <w:rPr>
          <w:sz w:val="24"/>
          <w:szCs w:val="24"/>
        </w:rPr>
        <w:t>Wydatki zaplanowane do realizacji w tym dziale to kwota</w:t>
      </w:r>
      <w:r w:rsidR="003E2634" w:rsidRPr="00947DE7">
        <w:rPr>
          <w:sz w:val="24"/>
          <w:szCs w:val="24"/>
        </w:rPr>
        <w:t xml:space="preserve"> </w:t>
      </w:r>
      <w:r w:rsidR="00FE524E">
        <w:rPr>
          <w:sz w:val="24"/>
          <w:szCs w:val="24"/>
        </w:rPr>
        <w:t>7.550</w:t>
      </w:r>
      <w:r w:rsidR="00A5034B" w:rsidRPr="00947DE7">
        <w:rPr>
          <w:sz w:val="24"/>
          <w:szCs w:val="24"/>
        </w:rPr>
        <w:t>.</w:t>
      </w:r>
      <w:r w:rsidR="00FE524E">
        <w:rPr>
          <w:sz w:val="24"/>
          <w:szCs w:val="24"/>
        </w:rPr>
        <w:t>0</w:t>
      </w:r>
      <w:r w:rsidR="00A5034B" w:rsidRPr="00947DE7">
        <w:rPr>
          <w:sz w:val="24"/>
          <w:szCs w:val="24"/>
        </w:rPr>
        <w:t>00,</w:t>
      </w:r>
      <w:r w:rsidR="00E40A92" w:rsidRPr="00947DE7">
        <w:rPr>
          <w:sz w:val="24"/>
          <w:szCs w:val="24"/>
        </w:rPr>
        <w:t>00</w:t>
      </w:r>
      <w:r w:rsidR="00A5034B" w:rsidRPr="00947DE7">
        <w:rPr>
          <w:sz w:val="24"/>
          <w:szCs w:val="24"/>
        </w:rPr>
        <w:t xml:space="preserve"> zł, która stanowi </w:t>
      </w:r>
      <w:r w:rsidR="00FE524E">
        <w:rPr>
          <w:sz w:val="24"/>
          <w:szCs w:val="24"/>
        </w:rPr>
        <w:t>13,34</w:t>
      </w:r>
      <w:r w:rsidRPr="00947DE7">
        <w:rPr>
          <w:sz w:val="24"/>
          <w:szCs w:val="24"/>
        </w:rPr>
        <w:t>% wszystkich wydatków.</w:t>
      </w:r>
      <w:r w:rsidR="004D0A36">
        <w:rPr>
          <w:sz w:val="24"/>
          <w:szCs w:val="24"/>
        </w:rPr>
        <w:t xml:space="preserve"> </w:t>
      </w:r>
      <w:r w:rsidRPr="00947DE7">
        <w:rPr>
          <w:sz w:val="24"/>
          <w:szCs w:val="24"/>
        </w:rPr>
        <w:t>Zaplanowano następujące pozycje:</w:t>
      </w:r>
    </w:p>
    <w:p w:rsidR="004D0A36" w:rsidRDefault="004D0A36" w:rsidP="0005701E">
      <w:pPr>
        <w:ind w:right="283"/>
        <w:jc w:val="both"/>
        <w:rPr>
          <w:sz w:val="24"/>
          <w:szCs w:val="24"/>
        </w:rPr>
      </w:pPr>
    </w:p>
    <w:p w:rsidR="0005701E" w:rsidRPr="00947DE7" w:rsidRDefault="0005701E" w:rsidP="0005701E">
      <w:pPr>
        <w:ind w:right="283"/>
        <w:jc w:val="both"/>
        <w:rPr>
          <w:sz w:val="24"/>
          <w:szCs w:val="24"/>
        </w:rPr>
      </w:pPr>
      <w:r w:rsidRPr="00947DE7">
        <w:rPr>
          <w:sz w:val="24"/>
          <w:szCs w:val="24"/>
        </w:rPr>
        <w:t xml:space="preserve">W rozdziale 92601 Obiekty sportowe kwota </w:t>
      </w:r>
      <w:r w:rsidR="00FE524E">
        <w:rPr>
          <w:sz w:val="24"/>
          <w:szCs w:val="24"/>
        </w:rPr>
        <w:t>7.345</w:t>
      </w:r>
      <w:r w:rsidRPr="00947DE7">
        <w:rPr>
          <w:sz w:val="24"/>
          <w:szCs w:val="24"/>
        </w:rPr>
        <w:t>.000,</w:t>
      </w:r>
      <w:r w:rsidR="00A5034B" w:rsidRPr="00947DE7">
        <w:rPr>
          <w:sz w:val="24"/>
          <w:szCs w:val="24"/>
        </w:rPr>
        <w:t>00</w:t>
      </w:r>
      <w:r w:rsidRPr="00947DE7">
        <w:rPr>
          <w:sz w:val="24"/>
          <w:szCs w:val="24"/>
        </w:rPr>
        <w:t xml:space="preserve"> zł</w:t>
      </w:r>
      <w:r w:rsidR="006E6E9C">
        <w:rPr>
          <w:sz w:val="24"/>
          <w:szCs w:val="24"/>
        </w:rPr>
        <w:t>, z tego</w:t>
      </w:r>
      <w:r w:rsidRPr="00947DE7">
        <w:rPr>
          <w:sz w:val="24"/>
          <w:szCs w:val="24"/>
        </w:rPr>
        <w:t xml:space="preserve"> na </w:t>
      </w:r>
      <w:r w:rsidR="006E6E9C">
        <w:rPr>
          <w:sz w:val="24"/>
          <w:szCs w:val="24"/>
        </w:rPr>
        <w:t>zakup drobnego sprzętu kwota 2</w:t>
      </w:r>
      <w:r w:rsidR="00FE524E">
        <w:rPr>
          <w:sz w:val="24"/>
          <w:szCs w:val="24"/>
        </w:rPr>
        <w:t>5</w:t>
      </w:r>
      <w:r w:rsidR="006E6E9C">
        <w:rPr>
          <w:sz w:val="24"/>
          <w:szCs w:val="24"/>
        </w:rPr>
        <w:t>.000,00 zł, na wynagr</w:t>
      </w:r>
      <w:r w:rsidR="00E06396">
        <w:rPr>
          <w:sz w:val="24"/>
          <w:szCs w:val="24"/>
        </w:rPr>
        <w:t xml:space="preserve">odzenie animatora sportu kwota </w:t>
      </w:r>
      <w:r w:rsidR="00FE524E">
        <w:rPr>
          <w:sz w:val="24"/>
          <w:szCs w:val="24"/>
        </w:rPr>
        <w:t>15</w:t>
      </w:r>
      <w:r w:rsidR="006E6E9C">
        <w:rPr>
          <w:sz w:val="24"/>
          <w:szCs w:val="24"/>
        </w:rPr>
        <w:t>.000,00 zł, VAT od nowej inwestycji Hal</w:t>
      </w:r>
      <w:r w:rsidR="004D0A36">
        <w:rPr>
          <w:sz w:val="24"/>
          <w:szCs w:val="24"/>
        </w:rPr>
        <w:t xml:space="preserve">a Widowiskowo-Sportowa w wysokości </w:t>
      </w:r>
      <w:r w:rsidR="00FE524E">
        <w:rPr>
          <w:sz w:val="24"/>
          <w:szCs w:val="24"/>
        </w:rPr>
        <w:t>1.</w:t>
      </w:r>
      <w:r w:rsidR="006E6E9C">
        <w:rPr>
          <w:sz w:val="24"/>
          <w:szCs w:val="24"/>
        </w:rPr>
        <w:t>3</w:t>
      </w:r>
      <w:r w:rsidR="00FE524E">
        <w:rPr>
          <w:sz w:val="24"/>
          <w:szCs w:val="24"/>
        </w:rPr>
        <w:t>05</w:t>
      </w:r>
      <w:r w:rsidR="006E6E9C">
        <w:rPr>
          <w:sz w:val="24"/>
          <w:szCs w:val="24"/>
        </w:rPr>
        <w:t>.000,00 zł. Wydatki inwestycyjne na budowę Hali Widowiskowo</w:t>
      </w:r>
      <w:r w:rsidR="00FE524E">
        <w:rPr>
          <w:sz w:val="24"/>
          <w:szCs w:val="24"/>
        </w:rPr>
        <w:t>-Sportowej kwota 5</w:t>
      </w:r>
      <w:r w:rsidR="006E6E9C">
        <w:rPr>
          <w:sz w:val="24"/>
          <w:szCs w:val="24"/>
        </w:rPr>
        <w:t>.</w:t>
      </w:r>
      <w:r w:rsidR="00FE524E">
        <w:rPr>
          <w:sz w:val="24"/>
          <w:szCs w:val="24"/>
        </w:rPr>
        <w:t>000.000,00 zł oraz 1.000</w:t>
      </w:r>
      <w:r w:rsidR="00EF4822">
        <w:rPr>
          <w:sz w:val="24"/>
          <w:szCs w:val="24"/>
        </w:rPr>
        <w:t>0.000,00 zł na budowę Centrum rekreacji w Stepnicy</w:t>
      </w:r>
      <w:r w:rsidR="00FE524E">
        <w:rPr>
          <w:sz w:val="24"/>
          <w:szCs w:val="24"/>
        </w:rPr>
        <w:t xml:space="preserve"> i boisk na terenie </w:t>
      </w:r>
      <w:proofErr w:type="spellStart"/>
      <w:r w:rsidR="00FE524E">
        <w:rPr>
          <w:sz w:val="24"/>
          <w:szCs w:val="24"/>
        </w:rPr>
        <w:t>gminy</w:t>
      </w:r>
      <w:proofErr w:type="spellEnd"/>
      <w:r w:rsidR="00EF4822">
        <w:rPr>
          <w:sz w:val="24"/>
          <w:szCs w:val="24"/>
        </w:rPr>
        <w:t>.</w:t>
      </w:r>
    </w:p>
    <w:p w:rsidR="004D0A36" w:rsidRDefault="004D0A36" w:rsidP="0005701E">
      <w:pPr>
        <w:ind w:right="283"/>
        <w:jc w:val="both"/>
        <w:rPr>
          <w:sz w:val="24"/>
          <w:szCs w:val="24"/>
        </w:rPr>
      </w:pPr>
    </w:p>
    <w:p w:rsidR="0005701E" w:rsidRDefault="0005701E" w:rsidP="0005701E">
      <w:pPr>
        <w:ind w:right="283"/>
        <w:jc w:val="both"/>
        <w:rPr>
          <w:sz w:val="24"/>
          <w:szCs w:val="24"/>
        </w:rPr>
      </w:pPr>
      <w:r w:rsidRPr="00947DE7">
        <w:rPr>
          <w:sz w:val="24"/>
          <w:szCs w:val="24"/>
        </w:rPr>
        <w:t xml:space="preserve">W rozdziale 92604 Instytucje kultury fizycznej kwota </w:t>
      </w:r>
      <w:r w:rsidR="00FE524E">
        <w:rPr>
          <w:sz w:val="24"/>
          <w:szCs w:val="24"/>
        </w:rPr>
        <w:t>90</w:t>
      </w:r>
      <w:r w:rsidRPr="00947DE7">
        <w:rPr>
          <w:sz w:val="24"/>
          <w:szCs w:val="24"/>
        </w:rPr>
        <w:t>.000,</w:t>
      </w:r>
      <w:r w:rsidR="00A5034B" w:rsidRPr="00947DE7">
        <w:rPr>
          <w:sz w:val="24"/>
          <w:szCs w:val="24"/>
        </w:rPr>
        <w:t>00</w:t>
      </w:r>
      <w:r w:rsidRPr="00947DE7">
        <w:rPr>
          <w:sz w:val="24"/>
          <w:szCs w:val="24"/>
        </w:rPr>
        <w:t xml:space="preserve"> zł z przeznaczeniem na</w:t>
      </w:r>
      <w:r w:rsidR="00247503" w:rsidRPr="00947DE7">
        <w:rPr>
          <w:sz w:val="24"/>
          <w:szCs w:val="24"/>
        </w:rPr>
        <w:t>:</w:t>
      </w:r>
      <w:r w:rsidRPr="00947DE7">
        <w:rPr>
          <w:sz w:val="24"/>
          <w:szCs w:val="24"/>
        </w:rPr>
        <w:t xml:space="preserve"> </w:t>
      </w:r>
      <w:r w:rsidR="00FE524E">
        <w:rPr>
          <w:sz w:val="24"/>
          <w:szCs w:val="24"/>
        </w:rPr>
        <w:t xml:space="preserve">konkursy </w:t>
      </w:r>
      <w:r w:rsidRPr="00947DE7">
        <w:rPr>
          <w:sz w:val="24"/>
          <w:szCs w:val="24"/>
        </w:rPr>
        <w:t xml:space="preserve">dla klubów </w:t>
      </w:r>
      <w:r w:rsidR="00247503" w:rsidRPr="00947DE7">
        <w:rPr>
          <w:sz w:val="24"/>
          <w:szCs w:val="24"/>
        </w:rPr>
        <w:t xml:space="preserve">i instytucji sportowych kwota </w:t>
      </w:r>
      <w:r w:rsidR="00FE524E">
        <w:rPr>
          <w:sz w:val="24"/>
          <w:szCs w:val="24"/>
        </w:rPr>
        <w:t>80</w:t>
      </w:r>
      <w:r w:rsidR="00A5034B" w:rsidRPr="00947DE7">
        <w:rPr>
          <w:sz w:val="24"/>
          <w:szCs w:val="24"/>
        </w:rPr>
        <w:t>.000,00</w:t>
      </w:r>
      <w:r w:rsidRPr="00947DE7">
        <w:rPr>
          <w:sz w:val="24"/>
          <w:szCs w:val="24"/>
        </w:rPr>
        <w:t xml:space="preserve"> zł </w:t>
      </w:r>
      <w:r w:rsidR="00A5034B" w:rsidRPr="00947DE7">
        <w:rPr>
          <w:sz w:val="24"/>
          <w:szCs w:val="24"/>
        </w:rPr>
        <w:t xml:space="preserve">oraz </w:t>
      </w:r>
      <w:r w:rsidR="00FE524E">
        <w:rPr>
          <w:sz w:val="24"/>
          <w:szCs w:val="24"/>
        </w:rPr>
        <w:t>10</w:t>
      </w:r>
      <w:r w:rsidR="00A5034B" w:rsidRPr="00947DE7">
        <w:rPr>
          <w:sz w:val="24"/>
          <w:szCs w:val="24"/>
        </w:rPr>
        <w:t>.000,00</w:t>
      </w:r>
      <w:r w:rsidRPr="00947DE7">
        <w:rPr>
          <w:sz w:val="24"/>
          <w:szCs w:val="24"/>
        </w:rPr>
        <w:t xml:space="preserve"> zł na zakup sprzętu sportowego dla instytucji kultury fizycznej.</w:t>
      </w:r>
    </w:p>
    <w:p w:rsidR="004D0A36" w:rsidRDefault="004D0A36" w:rsidP="0005701E">
      <w:pPr>
        <w:ind w:right="283"/>
        <w:jc w:val="both"/>
        <w:rPr>
          <w:sz w:val="24"/>
          <w:szCs w:val="24"/>
        </w:rPr>
      </w:pPr>
    </w:p>
    <w:p w:rsidR="006E6E9C" w:rsidRPr="00947DE7" w:rsidRDefault="006E6E9C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W rozdziale 92605 zadania w zakresie kultury fizycznej i sportu kwota</w:t>
      </w:r>
      <w:r w:rsidR="00A169AC">
        <w:rPr>
          <w:sz w:val="24"/>
          <w:szCs w:val="24"/>
        </w:rPr>
        <w:t xml:space="preserve"> dotacji</w:t>
      </w:r>
      <w:r>
        <w:rPr>
          <w:sz w:val="24"/>
          <w:szCs w:val="24"/>
        </w:rPr>
        <w:t xml:space="preserve"> </w:t>
      </w:r>
      <w:r w:rsidR="00FE524E">
        <w:rPr>
          <w:sz w:val="24"/>
          <w:szCs w:val="24"/>
        </w:rPr>
        <w:t>70</w:t>
      </w:r>
      <w:r>
        <w:rPr>
          <w:sz w:val="24"/>
          <w:szCs w:val="24"/>
        </w:rPr>
        <w:t>.</w:t>
      </w:r>
      <w:r w:rsidR="00FE524E">
        <w:rPr>
          <w:sz w:val="24"/>
          <w:szCs w:val="24"/>
        </w:rPr>
        <w:t>0</w:t>
      </w:r>
      <w:r>
        <w:rPr>
          <w:sz w:val="24"/>
          <w:szCs w:val="24"/>
        </w:rPr>
        <w:t>00,00 zł na organizację imprez sportowych typu mila, turniej bokserski, siatkarski w rama</w:t>
      </w:r>
      <w:r w:rsidR="00FE524E">
        <w:rPr>
          <w:sz w:val="24"/>
          <w:szCs w:val="24"/>
        </w:rPr>
        <w:t>ch krzewienia kultury fizycznej oraz wydatki związane ze sportem kwota 45.000,00 zł.</w:t>
      </w:r>
    </w:p>
    <w:p w:rsidR="0005701E" w:rsidRPr="00947DE7" w:rsidRDefault="0005701E" w:rsidP="0005701E">
      <w:pPr>
        <w:ind w:right="283"/>
        <w:jc w:val="both"/>
        <w:rPr>
          <w:sz w:val="24"/>
          <w:szCs w:val="24"/>
        </w:rPr>
      </w:pPr>
    </w:p>
    <w:p w:rsidR="000E11E6" w:rsidRDefault="000E11E6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Przychodami budżetu Gminy na rok 2011 jest nadwyżka z roku 2010 składająca się ze środków na lokatach w wysokości 9.000.000,00 zł i pozostałości środków na rachunkach bankowych w wysokości 5.397.481,98 zł.</w:t>
      </w:r>
    </w:p>
    <w:p w:rsidR="000E11E6" w:rsidRDefault="000E11E6" w:rsidP="0005701E">
      <w:pPr>
        <w:ind w:right="283"/>
        <w:jc w:val="both"/>
        <w:rPr>
          <w:sz w:val="24"/>
          <w:szCs w:val="24"/>
        </w:rPr>
      </w:pPr>
    </w:p>
    <w:p w:rsidR="00FD54A3" w:rsidRPr="00947DE7" w:rsidRDefault="000E11E6" w:rsidP="0005701E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Rozchody budżetu Gminy na rok 2011 to propozycja udzielania pożyczek mieszkańcom na wykonanie termomodernizacji swoich budynków wraz </w:t>
      </w:r>
      <w:r w:rsidR="00E56334">
        <w:rPr>
          <w:sz w:val="24"/>
          <w:szCs w:val="24"/>
        </w:rPr>
        <w:t xml:space="preserve">z </w:t>
      </w:r>
      <w:r>
        <w:rPr>
          <w:sz w:val="24"/>
          <w:szCs w:val="24"/>
        </w:rPr>
        <w:t>poprawą estetyzacji. Szczegółowe warunki udzielania i spłaty pożyczek ustan</w:t>
      </w:r>
      <w:r w:rsidR="00E56334">
        <w:rPr>
          <w:sz w:val="24"/>
          <w:szCs w:val="24"/>
        </w:rPr>
        <w:t>owi Rada Gminy odrębną uchwałą.</w:t>
      </w:r>
    </w:p>
    <w:p w:rsidR="00FD54A3" w:rsidRPr="002822FF" w:rsidRDefault="00FD54A3" w:rsidP="00FD54A3">
      <w:pPr>
        <w:ind w:right="283"/>
        <w:jc w:val="both"/>
        <w:rPr>
          <w:sz w:val="24"/>
          <w:szCs w:val="24"/>
        </w:rPr>
      </w:pPr>
    </w:p>
    <w:p w:rsidR="0005701E" w:rsidRPr="00F24476" w:rsidRDefault="0005701E" w:rsidP="0005701E">
      <w:pPr>
        <w:ind w:right="283"/>
        <w:jc w:val="both"/>
        <w:rPr>
          <w:b/>
          <w:sz w:val="24"/>
          <w:szCs w:val="24"/>
        </w:rPr>
      </w:pPr>
      <w:r w:rsidRPr="00F24476">
        <w:rPr>
          <w:b/>
          <w:sz w:val="24"/>
          <w:szCs w:val="24"/>
        </w:rPr>
        <w:t>Informacja o stanie zadłużenia Gminy S</w:t>
      </w:r>
      <w:r w:rsidR="00E61982" w:rsidRPr="00F24476">
        <w:rPr>
          <w:b/>
          <w:sz w:val="24"/>
          <w:szCs w:val="24"/>
        </w:rPr>
        <w:t xml:space="preserve">tepnica na dzień </w:t>
      </w:r>
      <w:r w:rsidR="00C32A2A" w:rsidRPr="00F24476">
        <w:rPr>
          <w:b/>
          <w:sz w:val="24"/>
          <w:szCs w:val="24"/>
        </w:rPr>
        <w:t>3</w:t>
      </w:r>
      <w:r w:rsidR="00E61982" w:rsidRPr="00F24476">
        <w:rPr>
          <w:b/>
          <w:sz w:val="24"/>
          <w:szCs w:val="24"/>
        </w:rPr>
        <w:t xml:space="preserve">1 </w:t>
      </w:r>
      <w:r w:rsidR="00C32A2A" w:rsidRPr="00F24476">
        <w:rPr>
          <w:b/>
          <w:sz w:val="24"/>
          <w:szCs w:val="24"/>
        </w:rPr>
        <w:t>grudnia 20</w:t>
      </w:r>
      <w:r w:rsidR="00FE524E">
        <w:rPr>
          <w:b/>
          <w:sz w:val="24"/>
          <w:szCs w:val="24"/>
        </w:rPr>
        <w:t>1</w:t>
      </w:r>
      <w:r w:rsidR="00C32A2A" w:rsidRPr="00F24476">
        <w:rPr>
          <w:b/>
          <w:sz w:val="24"/>
          <w:szCs w:val="24"/>
        </w:rPr>
        <w:t>0</w:t>
      </w:r>
      <w:r w:rsidRPr="00F24476">
        <w:rPr>
          <w:b/>
          <w:sz w:val="24"/>
          <w:szCs w:val="24"/>
        </w:rPr>
        <w:t xml:space="preserve"> r.</w:t>
      </w:r>
    </w:p>
    <w:p w:rsidR="0005701E" w:rsidRPr="00F24476" w:rsidRDefault="0005701E" w:rsidP="0005701E">
      <w:pPr>
        <w:ind w:right="283"/>
        <w:jc w:val="both"/>
        <w:rPr>
          <w:sz w:val="24"/>
          <w:szCs w:val="24"/>
        </w:rPr>
      </w:pPr>
    </w:p>
    <w:p w:rsidR="00C32A2A" w:rsidRDefault="0005701E" w:rsidP="0005701E">
      <w:pPr>
        <w:ind w:right="283"/>
        <w:jc w:val="both"/>
        <w:rPr>
          <w:sz w:val="24"/>
          <w:szCs w:val="24"/>
        </w:rPr>
      </w:pPr>
      <w:r w:rsidRPr="00F24476">
        <w:rPr>
          <w:sz w:val="24"/>
          <w:szCs w:val="24"/>
        </w:rPr>
        <w:t xml:space="preserve">Na dzień </w:t>
      </w:r>
      <w:r w:rsidR="00C32A2A" w:rsidRPr="00F24476">
        <w:rPr>
          <w:sz w:val="24"/>
          <w:szCs w:val="24"/>
        </w:rPr>
        <w:t>3</w:t>
      </w:r>
      <w:r w:rsidRPr="00F24476">
        <w:rPr>
          <w:sz w:val="24"/>
          <w:szCs w:val="24"/>
        </w:rPr>
        <w:t xml:space="preserve">1 </w:t>
      </w:r>
      <w:r w:rsidR="00C32A2A" w:rsidRPr="00F24476">
        <w:rPr>
          <w:sz w:val="24"/>
          <w:szCs w:val="24"/>
        </w:rPr>
        <w:t>grudnia</w:t>
      </w:r>
      <w:r w:rsidRPr="00F24476">
        <w:rPr>
          <w:sz w:val="24"/>
          <w:szCs w:val="24"/>
        </w:rPr>
        <w:t xml:space="preserve"> 20</w:t>
      </w:r>
      <w:r w:rsidR="00FE524E">
        <w:rPr>
          <w:sz w:val="24"/>
          <w:szCs w:val="24"/>
        </w:rPr>
        <w:t>10</w:t>
      </w:r>
      <w:r w:rsidRPr="00F24476">
        <w:rPr>
          <w:sz w:val="24"/>
          <w:szCs w:val="24"/>
        </w:rPr>
        <w:t xml:space="preserve"> r. </w:t>
      </w:r>
      <w:r w:rsidR="00C32A2A" w:rsidRPr="00F24476">
        <w:rPr>
          <w:sz w:val="24"/>
          <w:szCs w:val="24"/>
        </w:rPr>
        <w:t>gmina nie posiada zadłużenia.</w:t>
      </w:r>
    </w:p>
    <w:p w:rsidR="003E2634" w:rsidRPr="002822FF" w:rsidRDefault="003E2634" w:rsidP="0005701E">
      <w:pPr>
        <w:ind w:right="283"/>
        <w:jc w:val="both"/>
        <w:rPr>
          <w:sz w:val="24"/>
          <w:szCs w:val="24"/>
        </w:rPr>
      </w:pPr>
    </w:p>
    <w:p w:rsidR="0005701E" w:rsidRPr="002822FF" w:rsidRDefault="0005701E" w:rsidP="0005701E">
      <w:pPr>
        <w:pStyle w:val="Nagwek2"/>
        <w:rPr>
          <w:sz w:val="24"/>
          <w:szCs w:val="24"/>
        </w:rPr>
      </w:pPr>
      <w:r w:rsidRPr="002822FF">
        <w:rPr>
          <w:sz w:val="24"/>
          <w:szCs w:val="24"/>
        </w:rPr>
        <w:t>Panie i Panowie Radni!</w:t>
      </w:r>
    </w:p>
    <w:p w:rsidR="0005701E" w:rsidRPr="002822FF" w:rsidRDefault="0005701E" w:rsidP="0005701E">
      <w:pPr>
        <w:ind w:right="283"/>
        <w:jc w:val="both"/>
        <w:rPr>
          <w:sz w:val="24"/>
          <w:szCs w:val="24"/>
        </w:rPr>
      </w:pPr>
    </w:p>
    <w:p w:rsidR="0005701E" w:rsidRDefault="003E2634" w:rsidP="0005701E">
      <w:pPr>
        <w:ind w:right="283"/>
        <w:jc w:val="both"/>
        <w:rPr>
          <w:sz w:val="24"/>
          <w:szCs w:val="24"/>
        </w:rPr>
      </w:pPr>
      <w:r w:rsidRPr="002822FF">
        <w:rPr>
          <w:sz w:val="24"/>
          <w:szCs w:val="24"/>
        </w:rPr>
        <w:t>Projekt budżetu na rok 20</w:t>
      </w:r>
      <w:r w:rsidR="00C32A2A">
        <w:rPr>
          <w:sz w:val="24"/>
          <w:szCs w:val="24"/>
        </w:rPr>
        <w:t>1</w:t>
      </w:r>
      <w:r w:rsidR="00FE524E">
        <w:rPr>
          <w:sz w:val="24"/>
          <w:szCs w:val="24"/>
        </w:rPr>
        <w:t>1</w:t>
      </w:r>
      <w:r w:rsidR="0005701E" w:rsidRPr="002822FF">
        <w:rPr>
          <w:sz w:val="24"/>
          <w:szCs w:val="24"/>
        </w:rPr>
        <w:t xml:space="preserve"> jest trudny do realizacji, bowiem finansowanie opiera się na założonych</w:t>
      </w:r>
      <w:r w:rsidR="00E408FC" w:rsidRPr="002822FF">
        <w:rPr>
          <w:sz w:val="24"/>
          <w:szCs w:val="24"/>
        </w:rPr>
        <w:t xml:space="preserve"> dochodach,</w:t>
      </w:r>
      <w:r w:rsidRPr="002822FF">
        <w:rPr>
          <w:sz w:val="24"/>
          <w:szCs w:val="24"/>
        </w:rPr>
        <w:t xml:space="preserve"> nadwyżce z </w:t>
      </w:r>
      <w:r w:rsidR="00E61982" w:rsidRPr="002822FF">
        <w:rPr>
          <w:sz w:val="24"/>
          <w:szCs w:val="24"/>
        </w:rPr>
        <w:t>roku</w:t>
      </w:r>
      <w:r w:rsidRPr="002822FF">
        <w:rPr>
          <w:sz w:val="24"/>
          <w:szCs w:val="24"/>
        </w:rPr>
        <w:t xml:space="preserve"> 20</w:t>
      </w:r>
      <w:r w:rsidR="008B5447">
        <w:rPr>
          <w:sz w:val="24"/>
          <w:szCs w:val="24"/>
        </w:rPr>
        <w:t>1</w:t>
      </w:r>
      <w:r w:rsidRPr="002822FF">
        <w:rPr>
          <w:sz w:val="24"/>
          <w:szCs w:val="24"/>
        </w:rPr>
        <w:t>0</w:t>
      </w:r>
      <w:r w:rsidR="0005701E" w:rsidRPr="002822FF">
        <w:rPr>
          <w:sz w:val="24"/>
          <w:szCs w:val="24"/>
        </w:rPr>
        <w:t xml:space="preserve"> </w:t>
      </w:r>
      <w:r w:rsidR="00E408FC" w:rsidRPr="002822FF">
        <w:rPr>
          <w:sz w:val="24"/>
          <w:szCs w:val="24"/>
        </w:rPr>
        <w:t xml:space="preserve">oraz na </w:t>
      </w:r>
      <w:r w:rsidR="00D72CF8" w:rsidRPr="002822FF">
        <w:rPr>
          <w:sz w:val="24"/>
          <w:szCs w:val="24"/>
        </w:rPr>
        <w:t>p</w:t>
      </w:r>
      <w:r w:rsidR="00E408FC" w:rsidRPr="002822FF">
        <w:rPr>
          <w:sz w:val="24"/>
          <w:szCs w:val="24"/>
        </w:rPr>
        <w:t>ozyskaniu z UE i od SP środk</w:t>
      </w:r>
      <w:r w:rsidR="000C4AEE" w:rsidRPr="002822FF">
        <w:rPr>
          <w:sz w:val="24"/>
          <w:szCs w:val="24"/>
        </w:rPr>
        <w:t xml:space="preserve">ów </w:t>
      </w:r>
      <w:r w:rsidR="00D72CF8" w:rsidRPr="002822FF">
        <w:rPr>
          <w:sz w:val="24"/>
          <w:szCs w:val="24"/>
        </w:rPr>
        <w:t>na</w:t>
      </w:r>
      <w:r w:rsidR="000C4AEE" w:rsidRPr="002822FF">
        <w:rPr>
          <w:sz w:val="24"/>
          <w:szCs w:val="24"/>
        </w:rPr>
        <w:t xml:space="preserve"> modernizację</w:t>
      </w:r>
      <w:r w:rsidR="00E408FC" w:rsidRPr="002822FF">
        <w:rPr>
          <w:sz w:val="24"/>
          <w:szCs w:val="24"/>
        </w:rPr>
        <w:t xml:space="preserve"> portu </w:t>
      </w:r>
      <w:r w:rsidR="008B5447">
        <w:rPr>
          <w:sz w:val="24"/>
          <w:szCs w:val="24"/>
        </w:rPr>
        <w:t>morsk</w:t>
      </w:r>
      <w:r w:rsidR="00E408FC" w:rsidRPr="002822FF">
        <w:rPr>
          <w:sz w:val="24"/>
          <w:szCs w:val="24"/>
        </w:rPr>
        <w:t>iego</w:t>
      </w:r>
      <w:r w:rsidR="000F26F9" w:rsidRPr="002822FF">
        <w:rPr>
          <w:sz w:val="24"/>
          <w:szCs w:val="24"/>
        </w:rPr>
        <w:t>, kanalizacji, remontów świetlic</w:t>
      </w:r>
      <w:r w:rsidR="00D72CF8" w:rsidRPr="002822FF">
        <w:rPr>
          <w:sz w:val="24"/>
          <w:szCs w:val="24"/>
        </w:rPr>
        <w:t>,</w:t>
      </w:r>
      <w:r w:rsidR="000F26F9" w:rsidRPr="002822FF">
        <w:rPr>
          <w:sz w:val="24"/>
          <w:szCs w:val="24"/>
        </w:rPr>
        <w:t xml:space="preserve"> budowy dróg i </w:t>
      </w:r>
      <w:r w:rsidR="005211E6" w:rsidRPr="002822FF">
        <w:rPr>
          <w:sz w:val="24"/>
          <w:szCs w:val="24"/>
        </w:rPr>
        <w:t>przystani</w:t>
      </w:r>
      <w:r w:rsidR="000F26F9" w:rsidRPr="002822FF">
        <w:rPr>
          <w:sz w:val="24"/>
          <w:szCs w:val="24"/>
        </w:rPr>
        <w:t xml:space="preserve"> </w:t>
      </w:r>
      <w:r w:rsidR="005211E6" w:rsidRPr="002822FF">
        <w:rPr>
          <w:sz w:val="24"/>
          <w:szCs w:val="24"/>
        </w:rPr>
        <w:t>jachtowych</w:t>
      </w:r>
      <w:r w:rsidR="0005701E" w:rsidRPr="002822FF">
        <w:rPr>
          <w:sz w:val="24"/>
          <w:szCs w:val="24"/>
        </w:rPr>
        <w:t>.</w:t>
      </w:r>
      <w:r w:rsidR="00F24476">
        <w:rPr>
          <w:sz w:val="24"/>
          <w:szCs w:val="24"/>
        </w:rPr>
        <w:t xml:space="preserve"> Wykonanie takiego celu wymagać będzie znacznie większego zaangażowania kadry urzędniczej i wsparcia jej w niektórych dziedzinach, zarówno sprzętowego jak i ludzkiego. Uchwalenie budżetu w takim zakresie pozwoli na realizację </w:t>
      </w:r>
      <w:r w:rsidR="00E06396">
        <w:rPr>
          <w:sz w:val="24"/>
          <w:szCs w:val="24"/>
        </w:rPr>
        <w:t>zadań oczekiwanych przez społeczność naszej Gminy</w:t>
      </w:r>
      <w:r w:rsidR="00614137">
        <w:rPr>
          <w:sz w:val="24"/>
          <w:szCs w:val="24"/>
        </w:rPr>
        <w:t xml:space="preserve"> w roku 201</w:t>
      </w:r>
      <w:r w:rsidR="008B5447">
        <w:rPr>
          <w:sz w:val="24"/>
          <w:szCs w:val="24"/>
        </w:rPr>
        <w:t>1</w:t>
      </w:r>
      <w:r w:rsidR="00614137">
        <w:rPr>
          <w:sz w:val="24"/>
          <w:szCs w:val="24"/>
        </w:rPr>
        <w:t xml:space="preserve"> oraz z latach nastę</w:t>
      </w:r>
      <w:r w:rsidR="00E06396">
        <w:rPr>
          <w:sz w:val="24"/>
          <w:szCs w:val="24"/>
        </w:rPr>
        <w:t>pnych.</w:t>
      </w:r>
    </w:p>
    <w:sectPr w:rsidR="0005701E" w:rsidSect="00327EA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36D" w:rsidRDefault="00C7436D">
      <w:r>
        <w:separator/>
      </w:r>
    </w:p>
  </w:endnote>
  <w:endnote w:type="continuationSeparator" w:id="0">
    <w:p w:rsidR="00C7436D" w:rsidRDefault="00C7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1A" w:rsidRDefault="00E93991" w:rsidP="001305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13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31A" w:rsidRDefault="00FF131A" w:rsidP="001305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1A" w:rsidRDefault="00E93991" w:rsidP="00E94E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13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1E92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FF131A" w:rsidRDefault="00FF131A" w:rsidP="001305BA">
    <w:pPr>
      <w:pStyle w:val="Stopka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1A" w:rsidRDefault="00E93991" w:rsidP="001305BA">
    <w:pPr>
      <w:pStyle w:val="Stopka"/>
      <w:jc w:val="right"/>
    </w:pPr>
    <w:r>
      <w:rPr>
        <w:rStyle w:val="Numerstrony"/>
      </w:rPr>
      <w:fldChar w:fldCharType="begin"/>
    </w:r>
    <w:r w:rsidR="00FF131A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41E92">
      <w:rPr>
        <w:rStyle w:val="Numerstrony"/>
        <w:noProof/>
      </w:rPr>
      <w:t>17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36D" w:rsidRDefault="00C7436D">
      <w:r>
        <w:separator/>
      </w:r>
    </w:p>
  </w:footnote>
  <w:footnote w:type="continuationSeparator" w:id="0">
    <w:p w:rsidR="00C7436D" w:rsidRDefault="00C74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1A" w:rsidRDefault="00FF131A" w:rsidP="001305B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1B7"/>
    <w:multiLevelType w:val="hybridMultilevel"/>
    <w:tmpl w:val="CCA6B9D8"/>
    <w:lvl w:ilvl="0" w:tplc="1FBCE88E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DF6E51E">
      <w:start w:val="1"/>
      <w:numFmt w:val="lowerLetter"/>
      <w:lvlText w:val="%2)"/>
      <w:lvlJc w:val="left"/>
      <w:pPr>
        <w:tabs>
          <w:tab w:val="num" w:pos="788"/>
        </w:tabs>
        <w:ind w:left="78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62214F"/>
    <w:multiLevelType w:val="singleLevel"/>
    <w:tmpl w:val="25D00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041C22"/>
    <w:multiLevelType w:val="hybridMultilevel"/>
    <w:tmpl w:val="D752102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964C92"/>
    <w:multiLevelType w:val="hybridMultilevel"/>
    <w:tmpl w:val="E68C10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93CF6"/>
    <w:multiLevelType w:val="hybridMultilevel"/>
    <w:tmpl w:val="9446C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2E5B7A"/>
    <w:multiLevelType w:val="hybridMultilevel"/>
    <w:tmpl w:val="0B6A5846"/>
    <w:lvl w:ilvl="0" w:tplc="29108FD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8625970">
      <w:start w:val="2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47D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9742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CE7FED"/>
    <w:multiLevelType w:val="hybridMultilevel"/>
    <w:tmpl w:val="FB06C90C"/>
    <w:lvl w:ilvl="0" w:tplc="A77A9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B07AF0"/>
    <w:multiLevelType w:val="hybridMultilevel"/>
    <w:tmpl w:val="FEF6E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3424B2"/>
    <w:multiLevelType w:val="multilevel"/>
    <w:tmpl w:val="498608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0D25B4"/>
    <w:multiLevelType w:val="hybridMultilevel"/>
    <w:tmpl w:val="853A83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40D54"/>
    <w:multiLevelType w:val="singleLevel"/>
    <w:tmpl w:val="857686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7BD2CE9"/>
    <w:multiLevelType w:val="hybridMultilevel"/>
    <w:tmpl w:val="592A19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79530C"/>
    <w:multiLevelType w:val="hybridMultilevel"/>
    <w:tmpl w:val="597C7826"/>
    <w:lvl w:ilvl="0" w:tplc="FFFFFFFF">
      <w:start w:val="1"/>
      <w:numFmt w:val="decimal"/>
      <w:lvlText w:val="%1."/>
      <w:lvlJc w:val="left"/>
      <w:pPr>
        <w:tabs>
          <w:tab w:val="num" w:pos="774"/>
        </w:tabs>
        <w:ind w:left="77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4"/>
        </w:tabs>
        <w:ind w:left="143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4"/>
        </w:tabs>
        <w:ind w:left="215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4"/>
        </w:tabs>
        <w:ind w:left="359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4"/>
        </w:tabs>
        <w:ind w:left="431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4"/>
        </w:tabs>
        <w:ind w:left="575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4"/>
        </w:tabs>
        <w:ind w:left="6474" w:hanging="180"/>
      </w:pPr>
    </w:lvl>
  </w:abstractNum>
  <w:abstractNum w:abstractNumId="16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BA7DFB"/>
    <w:multiLevelType w:val="singleLevel"/>
    <w:tmpl w:val="25D00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512B8C"/>
    <w:multiLevelType w:val="multilevel"/>
    <w:tmpl w:val="A2CA98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0C33899"/>
    <w:multiLevelType w:val="singleLevel"/>
    <w:tmpl w:val="20D4A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>
    <w:nsid w:val="73460EFE"/>
    <w:multiLevelType w:val="hybridMultilevel"/>
    <w:tmpl w:val="9FA6172A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242F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20"/>
  </w:num>
  <w:num w:numId="6">
    <w:abstractNumId w:val="13"/>
  </w:num>
  <w:num w:numId="7">
    <w:abstractNumId w:val="1"/>
  </w:num>
  <w:num w:numId="8">
    <w:abstractNumId w:val="7"/>
  </w:num>
  <w:num w:numId="9">
    <w:abstractNumId w:val="8"/>
  </w:num>
  <w:num w:numId="10">
    <w:abstractNumId w:val="17"/>
  </w:num>
  <w:num w:numId="11">
    <w:abstractNumId w:val="19"/>
  </w:num>
  <w:num w:numId="12">
    <w:abstractNumId w:val="21"/>
  </w:num>
  <w:num w:numId="13">
    <w:abstractNumId w:val="2"/>
  </w:num>
  <w:num w:numId="14">
    <w:abstractNumId w:val="15"/>
  </w:num>
  <w:num w:numId="15">
    <w:abstractNumId w:val="16"/>
  </w:num>
  <w:num w:numId="16">
    <w:abstractNumId w:val="0"/>
  </w:num>
  <w:num w:numId="17">
    <w:abstractNumId w:val="10"/>
  </w:num>
  <w:num w:numId="18">
    <w:abstractNumId w:val="4"/>
  </w:num>
  <w:num w:numId="19">
    <w:abstractNumId w:val="3"/>
  </w:num>
  <w:num w:numId="20">
    <w:abstractNumId w:val="14"/>
  </w:num>
  <w:num w:numId="21">
    <w:abstractNumId w:val="12"/>
  </w:num>
  <w:num w:numId="22">
    <w:abstractNumId w:val="1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5F0"/>
    <w:rsid w:val="000008CC"/>
    <w:rsid w:val="0000342A"/>
    <w:rsid w:val="00003AB3"/>
    <w:rsid w:val="000042A6"/>
    <w:rsid w:val="000042D3"/>
    <w:rsid w:val="00004AD8"/>
    <w:rsid w:val="00005E8E"/>
    <w:rsid w:val="00005EDF"/>
    <w:rsid w:val="00013AA8"/>
    <w:rsid w:val="00013DE4"/>
    <w:rsid w:val="00013FEC"/>
    <w:rsid w:val="00017347"/>
    <w:rsid w:val="00026A6A"/>
    <w:rsid w:val="0003722C"/>
    <w:rsid w:val="000434B7"/>
    <w:rsid w:val="00044AF6"/>
    <w:rsid w:val="00056FB0"/>
    <w:rsid w:val="0005701E"/>
    <w:rsid w:val="00061AF3"/>
    <w:rsid w:val="00061E6C"/>
    <w:rsid w:val="00072717"/>
    <w:rsid w:val="00074986"/>
    <w:rsid w:val="000807AB"/>
    <w:rsid w:val="00081BB5"/>
    <w:rsid w:val="00083726"/>
    <w:rsid w:val="00087E97"/>
    <w:rsid w:val="00092B92"/>
    <w:rsid w:val="00094FDF"/>
    <w:rsid w:val="00095C6F"/>
    <w:rsid w:val="00096EBD"/>
    <w:rsid w:val="0009779A"/>
    <w:rsid w:val="000A152E"/>
    <w:rsid w:val="000A48C2"/>
    <w:rsid w:val="000B6770"/>
    <w:rsid w:val="000C4741"/>
    <w:rsid w:val="000C4AEE"/>
    <w:rsid w:val="000D33E7"/>
    <w:rsid w:val="000D3E32"/>
    <w:rsid w:val="000D7036"/>
    <w:rsid w:val="000E11E6"/>
    <w:rsid w:val="000E282B"/>
    <w:rsid w:val="000E56BF"/>
    <w:rsid w:val="000E66EE"/>
    <w:rsid w:val="000F1139"/>
    <w:rsid w:val="000F26F9"/>
    <w:rsid w:val="000F5C05"/>
    <w:rsid w:val="000F6C3E"/>
    <w:rsid w:val="000F7738"/>
    <w:rsid w:val="00102436"/>
    <w:rsid w:val="00112508"/>
    <w:rsid w:val="00112838"/>
    <w:rsid w:val="00112993"/>
    <w:rsid w:val="00114CA9"/>
    <w:rsid w:val="00124C51"/>
    <w:rsid w:val="0012587E"/>
    <w:rsid w:val="00125C92"/>
    <w:rsid w:val="00125DAC"/>
    <w:rsid w:val="0012622E"/>
    <w:rsid w:val="001305BA"/>
    <w:rsid w:val="00131252"/>
    <w:rsid w:val="001346F9"/>
    <w:rsid w:val="0013760B"/>
    <w:rsid w:val="00143588"/>
    <w:rsid w:val="001443F5"/>
    <w:rsid w:val="00150484"/>
    <w:rsid w:val="00150945"/>
    <w:rsid w:val="00150F31"/>
    <w:rsid w:val="0015283F"/>
    <w:rsid w:val="001529B9"/>
    <w:rsid w:val="001564D6"/>
    <w:rsid w:val="00160F5B"/>
    <w:rsid w:val="00162CEC"/>
    <w:rsid w:val="00164262"/>
    <w:rsid w:val="001643D8"/>
    <w:rsid w:val="00167F7A"/>
    <w:rsid w:val="00171425"/>
    <w:rsid w:val="0018055A"/>
    <w:rsid w:val="0019108C"/>
    <w:rsid w:val="00193D11"/>
    <w:rsid w:val="00195037"/>
    <w:rsid w:val="0019511C"/>
    <w:rsid w:val="001A04FC"/>
    <w:rsid w:val="001A0778"/>
    <w:rsid w:val="001A18A5"/>
    <w:rsid w:val="001A597F"/>
    <w:rsid w:val="001A757F"/>
    <w:rsid w:val="001A7B38"/>
    <w:rsid w:val="001B03DD"/>
    <w:rsid w:val="001B1973"/>
    <w:rsid w:val="001B2512"/>
    <w:rsid w:val="001B5737"/>
    <w:rsid w:val="001C21A9"/>
    <w:rsid w:val="001C7067"/>
    <w:rsid w:val="001D45A1"/>
    <w:rsid w:val="001D5892"/>
    <w:rsid w:val="001D7206"/>
    <w:rsid w:val="001D75F0"/>
    <w:rsid w:val="001E007E"/>
    <w:rsid w:val="001E39A8"/>
    <w:rsid w:val="001E5CEE"/>
    <w:rsid w:val="001F08BB"/>
    <w:rsid w:val="002020FF"/>
    <w:rsid w:val="00203A66"/>
    <w:rsid w:val="00212A19"/>
    <w:rsid w:val="0021332F"/>
    <w:rsid w:val="00215A1A"/>
    <w:rsid w:val="002235EE"/>
    <w:rsid w:val="002241ED"/>
    <w:rsid w:val="00227C5B"/>
    <w:rsid w:val="002305A7"/>
    <w:rsid w:val="00233890"/>
    <w:rsid w:val="00234CF3"/>
    <w:rsid w:val="00235EF4"/>
    <w:rsid w:val="0024063A"/>
    <w:rsid w:val="00241FDE"/>
    <w:rsid w:val="00242855"/>
    <w:rsid w:val="00247503"/>
    <w:rsid w:val="00250042"/>
    <w:rsid w:val="00251382"/>
    <w:rsid w:val="002526F0"/>
    <w:rsid w:val="00253230"/>
    <w:rsid w:val="00253D93"/>
    <w:rsid w:val="002543FE"/>
    <w:rsid w:val="002617F5"/>
    <w:rsid w:val="0026370E"/>
    <w:rsid w:val="00265194"/>
    <w:rsid w:val="00273216"/>
    <w:rsid w:val="002737B3"/>
    <w:rsid w:val="0027604A"/>
    <w:rsid w:val="00280680"/>
    <w:rsid w:val="002806C4"/>
    <w:rsid w:val="002822FF"/>
    <w:rsid w:val="00284BC8"/>
    <w:rsid w:val="00286C1D"/>
    <w:rsid w:val="00290434"/>
    <w:rsid w:val="00297E0C"/>
    <w:rsid w:val="00297F7A"/>
    <w:rsid w:val="002A00E5"/>
    <w:rsid w:val="002A0A59"/>
    <w:rsid w:val="002B61AC"/>
    <w:rsid w:val="002B6D00"/>
    <w:rsid w:val="002C123C"/>
    <w:rsid w:val="002C2F11"/>
    <w:rsid w:val="002C5751"/>
    <w:rsid w:val="002C5992"/>
    <w:rsid w:val="002D0E3A"/>
    <w:rsid w:val="002D4DA1"/>
    <w:rsid w:val="002E2835"/>
    <w:rsid w:val="002E3070"/>
    <w:rsid w:val="002E3DA8"/>
    <w:rsid w:val="002F292B"/>
    <w:rsid w:val="00306570"/>
    <w:rsid w:val="00310A23"/>
    <w:rsid w:val="0031153B"/>
    <w:rsid w:val="00312BAA"/>
    <w:rsid w:val="003143F8"/>
    <w:rsid w:val="00324C71"/>
    <w:rsid w:val="003278B5"/>
    <w:rsid w:val="00327EA2"/>
    <w:rsid w:val="00332DD1"/>
    <w:rsid w:val="00346E3A"/>
    <w:rsid w:val="00351A3C"/>
    <w:rsid w:val="00355467"/>
    <w:rsid w:val="003631F1"/>
    <w:rsid w:val="00364226"/>
    <w:rsid w:val="00365327"/>
    <w:rsid w:val="003653AA"/>
    <w:rsid w:val="00367257"/>
    <w:rsid w:val="00372142"/>
    <w:rsid w:val="00374448"/>
    <w:rsid w:val="003778E0"/>
    <w:rsid w:val="003A0287"/>
    <w:rsid w:val="003A6469"/>
    <w:rsid w:val="003B68CB"/>
    <w:rsid w:val="003D20B4"/>
    <w:rsid w:val="003D4C2F"/>
    <w:rsid w:val="003D65A4"/>
    <w:rsid w:val="003D7015"/>
    <w:rsid w:val="003D70DA"/>
    <w:rsid w:val="003E08F1"/>
    <w:rsid w:val="003E2634"/>
    <w:rsid w:val="003E3841"/>
    <w:rsid w:val="003E4F53"/>
    <w:rsid w:val="003E56ED"/>
    <w:rsid w:val="003E6E9D"/>
    <w:rsid w:val="003F0326"/>
    <w:rsid w:val="003F30F6"/>
    <w:rsid w:val="003F3F42"/>
    <w:rsid w:val="003F5A4B"/>
    <w:rsid w:val="003F61CF"/>
    <w:rsid w:val="003F6835"/>
    <w:rsid w:val="003F6C79"/>
    <w:rsid w:val="00400334"/>
    <w:rsid w:val="00400A65"/>
    <w:rsid w:val="00403637"/>
    <w:rsid w:val="00404806"/>
    <w:rsid w:val="004079E7"/>
    <w:rsid w:val="00413908"/>
    <w:rsid w:val="00415CA1"/>
    <w:rsid w:val="00421BA9"/>
    <w:rsid w:val="004238C4"/>
    <w:rsid w:val="0043334C"/>
    <w:rsid w:val="00440721"/>
    <w:rsid w:val="00440D3D"/>
    <w:rsid w:val="00440E1E"/>
    <w:rsid w:val="00443D8F"/>
    <w:rsid w:val="004459FD"/>
    <w:rsid w:val="00450407"/>
    <w:rsid w:val="00451ADD"/>
    <w:rsid w:val="0046389B"/>
    <w:rsid w:val="00463904"/>
    <w:rsid w:val="00464BE1"/>
    <w:rsid w:val="00465DD4"/>
    <w:rsid w:val="00466F7E"/>
    <w:rsid w:val="004675D6"/>
    <w:rsid w:val="00470DB9"/>
    <w:rsid w:val="0049013E"/>
    <w:rsid w:val="00490B80"/>
    <w:rsid w:val="00491542"/>
    <w:rsid w:val="0049299C"/>
    <w:rsid w:val="004960E4"/>
    <w:rsid w:val="00497C40"/>
    <w:rsid w:val="004A2974"/>
    <w:rsid w:val="004A7400"/>
    <w:rsid w:val="004A7900"/>
    <w:rsid w:val="004B17AA"/>
    <w:rsid w:val="004B3738"/>
    <w:rsid w:val="004B56FD"/>
    <w:rsid w:val="004B7B3C"/>
    <w:rsid w:val="004C2AEA"/>
    <w:rsid w:val="004C5E8C"/>
    <w:rsid w:val="004C6F72"/>
    <w:rsid w:val="004D0A36"/>
    <w:rsid w:val="004D279A"/>
    <w:rsid w:val="004D3198"/>
    <w:rsid w:val="004D3C48"/>
    <w:rsid w:val="004E2258"/>
    <w:rsid w:val="004E5468"/>
    <w:rsid w:val="004E7649"/>
    <w:rsid w:val="004F57A3"/>
    <w:rsid w:val="004F710B"/>
    <w:rsid w:val="00502143"/>
    <w:rsid w:val="005027BD"/>
    <w:rsid w:val="00512FD7"/>
    <w:rsid w:val="0051696F"/>
    <w:rsid w:val="00516B35"/>
    <w:rsid w:val="005211E6"/>
    <w:rsid w:val="00523028"/>
    <w:rsid w:val="0052317F"/>
    <w:rsid w:val="00523E96"/>
    <w:rsid w:val="00530018"/>
    <w:rsid w:val="0054369C"/>
    <w:rsid w:val="00546B39"/>
    <w:rsid w:val="00547D62"/>
    <w:rsid w:val="00547FA6"/>
    <w:rsid w:val="00551C16"/>
    <w:rsid w:val="00562798"/>
    <w:rsid w:val="00563EF6"/>
    <w:rsid w:val="00570F79"/>
    <w:rsid w:val="005809C8"/>
    <w:rsid w:val="00580FCD"/>
    <w:rsid w:val="00584401"/>
    <w:rsid w:val="005846F6"/>
    <w:rsid w:val="005851AC"/>
    <w:rsid w:val="00593F50"/>
    <w:rsid w:val="0059530A"/>
    <w:rsid w:val="00596334"/>
    <w:rsid w:val="005A067E"/>
    <w:rsid w:val="005A510E"/>
    <w:rsid w:val="005A6FA7"/>
    <w:rsid w:val="005C0070"/>
    <w:rsid w:val="005C22B3"/>
    <w:rsid w:val="005C3A8E"/>
    <w:rsid w:val="005C6E09"/>
    <w:rsid w:val="005D0662"/>
    <w:rsid w:val="005D2CF6"/>
    <w:rsid w:val="005D37DE"/>
    <w:rsid w:val="005D6A5E"/>
    <w:rsid w:val="005D6B69"/>
    <w:rsid w:val="005D7426"/>
    <w:rsid w:val="005E13AD"/>
    <w:rsid w:val="005E1F53"/>
    <w:rsid w:val="005E3197"/>
    <w:rsid w:val="005E50C5"/>
    <w:rsid w:val="005E7B77"/>
    <w:rsid w:val="005F3571"/>
    <w:rsid w:val="005F49C5"/>
    <w:rsid w:val="00600526"/>
    <w:rsid w:val="006057FF"/>
    <w:rsid w:val="00605A34"/>
    <w:rsid w:val="00606FFD"/>
    <w:rsid w:val="00614137"/>
    <w:rsid w:val="00621004"/>
    <w:rsid w:val="006233E9"/>
    <w:rsid w:val="00631357"/>
    <w:rsid w:val="006323B2"/>
    <w:rsid w:val="00634BF4"/>
    <w:rsid w:val="00634C71"/>
    <w:rsid w:val="00635976"/>
    <w:rsid w:val="006364C7"/>
    <w:rsid w:val="0063665B"/>
    <w:rsid w:val="00636C41"/>
    <w:rsid w:val="00636DCB"/>
    <w:rsid w:val="00640555"/>
    <w:rsid w:val="006428D1"/>
    <w:rsid w:val="00643A44"/>
    <w:rsid w:val="006466CC"/>
    <w:rsid w:val="006472CF"/>
    <w:rsid w:val="00651F10"/>
    <w:rsid w:val="006533C9"/>
    <w:rsid w:val="0065561E"/>
    <w:rsid w:val="00664BDE"/>
    <w:rsid w:val="00666411"/>
    <w:rsid w:val="00667F93"/>
    <w:rsid w:val="006758D1"/>
    <w:rsid w:val="0067591F"/>
    <w:rsid w:val="006759B8"/>
    <w:rsid w:val="00692598"/>
    <w:rsid w:val="00693F14"/>
    <w:rsid w:val="0069654F"/>
    <w:rsid w:val="00696C34"/>
    <w:rsid w:val="006978F8"/>
    <w:rsid w:val="006A5E9C"/>
    <w:rsid w:val="006B137C"/>
    <w:rsid w:val="006D5825"/>
    <w:rsid w:val="006E557E"/>
    <w:rsid w:val="006E624D"/>
    <w:rsid w:val="006E6E9C"/>
    <w:rsid w:val="006F3A48"/>
    <w:rsid w:val="006F3E33"/>
    <w:rsid w:val="006F5187"/>
    <w:rsid w:val="006F6FAB"/>
    <w:rsid w:val="00706D1C"/>
    <w:rsid w:val="00711899"/>
    <w:rsid w:val="00716666"/>
    <w:rsid w:val="00717149"/>
    <w:rsid w:val="007265AA"/>
    <w:rsid w:val="00727B24"/>
    <w:rsid w:val="00733D34"/>
    <w:rsid w:val="007413A5"/>
    <w:rsid w:val="00743A41"/>
    <w:rsid w:val="00746A1C"/>
    <w:rsid w:val="00761D1B"/>
    <w:rsid w:val="00762B65"/>
    <w:rsid w:val="007722FC"/>
    <w:rsid w:val="0077234C"/>
    <w:rsid w:val="00772EE8"/>
    <w:rsid w:val="007758A6"/>
    <w:rsid w:val="00776BA4"/>
    <w:rsid w:val="007863D4"/>
    <w:rsid w:val="00787088"/>
    <w:rsid w:val="00787205"/>
    <w:rsid w:val="007877E3"/>
    <w:rsid w:val="0079342B"/>
    <w:rsid w:val="00793618"/>
    <w:rsid w:val="00795B26"/>
    <w:rsid w:val="007A06D6"/>
    <w:rsid w:val="007A4056"/>
    <w:rsid w:val="007A57DD"/>
    <w:rsid w:val="007A7D30"/>
    <w:rsid w:val="007B148C"/>
    <w:rsid w:val="007B3C90"/>
    <w:rsid w:val="007B65CF"/>
    <w:rsid w:val="007C3ABA"/>
    <w:rsid w:val="007C4097"/>
    <w:rsid w:val="007C497D"/>
    <w:rsid w:val="007C7CAA"/>
    <w:rsid w:val="007D73BF"/>
    <w:rsid w:val="007E088F"/>
    <w:rsid w:val="007E1618"/>
    <w:rsid w:val="007E371A"/>
    <w:rsid w:val="007F2C2E"/>
    <w:rsid w:val="007F39CD"/>
    <w:rsid w:val="007F5CA6"/>
    <w:rsid w:val="0080033A"/>
    <w:rsid w:val="008067C8"/>
    <w:rsid w:val="0081637E"/>
    <w:rsid w:val="008240BF"/>
    <w:rsid w:val="008260D3"/>
    <w:rsid w:val="008324C7"/>
    <w:rsid w:val="00835AAA"/>
    <w:rsid w:val="00836D58"/>
    <w:rsid w:val="00846F96"/>
    <w:rsid w:val="0084770E"/>
    <w:rsid w:val="0085045B"/>
    <w:rsid w:val="008520E9"/>
    <w:rsid w:val="00856062"/>
    <w:rsid w:val="00862D97"/>
    <w:rsid w:val="0086315A"/>
    <w:rsid w:val="00865707"/>
    <w:rsid w:val="00866D2D"/>
    <w:rsid w:val="008671E3"/>
    <w:rsid w:val="00867A22"/>
    <w:rsid w:val="00874426"/>
    <w:rsid w:val="00875829"/>
    <w:rsid w:val="0087736C"/>
    <w:rsid w:val="00877C65"/>
    <w:rsid w:val="0088479E"/>
    <w:rsid w:val="00885CFF"/>
    <w:rsid w:val="00890B20"/>
    <w:rsid w:val="008945D7"/>
    <w:rsid w:val="0089495B"/>
    <w:rsid w:val="008951F5"/>
    <w:rsid w:val="008957C5"/>
    <w:rsid w:val="008A0422"/>
    <w:rsid w:val="008A0B55"/>
    <w:rsid w:val="008A34AA"/>
    <w:rsid w:val="008B1854"/>
    <w:rsid w:val="008B434B"/>
    <w:rsid w:val="008B47EF"/>
    <w:rsid w:val="008B5447"/>
    <w:rsid w:val="008B643F"/>
    <w:rsid w:val="008B72D7"/>
    <w:rsid w:val="008C663E"/>
    <w:rsid w:val="008C76DF"/>
    <w:rsid w:val="008D3C27"/>
    <w:rsid w:val="008D4AB1"/>
    <w:rsid w:val="008D62BE"/>
    <w:rsid w:val="008E2A91"/>
    <w:rsid w:val="008E3FD1"/>
    <w:rsid w:val="008E5FCF"/>
    <w:rsid w:val="008F4CB0"/>
    <w:rsid w:val="008F53B0"/>
    <w:rsid w:val="00904112"/>
    <w:rsid w:val="009049EC"/>
    <w:rsid w:val="009061C9"/>
    <w:rsid w:val="00907D5F"/>
    <w:rsid w:val="0091063B"/>
    <w:rsid w:val="009133C1"/>
    <w:rsid w:val="00921693"/>
    <w:rsid w:val="009374CF"/>
    <w:rsid w:val="00937A35"/>
    <w:rsid w:val="00947DE7"/>
    <w:rsid w:val="00947DE8"/>
    <w:rsid w:val="00952A26"/>
    <w:rsid w:val="009539BD"/>
    <w:rsid w:val="00955712"/>
    <w:rsid w:val="00956B00"/>
    <w:rsid w:val="0096337D"/>
    <w:rsid w:val="009664EB"/>
    <w:rsid w:val="00967297"/>
    <w:rsid w:val="009678BE"/>
    <w:rsid w:val="00975236"/>
    <w:rsid w:val="00982FD9"/>
    <w:rsid w:val="00990CE9"/>
    <w:rsid w:val="00991165"/>
    <w:rsid w:val="00993457"/>
    <w:rsid w:val="009946C2"/>
    <w:rsid w:val="009A3E9A"/>
    <w:rsid w:val="009A3EED"/>
    <w:rsid w:val="009A4764"/>
    <w:rsid w:val="009A6449"/>
    <w:rsid w:val="009B15CF"/>
    <w:rsid w:val="009B60E6"/>
    <w:rsid w:val="009C06BA"/>
    <w:rsid w:val="009C260B"/>
    <w:rsid w:val="009C3175"/>
    <w:rsid w:val="009C55A8"/>
    <w:rsid w:val="009C64E3"/>
    <w:rsid w:val="009C6E7E"/>
    <w:rsid w:val="009D216A"/>
    <w:rsid w:val="009D312F"/>
    <w:rsid w:val="009D6FBA"/>
    <w:rsid w:val="009D72E6"/>
    <w:rsid w:val="009E02C3"/>
    <w:rsid w:val="009E0DA9"/>
    <w:rsid w:val="009E7BF3"/>
    <w:rsid w:val="009F49A8"/>
    <w:rsid w:val="009F56D2"/>
    <w:rsid w:val="009F7500"/>
    <w:rsid w:val="00A040B7"/>
    <w:rsid w:val="00A0558D"/>
    <w:rsid w:val="00A05FE3"/>
    <w:rsid w:val="00A066BA"/>
    <w:rsid w:val="00A10F43"/>
    <w:rsid w:val="00A169AC"/>
    <w:rsid w:val="00A17B42"/>
    <w:rsid w:val="00A25791"/>
    <w:rsid w:val="00A2657B"/>
    <w:rsid w:val="00A2659D"/>
    <w:rsid w:val="00A2790F"/>
    <w:rsid w:val="00A3353E"/>
    <w:rsid w:val="00A33D64"/>
    <w:rsid w:val="00A37D08"/>
    <w:rsid w:val="00A41E92"/>
    <w:rsid w:val="00A453A3"/>
    <w:rsid w:val="00A468EF"/>
    <w:rsid w:val="00A46D76"/>
    <w:rsid w:val="00A5034B"/>
    <w:rsid w:val="00A61006"/>
    <w:rsid w:val="00A627C9"/>
    <w:rsid w:val="00A71A72"/>
    <w:rsid w:val="00A738D3"/>
    <w:rsid w:val="00A748AC"/>
    <w:rsid w:val="00A947FC"/>
    <w:rsid w:val="00AA09A6"/>
    <w:rsid w:val="00AA3938"/>
    <w:rsid w:val="00AA6B1D"/>
    <w:rsid w:val="00AB0E98"/>
    <w:rsid w:val="00AC2E29"/>
    <w:rsid w:val="00AD3E7B"/>
    <w:rsid w:val="00AD5AD8"/>
    <w:rsid w:val="00AD72ED"/>
    <w:rsid w:val="00AD75FC"/>
    <w:rsid w:val="00AE487F"/>
    <w:rsid w:val="00AF363D"/>
    <w:rsid w:val="00AF3972"/>
    <w:rsid w:val="00B01F75"/>
    <w:rsid w:val="00B02F61"/>
    <w:rsid w:val="00B10166"/>
    <w:rsid w:val="00B1608B"/>
    <w:rsid w:val="00B21D17"/>
    <w:rsid w:val="00B25FED"/>
    <w:rsid w:val="00B27158"/>
    <w:rsid w:val="00B30D85"/>
    <w:rsid w:val="00B33492"/>
    <w:rsid w:val="00B42DF6"/>
    <w:rsid w:val="00B51046"/>
    <w:rsid w:val="00B53EB9"/>
    <w:rsid w:val="00B540CD"/>
    <w:rsid w:val="00B63EB2"/>
    <w:rsid w:val="00B644A6"/>
    <w:rsid w:val="00B65833"/>
    <w:rsid w:val="00B665EC"/>
    <w:rsid w:val="00B70266"/>
    <w:rsid w:val="00B71581"/>
    <w:rsid w:val="00B74C4D"/>
    <w:rsid w:val="00B770FC"/>
    <w:rsid w:val="00B80F51"/>
    <w:rsid w:val="00B82F86"/>
    <w:rsid w:val="00B852AF"/>
    <w:rsid w:val="00B91D81"/>
    <w:rsid w:val="00B960F5"/>
    <w:rsid w:val="00B97A50"/>
    <w:rsid w:val="00BA12DA"/>
    <w:rsid w:val="00BA12FB"/>
    <w:rsid w:val="00BA1CE7"/>
    <w:rsid w:val="00BA485E"/>
    <w:rsid w:val="00BA50C9"/>
    <w:rsid w:val="00BA73DA"/>
    <w:rsid w:val="00BB473F"/>
    <w:rsid w:val="00BC08AC"/>
    <w:rsid w:val="00BC42CE"/>
    <w:rsid w:val="00BD4243"/>
    <w:rsid w:val="00BD5033"/>
    <w:rsid w:val="00BF566E"/>
    <w:rsid w:val="00BF56FA"/>
    <w:rsid w:val="00C00704"/>
    <w:rsid w:val="00C00B79"/>
    <w:rsid w:val="00C01582"/>
    <w:rsid w:val="00C1587D"/>
    <w:rsid w:val="00C16543"/>
    <w:rsid w:val="00C32A2A"/>
    <w:rsid w:val="00C32C8D"/>
    <w:rsid w:val="00C34623"/>
    <w:rsid w:val="00C36269"/>
    <w:rsid w:val="00C41A28"/>
    <w:rsid w:val="00C46463"/>
    <w:rsid w:val="00C46573"/>
    <w:rsid w:val="00C50A1A"/>
    <w:rsid w:val="00C50D88"/>
    <w:rsid w:val="00C515E7"/>
    <w:rsid w:val="00C51992"/>
    <w:rsid w:val="00C52C1C"/>
    <w:rsid w:val="00C5699B"/>
    <w:rsid w:val="00C61E55"/>
    <w:rsid w:val="00C66E18"/>
    <w:rsid w:val="00C67389"/>
    <w:rsid w:val="00C67FCB"/>
    <w:rsid w:val="00C71805"/>
    <w:rsid w:val="00C7436D"/>
    <w:rsid w:val="00C756E0"/>
    <w:rsid w:val="00C760AC"/>
    <w:rsid w:val="00C764D7"/>
    <w:rsid w:val="00C83106"/>
    <w:rsid w:val="00C850AE"/>
    <w:rsid w:val="00C8670D"/>
    <w:rsid w:val="00C92ECD"/>
    <w:rsid w:val="00C96C88"/>
    <w:rsid w:val="00CA09B2"/>
    <w:rsid w:val="00CA1281"/>
    <w:rsid w:val="00CA1D9D"/>
    <w:rsid w:val="00CA72C9"/>
    <w:rsid w:val="00CA7A1A"/>
    <w:rsid w:val="00CB0367"/>
    <w:rsid w:val="00CB07B3"/>
    <w:rsid w:val="00CB0BAC"/>
    <w:rsid w:val="00CB39FD"/>
    <w:rsid w:val="00CC0828"/>
    <w:rsid w:val="00CC40C1"/>
    <w:rsid w:val="00CD0292"/>
    <w:rsid w:val="00CD03D3"/>
    <w:rsid w:val="00CD0E6C"/>
    <w:rsid w:val="00CD472E"/>
    <w:rsid w:val="00CD65A9"/>
    <w:rsid w:val="00CE06AA"/>
    <w:rsid w:val="00CE7535"/>
    <w:rsid w:val="00CF0540"/>
    <w:rsid w:val="00CF09B3"/>
    <w:rsid w:val="00CF2D61"/>
    <w:rsid w:val="00CF5984"/>
    <w:rsid w:val="00D02C3A"/>
    <w:rsid w:val="00D046F9"/>
    <w:rsid w:val="00D04F3A"/>
    <w:rsid w:val="00D102FE"/>
    <w:rsid w:val="00D13A59"/>
    <w:rsid w:val="00D1511E"/>
    <w:rsid w:val="00D15DC3"/>
    <w:rsid w:val="00D160D8"/>
    <w:rsid w:val="00D232B5"/>
    <w:rsid w:val="00D24D56"/>
    <w:rsid w:val="00D25551"/>
    <w:rsid w:val="00D3141D"/>
    <w:rsid w:val="00D35254"/>
    <w:rsid w:val="00D36F5C"/>
    <w:rsid w:val="00D40210"/>
    <w:rsid w:val="00D43346"/>
    <w:rsid w:val="00D44042"/>
    <w:rsid w:val="00D46700"/>
    <w:rsid w:val="00D46ACF"/>
    <w:rsid w:val="00D50770"/>
    <w:rsid w:val="00D546F1"/>
    <w:rsid w:val="00D557AE"/>
    <w:rsid w:val="00D56ED8"/>
    <w:rsid w:val="00D619DE"/>
    <w:rsid w:val="00D6535A"/>
    <w:rsid w:val="00D71CE1"/>
    <w:rsid w:val="00D72CF8"/>
    <w:rsid w:val="00D83831"/>
    <w:rsid w:val="00D84453"/>
    <w:rsid w:val="00D90F52"/>
    <w:rsid w:val="00D91754"/>
    <w:rsid w:val="00D951CD"/>
    <w:rsid w:val="00D962FB"/>
    <w:rsid w:val="00D96A06"/>
    <w:rsid w:val="00DA297F"/>
    <w:rsid w:val="00DA68EF"/>
    <w:rsid w:val="00DB2772"/>
    <w:rsid w:val="00DB6616"/>
    <w:rsid w:val="00DB6889"/>
    <w:rsid w:val="00DC0196"/>
    <w:rsid w:val="00DC6607"/>
    <w:rsid w:val="00DC6EE2"/>
    <w:rsid w:val="00DD18E5"/>
    <w:rsid w:val="00DD67C6"/>
    <w:rsid w:val="00DF27FD"/>
    <w:rsid w:val="00DF386A"/>
    <w:rsid w:val="00DF77B6"/>
    <w:rsid w:val="00E00EE1"/>
    <w:rsid w:val="00E013C2"/>
    <w:rsid w:val="00E06396"/>
    <w:rsid w:val="00E07C41"/>
    <w:rsid w:val="00E102EE"/>
    <w:rsid w:val="00E10FF3"/>
    <w:rsid w:val="00E122C5"/>
    <w:rsid w:val="00E13EA1"/>
    <w:rsid w:val="00E21244"/>
    <w:rsid w:val="00E21A27"/>
    <w:rsid w:val="00E225D0"/>
    <w:rsid w:val="00E266E6"/>
    <w:rsid w:val="00E27F82"/>
    <w:rsid w:val="00E30D95"/>
    <w:rsid w:val="00E332F7"/>
    <w:rsid w:val="00E401E7"/>
    <w:rsid w:val="00E408FC"/>
    <w:rsid w:val="00E40A92"/>
    <w:rsid w:val="00E42120"/>
    <w:rsid w:val="00E42174"/>
    <w:rsid w:val="00E42ACD"/>
    <w:rsid w:val="00E45105"/>
    <w:rsid w:val="00E46BBB"/>
    <w:rsid w:val="00E473C1"/>
    <w:rsid w:val="00E509C8"/>
    <w:rsid w:val="00E516FE"/>
    <w:rsid w:val="00E51E91"/>
    <w:rsid w:val="00E538EA"/>
    <w:rsid w:val="00E550F6"/>
    <w:rsid w:val="00E56334"/>
    <w:rsid w:val="00E61982"/>
    <w:rsid w:val="00E63AA6"/>
    <w:rsid w:val="00E6464A"/>
    <w:rsid w:val="00E67962"/>
    <w:rsid w:val="00E72A37"/>
    <w:rsid w:val="00E77D1C"/>
    <w:rsid w:val="00E819FF"/>
    <w:rsid w:val="00E82706"/>
    <w:rsid w:val="00E82820"/>
    <w:rsid w:val="00E832CE"/>
    <w:rsid w:val="00E83B6C"/>
    <w:rsid w:val="00E85FB0"/>
    <w:rsid w:val="00E87DF3"/>
    <w:rsid w:val="00E91990"/>
    <w:rsid w:val="00E928E0"/>
    <w:rsid w:val="00E93991"/>
    <w:rsid w:val="00E94EC0"/>
    <w:rsid w:val="00E96C49"/>
    <w:rsid w:val="00EA094A"/>
    <w:rsid w:val="00EA3152"/>
    <w:rsid w:val="00EA5632"/>
    <w:rsid w:val="00EB23DD"/>
    <w:rsid w:val="00EC294C"/>
    <w:rsid w:val="00ED0234"/>
    <w:rsid w:val="00ED173A"/>
    <w:rsid w:val="00ED3BF9"/>
    <w:rsid w:val="00ED6616"/>
    <w:rsid w:val="00ED677A"/>
    <w:rsid w:val="00ED7AF6"/>
    <w:rsid w:val="00EE0553"/>
    <w:rsid w:val="00EE1E6F"/>
    <w:rsid w:val="00EE2D90"/>
    <w:rsid w:val="00EF36AE"/>
    <w:rsid w:val="00EF4822"/>
    <w:rsid w:val="00F030C9"/>
    <w:rsid w:val="00F04CC5"/>
    <w:rsid w:val="00F06320"/>
    <w:rsid w:val="00F12175"/>
    <w:rsid w:val="00F13B18"/>
    <w:rsid w:val="00F22251"/>
    <w:rsid w:val="00F23D9D"/>
    <w:rsid w:val="00F24476"/>
    <w:rsid w:val="00F318D5"/>
    <w:rsid w:val="00F33E6A"/>
    <w:rsid w:val="00F412B1"/>
    <w:rsid w:val="00F41C54"/>
    <w:rsid w:val="00F452DC"/>
    <w:rsid w:val="00F54208"/>
    <w:rsid w:val="00F603A5"/>
    <w:rsid w:val="00F613B7"/>
    <w:rsid w:val="00F62E59"/>
    <w:rsid w:val="00F65107"/>
    <w:rsid w:val="00F66A78"/>
    <w:rsid w:val="00F66D61"/>
    <w:rsid w:val="00F67120"/>
    <w:rsid w:val="00F67431"/>
    <w:rsid w:val="00F67B1A"/>
    <w:rsid w:val="00F7079D"/>
    <w:rsid w:val="00F80480"/>
    <w:rsid w:val="00F842FB"/>
    <w:rsid w:val="00F8601D"/>
    <w:rsid w:val="00F9450F"/>
    <w:rsid w:val="00F96B13"/>
    <w:rsid w:val="00FA4B70"/>
    <w:rsid w:val="00FA6115"/>
    <w:rsid w:val="00FB1C8E"/>
    <w:rsid w:val="00FB5A40"/>
    <w:rsid w:val="00FC03F1"/>
    <w:rsid w:val="00FC3E2B"/>
    <w:rsid w:val="00FC475A"/>
    <w:rsid w:val="00FD0536"/>
    <w:rsid w:val="00FD29F4"/>
    <w:rsid w:val="00FD2C4B"/>
    <w:rsid w:val="00FD304A"/>
    <w:rsid w:val="00FD54A3"/>
    <w:rsid w:val="00FD59FF"/>
    <w:rsid w:val="00FD5D39"/>
    <w:rsid w:val="00FE0772"/>
    <w:rsid w:val="00FE1A6B"/>
    <w:rsid w:val="00FE3286"/>
    <w:rsid w:val="00FE524E"/>
    <w:rsid w:val="00FE5ABD"/>
    <w:rsid w:val="00FF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56ED"/>
  </w:style>
  <w:style w:type="paragraph" w:styleId="Nagwek1">
    <w:name w:val="heading 1"/>
    <w:basedOn w:val="Normalny"/>
    <w:next w:val="Normalny"/>
    <w:qFormat/>
    <w:rsid w:val="003E56ED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E56ED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E56ED"/>
    <w:pPr>
      <w:keepNext/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570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570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5701E"/>
    <w:pPr>
      <w:keepNext/>
      <w:outlineLvl w:val="5"/>
    </w:pPr>
    <w:rPr>
      <w:b/>
      <w:snapToGrid w:val="0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E56ED"/>
    <w:pPr>
      <w:jc w:val="both"/>
    </w:pPr>
    <w:rPr>
      <w:sz w:val="28"/>
    </w:rPr>
  </w:style>
  <w:style w:type="paragraph" w:styleId="Tekstpodstawowywcity">
    <w:name w:val="Body Text Indent"/>
    <w:basedOn w:val="Normalny"/>
    <w:rsid w:val="003E56ED"/>
    <w:pPr>
      <w:ind w:left="426" w:hanging="426"/>
      <w:jc w:val="both"/>
    </w:pPr>
    <w:rPr>
      <w:sz w:val="28"/>
    </w:rPr>
  </w:style>
  <w:style w:type="character" w:styleId="Odwoaniedokomentarza">
    <w:name w:val="annotation reference"/>
    <w:basedOn w:val="Domylnaczcionkaakapitu"/>
    <w:semiHidden/>
    <w:rsid w:val="003E56ED"/>
    <w:rPr>
      <w:sz w:val="16"/>
    </w:rPr>
  </w:style>
  <w:style w:type="paragraph" w:styleId="Tekstkomentarza">
    <w:name w:val="annotation text"/>
    <w:basedOn w:val="Normalny"/>
    <w:semiHidden/>
    <w:rsid w:val="003E56ED"/>
  </w:style>
  <w:style w:type="paragraph" w:styleId="Tekstpodstawowy2">
    <w:name w:val="Body Text 2"/>
    <w:basedOn w:val="Normalny"/>
    <w:rsid w:val="003E56ED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3E56ED"/>
    <w:pPr>
      <w:spacing w:line="360" w:lineRule="auto"/>
      <w:ind w:left="284"/>
      <w:jc w:val="both"/>
    </w:pPr>
    <w:rPr>
      <w:sz w:val="24"/>
    </w:rPr>
  </w:style>
  <w:style w:type="paragraph" w:styleId="Stopka">
    <w:name w:val="footer"/>
    <w:basedOn w:val="Normalny"/>
    <w:rsid w:val="004639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3904"/>
  </w:style>
  <w:style w:type="paragraph" w:styleId="Nagwek">
    <w:name w:val="header"/>
    <w:basedOn w:val="Normalny"/>
    <w:rsid w:val="0046390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03A6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05701E"/>
    <w:pPr>
      <w:spacing w:after="120"/>
    </w:pPr>
    <w:rPr>
      <w:sz w:val="16"/>
      <w:szCs w:val="16"/>
    </w:rPr>
  </w:style>
  <w:style w:type="character" w:styleId="Numerwiersza">
    <w:name w:val="line number"/>
    <w:basedOn w:val="Domylnaczcionkaakapitu"/>
    <w:rsid w:val="00057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4BE1-B1BC-4D8B-9791-CED794F6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4048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RIO/WIAS  o/Olsztyn</Company>
  <LinksUpToDate>false</LinksUpToDate>
  <CharactersWithSpaces>28280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Sebastian Szabram</dc:creator>
  <cp:lastModifiedBy>Mirekg</cp:lastModifiedBy>
  <cp:revision>3</cp:revision>
  <cp:lastPrinted>2010-11-12T07:07:00Z</cp:lastPrinted>
  <dcterms:created xsi:type="dcterms:W3CDTF">2010-11-15T08:09:00Z</dcterms:created>
  <dcterms:modified xsi:type="dcterms:W3CDTF">2010-11-15T10:36:00Z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-1115877735</vt:i4>
  </property>
  <property fmtid="{D5CDD505-2E9C-101B-9397-08002B2CF9AE}" pid="3" name="_EmailSubject">
    <vt:lpwstr/>
  </property>
  <property fmtid="{D5CDD505-2E9C-101B-9397-08002B2CF9AE}" pid="4" name="_AuthorEmail">
    <vt:lpwstr>prezes@bydgoszcz.rio.gov.pl</vt:lpwstr>
  </property>
  <property fmtid="{D5CDD505-2E9C-101B-9397-08002B2CF9AE}" pid="5" name="_AuthorEmailDisplayName">
    <vt:lpwstr>Prezes</vt:lpwstr>
  </property>
  <property fmtid="{D5CDD505-2E9C-101B-9397-08002B2CF9AE}" pid="6" name="_ReviewingToolsShownOnce">
    <vt:lpwstr/>
  </property>
</Properties>
</file>